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68D" w:rsidRDefault="000F4714" w:rsidP="00D64D74">
      <w:pPr>
        <w:jc w:val="center"/>
        <w:rPr>
          <w:rFonts w:ascii="Times New Roman" w:hAnsi="Times New Roman" w:cs="Times New Roman"/>
          <w:b/>
          <w:sz w:val="24"/>
          <w:szCs w:val="24"/>
        </w:rPr>
      </w:pPr>
      <w:bookmarkStart w:id="0" w:name="_GoBack"/>
      <w:bookmarkEnd w:id="0"/>
      <w:r w:rsidRPr="007E06D4">
        <w:rPr>
          <w:rFonts w:ascii="Times New Roman" w:hAnsi="Times New Roman" w:cs="Times New Roman"/>
          <w:b/>
          <w:sz w:val="24"/>
          <w:szCs w:val="24"/>
        </w:rPr>
        <w:t>T.C.                                                                                                                                                                             AYDIN</w:t>
      </w:r>
      <w:r w:rsidR="00B56C8C" w:rsidRPr="007E06D4">
        <w:rPr>
          <w:rFonts w:ascii="Times New Roman" w:hAnsi="Times New Roman" w:cs="Times New Roman"/>
          <w:b/>
          <w:sz w:val="24"/>
          <w:szCs w:val="24"/>
        </w:rPr>
        <w:t xml:space="preserve"> İLİ</w:t>
      </w:r>
      <w:r w:rsidRPr="007E06D4">
        <w:rPr>
          <w:rFonts w:ascii="Times New Roman" w:hAnsi="Times New Roman" w:cs="Times New Roman"/>
          <w:b/>
          <w:sz w:val="24"/>
          <w:szCs w:val="24"/>
        </w:rPr>
        <w:t xml:space="preserve">                                                                                                                                                                 SÖKE BELEDİYE BAŞKANLIĞI    </w:t>
      </w:r>
      <w:r w:rsidR="00BB3540" w:rsidRPr="007E06D4">
        <w:rPr>
          <w:rFonts w:ascii="Times New Roman" w:hAnsi="Times New Roman" w:cs="Times New Roman"/>
          <w:b/>
          <w:sz w:val="24"/>
          <w:szCs w:val="24"/>
        </w:rPr>
        <w:t xml:space="preserve">                                                                                                                                PARK VE BAHÇELER MÜDÜRLÜĞÜ</w:t>
      </w:r>
      <w:r w:rsidRPr="007E06D4">
        <w:rPr>
          <w:rFonts w:ascii="Times New Roman" w:hAnsi="Times New Roman" w:cs="Times New Roman"/>
          <w:b/>
          <w:sz w:val="24"/>
          <w:szCs w:val="24"/>
        </w:rPr>
        <w:t xml:space="preserve">                                                                                                                  KURULUŞ, GÖREV, ÇA</w:t>
      </w:r>
      <w:r w:rsidR="00B56C8C" w:rsidRPr="007E06D4">
        <w:rPr>
          <w:rFonts w:ascii="Times New Roman" w:hAnsi="Times New Roman" w:cs="Times New Roman"/>
          <w:b/>
          <w:sz w:val="24"/>
          <w:szCs w:val="24"/>
        </w:rPr>
        <w:t>LIŞMA USUL VE ESASLARINA DAİR</w:t>
      </w:r>
      <w:r w:rsidRPr="007E06D4">
        <w:rPr>
          <w:rFonts w:ascii="Times New Roman" w:hAnsi="Times New Roman" w:cs="Times New Roman"/>
          <w:b/>
          <w:sz w:val="24"/>
          <w:szCs w:val="24"/>
        </w:rPr>
        <w:t xml:space="preserve"> YÖNETMELİK</w:t>
      </w:r>
    </w:p>
    <w:p w:rsidR="00986D5E" w:rsidRPr="007E06D4" w:rsidRDefault="00986D5E" w:rsidP="00D64D74">
      <w:pPr>
        <w:jc w:val="center"/>
        <w:rPr>
          <w:rFonts w:ascii="Times New Roman" w:hAnsi="Times New Roman" w:cs="Times New Roman"/>
          <w:b/>
          <w:sz w:val="24"/>
          <w:szCs w:val="24"/>
        </w:rPr>
      </w:pPr>
    </w:p>
    <w:p w:rsidR="000F4714" w:rsidRPr="007E06D4" w:rsidRDefault="000F4714" w:rsidP="00651C2D">
      <w:pPr>
        <w:pStyle w:val="AralkYok"/>
        <w:jc w:val="center"/>
        <w:rPr>
          <w:rFonts w:ascii="Times New Roman" w:hAnsi="Times New Roman" w:cs="Times New Roman"/>
          <w:b/>
          <w:sz w:val="24"/>
          <w:szCs w:val="24"/>
        </w:rPr>
      </w:pPr>
      <w:r w:rsidRPr="007E06D4">
        <w:rPr>
          <w:rFonts w:ascii="Times New Roman" w:hAnsi="Times New Roman" w:cs="Times New Roman"/>
          <w:b/>
          <w:sz w:val="24"/>
          <w:szCs w:val="24"/>
        </w:rPr>
        <w:t>BİRİNCİ BÖLÜM                                                                                                                                                Amaç, Kapsam, Dayanak ve Tanımlar</w:t>
      </w:r>
    </w:p>
    <w:p w:rsidR="000F4714" w:rsidRDefault="003C0CFA" w:rsidP="004C4771">
      <w:pPr>
        <w:pStyle w:val="AralkYok"/>
        <w:jc w:val="both"/>
        <w:rPr>
          <w:rFonts w:ascii="Times New Roman" w:hAnsi="Times New Roman" w:cs="Times New Roman"/>
          <w:sz w:val="24"/>
          <w:szCs w:val="24"/>
        </w:rPr>
      </w:pPr>
      <w:r w:rsidRPr="00A46706">
        <w:rPr>
          <w:rFonts w:ascii="Times New Roman" w:hAnsi="Times New Roman" w:cs="Times New Roman"/>
          <w:b/>
          <w:sz w:val="24"/>
          <w:szCs w:val="24"/>
        </w:rPr>
        <w:t xml:space="preserve">Amaç </w:t>
      </w:r>
      <w:r w:rsidR="000F4714" w:rsidRPr="00A46706">
        <w:rPr>
          <w:rFonts w:ascii="Times New Roman" w:hAnsi="Times New Roman" w:cs="Times New Roman"/>
          <w:b/>
          <w:sz w:val="24"/>
          <w:szCs w:val="24"/>
        </w:rPr>
        <w:t xml:space="preserve">                                                                                                                                               </w:t>
      </w:r>
      <w:r w:rsidR="00B56C8C" w:rsidRPr="00A46706">
        <w:rPr>
          <w:rFonts w:ascii="Times New Roman" w:hAnsi="Times New Roman" w:cs="Times New Roman"/>
          <w:b/>
          <w:sz w:val="24"/>
          <w:szCs w:val="24"/>
        </w:rPr>
        <w:t>MADDE 1</w:t>
      </w:r>
      <w:r w:rsidR="004C4771">
        <w:rPr>
          <w:rFonts w:ascii="Times New Roman" w:hAnsi="Times New Roman" w:cs="Times New Roman"/>
          <w:b/>
          <w:sz w:val="24"/>
          <w:szCs w:val="24"/>
        </w:rPr>
        <w:t xml:space="preserve">- </w:t>
      </w:r>
      <w:r w:rsidR="004C4771" w:rsidRPr="004C4771">
        <w:rPr>
          <w:rFonts w:ascii="Times New Roman" w:hAnsi="Times New Roman" w:cs="Times New Roman"/>
          <w:sz w:val="24"/>
          <w:szCs w:val="24"/>
        </w:rPr>
        <w:t>(1)</w:t>
      </w:r>
      <w:r w:rsidR="004C4771">
        <w:rPr>
          <w:rFonts w:ascii="Times New Roman" w:hAnsi="Times New Roman" w:cs="Times New Roman"/>
          <w:sz w:val="24"/>
          <w:szCs w:val="24"/>
        </w:rPr>
        <w:t xml:space="preserve"> </w:t>
      </w:r>
      <w:r w:rsidR="000F4714" w:rsidRPr="00A46706">
        <w:rPr>
          <w:rFonts w:ascii="Times New Roman" w:hAnsi="Times New Roman" w:cs="Times New Roman"/>
          <w:sz w:val="24"/>
          <w:szCs w:val="24"/>
        </w:rPr>
        <w:t xml:space="preserve">Yönetmeliğin amacı, Park ve Bahçeler Müdürlüğü’nün kuruluş, görev, yetki </w:t>
      </w:r>
      <w:r w:rsidR="0037463B" w:rsidRPr="00A46706">
        <w:rPr>
          <w:rFonts w:ascii="Times New Roman" w:hAnsi="Times New Roman" w:cs="Times New Roman"/>
          <w:sz w:val="24"/>
          <w:szCs w:val="24"/>
        </w:rPr>
        <w:t>ve sorumlulukları</w:t>
      </w:r>
      <w:r w:rsidR="000F4714" w:rsidRPr="00A46706">
        <w:rPr>
          <w:rFonts w:ascii="Times New Roman" w:hAnsi="Times New Roman" w:cs="Times New Roman"/>
          <w:sz w:val="24"/>
          <w:szCs w:val="24"/>
        </w:rPr>
        <w:t xml:space="preserve"> ile çalışma usul ve esaslarını düzenlemektir.</w:t>
      </w:r>
    </w:p>
    <w:p w:rsidR="0037463B" w:rsidRDefault="0037463B" w:rsidP="004C4771">
      <w:pPr>
        <w:pStyle w:val="AralkYok"/>
        <w:jc w:val="both"/>
        <w:rPr>
          <w:rFonts w:ascii="Times New Roman" w:hAnsi="Times New Roman" w:cs="Times New Roman"/>
          <w:sz w:val="24"/>
          <w:szCs w:val="24"/>
        </w:rPr>
      </w:pPr>
    </w:p>
    <w:p w:rsidR="00B66468" w:rsidRPr="00B66468" w:rsidRDefault="003C0CFA" w:rsidP="00B66468">
      <w:pPr>
        <w:pStyle w:val="AralkYok"/>
        <w:jc w:val="both"/>
        <w:rPr>
          <w:rFonts w:ascii="Times New Roman" w:hAnsi="Times New Roman" w:cs="Times New Roman"/>
          <w:b/>
          <w:sz w:val="24"/>
          <w:szCs w:val="24"/>
        </w:rPr>
      </w:pPr>
      <w:r w:rsidRPr="00B66468">
        <w:rPr>
          <w:rFonts w:ascii="Times New Roman" w:hAnsi="Times New Roman" w:cs="Times New Roman"/>
          <w:b/>
          <w:sz w:val="24"/>
          <w:szCs w:val="24"/>
        </w:rPr>
        <w:t>Kapsam</w:t>
      </w:r>
      <w:r w:rsidR="000F4714" w:rsidRPr="00B66468">
        <w:rPr>
          <w:rFonts w:ascii="Times New Roman" w:hAnsi="Times New Roman" w:cs="Times New Roman"/>
          <w:b/>
          <w:sz w:val="24"/>
          <w:szCs w:val="24"/>
        </w:rPr>
        <w:t xml:space="preserve">                                                                                                                                           </w:t>
      </w:r>
    </w:p>
    <w:p w:rsidR="000F4714" w:rsidRDefault="00B56C8C" w:rsidP="00B66468">
      <w:pPr>
        <w:pStyle w:val="AralkYok"/>
        <w:jc w:val="both"/>
        <w:rPr>
          <w:rFonts w:ascii="Times New Roman" w:hAnsi="Times New Roman" w:cs="Times New Roman"/>
          <w:sz w:val="24"/>
          <w:szCs w:val="24"/>
        </w:rPr>
      </w:pPr>
      <w:r w:rsidRPr="00B66468">
        <w:rPr>
          <w:rFonts w:ascii="Times New Roman" w:hAnsi="Times New Roman" w:cs="Times New Roman"/>
          <w:b/>
          <w:sz w:val="24"/>
          <w:szCs w:val="24"/>
        </w:rPr>
        <w:t>MADDE 2</w:t>
      </w:r>
      <w:r w:rsidR="004C4771" w:rsidRPr="00B66468">
        <w:rPr>
          <w:rFonts w:ascii="Times New Roman" w:hAnsi="Times New Roman" w:cs="Times New Roman"/>
          <w:b/>
          <w:sz w:val="24"/>
          <w:szCs w:val="24"/>
        </w:rPr>
        <w:t xml:space="preserve">- </w:t>
      </w:r>
      <w:r w:rsidR="004C4771" w:rsidRPr="00B66468">
        <w:rPr>
          <w:rFonts w:ascii="Times New Roman" w:hAnsi="Times New Roman" w:cs="Times New Roman"/>
          <w:sz w:val="24"/>
          <w:szCs w:val="24"/>
        </w:rPr>
        <w:t xml:space="preserve">(1) </w:t>
      </w:r>
      <w:r w:rsidR="000F4714" w:rsidRPr="00B66468">
        <w:rPr>
          <w:rFonts w:ascii="Times New Roman" w:hAnsi="Times New Roman" w:cs="Times New Roman"/>
          <w:sz w:val="24"/>
          <w:szCs w:val="24"/>
        </w:rPr>
        <w:t xml:space="preserve">Bu yönetmelik, </w:t>
      </w:r>
      <w:r w:rsidR="00D86C15" w:rsidRPr="00B66468">
        <w:rPr>
          <w:rFonts w:ascii="Times New Roman" w:hAnsi="Times New Roman" w:cs="Times New Roman"/>
          <w:sz w:val="24"/>
          <w:szCs w:val="24"/>
        </w:rPr>
        <w:t>Söke</w:t>
      </w:r>
      <w:r w:rsidR="000F4714" w:rsidRPr="00B66468">
        <w:rPr>
          <w:rFonts w:ascii="Times New Roman" w:hAnsi="Times New Roman" w:cs="Times New Roman"/>
          <w:sz w:val="24"/>
          <w:szCs w:val="24"/>
        </w:rPr>
        <w:t xml:space="preserve"> Belediyesi Başkanlığı Park ve Bahçeler Müdürlüğünün görev, yetki ve sorumlulukları ile Müdürlüğe bağlı birimler ve tüm personelinin çalışma esaslarını kapsamaktadır.</w:t>
      </w:r>
    </w:p>
    <w:p w:rsidR="0037463B" w:rsidRPr="00B66468" w:rsidRDefault="0037463B" w:rsidP="00B66468">
      <w:pPr>
        <w:pStyle w:val="AralkYok"/>
        <w:jc w:val="both"/>
        <w:rPr>
          <w:rFonts w:ascii="Times New Roman" w:hAnsi="Times New Roman" w:cs="Times New Roman"/>
          <w:b/>
          <w:sz w:val="24"/>
          <w:szCs w:val="24"/>
        </w:rPr>
      </w:pPr>
    </w:p>
    <w:p w:rsidR="007207F8" w:rsidRPr="00E468F1" w:rsidRDefault="003C0CFA" w:rsidP="00E468F1">
      <w:pPr>
        <w:pStyle w:val="AralkYok"/>
        <w:jc w:val="both"/>
        <w:rPr>
          <w:rFonts w:ascii="Times New Roman" w:hAnsi="Times New Roman" w:cs="Times New Roman"/>
          <w:b/>
          <w:sz w:val="24"/>
          <w:szCs w:val="24"/>
        </w:rPr>
      </w:pPr>
      <w:r w:rsidRPr="00E468F1">
        <w:rPr>
          <w:rFonts w:ascii="Times New Roman" w:hAnsi="Times New Roman" w:cs="Times New Roman"/>
          <w:b/>
          <w:sz w:val="24"/>
          <w:szCs w:val="24"/>
        </w:rPr>
        <w:t>Dayanak</w:t>
      </w:r>
      <w:r w:rsidR="00D86C15" w:rsidRPr="00E468F1">
        <w:rPr>
          <w:rFonts w:ascii="Times New Roman" w:hAnsi="Times New Roman" w:cs="Times New Roman"/>
          <w:b/>
          <w:sz w:val="24"/>
          <w:szCs w:val="24"/>
        </w:rPr>
        <w:t xml:space="preserve">                                                                                                                                        </w:t>
      </w:r>
      <w:r w:rsidR="000F4714" w:rsidRPr="00E468F1">
        <w:rPr>
          <w:rFonts w:ascii="Times New Roman" w:hAnsi="Times New Roman" w:cs="Times New Roman"/>
          <w:b/>
          <w:sz w:val="24"/>
          <w:szCs w:val="24"/>
        </w:rPr>
        <w:t xml:space="preserve"> </w:t>
      </w:r>
      <w:r w:rsidR="00D86C15" w:rsidRPr="00E468F1">
        <w:rPr>
          <w:rFonts w:ascii="Times New Roman" w:hAnsi="Times New Roman" w:cs="Times New Roman"/>
          <w:b/>
          <w:sz w:val="24"/>
          <w:szCs w:val="24"/>
        </w:rPr>
        <w:t xml:space="preserve">   </w:t>
      </w:r>
    </w:p>
    <w:p w:rsidR="000F4714" w:rsidRDefault="00B56C8C" w:rsidP="00E468F1">
      <w:pPr>
        <w:pStyle w:val="AralkYok"/>
        <w:jc w:val="both"/>
        <w:rPr>
          <w:rFonts w:ascii="Times New Roman" w:hAnsi="Times New Roman" w:cs="Times New Roman"/>
          <w:sz w:val="24"/>
          <w:szCs w:val="24"/>
        </w:rPr>
      </w:pPr>
      <w:r w:rsidRPr="00E468F1">
        <w:rPr>
          <w:rFonts w:ascii="Times New Roman" w:hAnsi="Times New Roman" w:cs="Times New Roman"/>
          <w:b/>
          <w:sz w:val="24"/>
          <w:szCs w:val="24"/>
        </w:rPr>
        <w:t>MADDE 3</w:t>
      </w:r>
      <w:r w:rsidR="00525C20">
        <w:rPr>
          <w:rFonts w:ascii="Times New Roman" w:hAnsi="Times New Roman" w:cs="Times New Roman"/>
          <w:b/>
          <w:sz w:val="24"/>
          <w:szCs w:val="24"/>
        </w:rPr>
        <w:t xml:space="preserve">- </w:t>
      </w:r>
      <w:r w:rsidR="00525C20" w:rsidRPr="004C4771">
        <w:rPr>
          <w:rFonts w:ascii="Times New Roman" w:hAnsi="Times New Roman" w:cs="Times New Roman"/>
          <w:sz w:val="24"/>
          <w:szCs w:val="24"/>
        </w:rPr>
        <w:t>(1)</w:t>
      </w:r>
      <w:r w:rsidR="00525C20">
        <w:rPr>
          <w:rFonts w:ascii="Times New Roman" w:hAnsi="Times New Roman" w:cs="Times New Roman"/>
          <w:sz w:val="24"/>
          <w:szCs w:val="24"/>
        </w:rPr>
        <w:t xml:space="preserve"> </w:t>
      </w:r>
      <w:r w:rsidR="00D86C15" w:rsidRPr="00E468F1">
        <w:rPr>
          <w:rFonts w:ascii="Times New Roman" w:hAnsi="Times New Roman" w:cs="Times New Roman"/>
          <w:sz w:val="24"/>
          <w:szCs w:val="24"/>
        </w:rPr>
        <w:t>Bu y</w:t>
      </w:r>
      <w:r w:rsidR="000F4714" w:rsidRPr="00E468F1">
        <w:rPr>
          <w:rFonts w:ascii="Times New Roman" w:hAnsi="Times New Roman" w:cs="Times New Roman"/>
          <w:sz w:val="24"/>
          <w:szCs w:val="24"/>
        </w:rPr>
        <w:t xml:space="preserve">önetmelik, </w:t>
      </w:r>
      <w:r w:rsidR="00D86C15" w:rsidRPr="00E468F1">
        <w:rPr>
          <w:rFonts w:ascii="Times New Roman" w:hAnsi="Times New Roman" w:cs="Times New Roman"/>
          <w:sz w:val="24"/>
          <w:szCs w:val="24"/>
        </w:rPr>
        <w:t>Söke</w:t>
      </w:r>
      <w:r w:rsidR="000F4714" w:rsidRPr="00E468F1">
        <w:rPr>
          <w:rFonts w:ascii="Times New Roman" w:hAnsi="Times New Roman" w:cs="Times New Roman"/>
          <w:sz w:val="24"/>
          <w:szCs w:val="24"/>
        </w:rPr>
        <w:t xml:space="preserve"> Belediyesi, Park ve </w:t>
      </w:r>
      <w:r w:rsidR="00525C20" w:rsidRPr="00E468F1">
        <w:rPr>
          <w:rFonts w:ascii="Times New Roman" w:hAnsi="Times New Roman" w:cs="Times New Roman"/>
          <w:sz w:val="24"/>
          <w:szCs w:val="24"/>
        </w:rPr>
        <w:t>Bahçeler Müdürlüğünün</w:t>
      </w:r>
      <w:r w:rsidR="000F4714" w:rsidRPr="00E468F1">
        <w:rPr>
          <w:rFonts w:ascii="Times New Roman" w:hAnsi="Times New Roman" w:cs="Times New Roman"/>
          <w:sz w:val="24"/>
          <w:szCs w:val="24"/>
        </w:rPr>
        <w:t xml:space="preserve"> kuruluş, görev ve çalışma esaslarını düzenlemekte olup, 5393 sayılı Belediye Kanunu ve ilgili mevzuat hükümlerine uygun olarak hazırlanmıştır. </w:t>
      </w:r>
    </w:p>
    <w:p w:rsidR="0037463B" w:rsidRPr="00E468F1" w:rsidRDefault="0037463B" w:rsidP="00E468F1">
      <w:pPr>
        <w:pStyle w:val="AralkYok"/>
        <w:jc w:val="both"/>
        <w:rPr>
          <w:rFonts w:ascii="Times New Roman" w:hAnsi="Times New Roman" w:cs="Times New Roman"/>
          <w:sz w:val="24"/>
          <w:szCs w:val="24"/>
        </w:rPr>
      </w:pPr>
    </w:p>
    <w:p w:rsidR="00D86C15" w:rsidRPr="007E06D4" w:rsidRDefault="00B56C8C" w:rsidP="00B66468">
      <w:pPr>
        <w:rPr>
          <w:rFonts w:ascii="Times New Roman" w:hAnsi="Times New Roman" w:cs="Times New Roman"/>
          <w:sz w:val="24"/>
          <w:szCs w:val="24"/>
        </w:rPr>
      </w:pPr>
      <w:r w:rsidRPr="007E06D4">
        <w:rPr>
          <w:rFonts w:ascii="Times New Roman" w:hAnsi="Times New Roman" w:cs="Times New Roman"/>
          <w:b/>
          <w:sz w:val="24"/>
          <w:szCs w:val="24"/>
        </w:rPr>
        <w:t>Tanımlar</w:t>
      </w:r>
      <w:r w:rsidR="00D86C15" w:rsidRPr="007E06D4">
        <w:rPr>
          <w:rFonts w:ascii="Times New Roman" w:hAnsi="Times New Roman" w:cs="Times New Roman"/>
          <w:sz w:val="24"/>
          <w:szCs w:val="24"/>
        </w:rPr>
        <w:t xml:space="preserve">                                                                                                                                                </w:t>
      </w:r>
      <w:r w:rsidR="00D86C15" w:rsidRPr="007E06D4">
        <w:rPr>
          <w:rFonts w:ascii="Times New Roman" w:hAnsi="Times New Roman" w:cs="Times New Roman"/>
          <w:b/>
          <w:sz w:val="24"/>
          <w:szCs w:val="24"/>
        </w:rPr>
        <w:t>MA</w:t>
      </w:r>
      <w:r w:rsidRPr="007E06D4">
        <w:rPr>
          <w:rFonts w:ascii="Times New Roman" w:hAnsi="Times New Roman" w:cs="Times New Roman"/>
          <w:b/>
          <w:sz w:val="24"/>
          <w:szCs w:val="24"/>
        </w:rPr>
        <w:t>DDE 4</w:t>
      </w:r>
      <w:r w:rsidR="007978F6">
        <w:rPr>
          <w:rFonts w:ascii="Times New Roman" w:hAnsi="Times New Roman" w:cs="Times New Roman"/>
          <w:b/>
          <w:sz w:val="24"/>
          <w:szCs w:val="24"/>
        </w:rPr>
        <w:t xml:space="preserve">- </w:t>
      </w:r>
      <w:r w:rsidR="007978F6">
        <w:rPr>
          <w:rFonts w:ascii="Times New Roman" w:hAnsi="Times New Roman" w:cs="Times New Roman"/>
          <w:sz w:val="24"/>
          <w:szCs w:val="24"/>
        </w:rPr>
        <w:t xml:space="preserve">(1) </w:t>
      </w:r>
    </w:p>
    <w:p w:rsidR="00D86C15" w:rsidRPr="007020B2" w:rsidRDefault="00D86C15" w:rsidP="007020B2">
      <w:pPr>
        <w:pStyle w:val="AralkYok"/>
        <w:rPr>
          <w:rFonts w:ascii="Times New Roman" w:hAnsi="Times New Roman" w:cs="Times New Roman"/>
          <w:sz w:val="24"/>
          <w:szCs w:val="24"/>
        </w:rPr>
      </w:pPr>
      <w:r w:rsidRPr="007020B2">
        <w:rPr>
          <w:rFonts w:ascii="Times New Roman" w:hAnsi="Times New Roman" w:cs="Times New Roman"/>
          <w:sz w:val="24"/>
          <w:szCs w:val="24"/>
        </w:rPr>
        <w:t>a) Belediye</w:t>
      </w:r>
      <w:r w:rsidR="000757A3" w:rsidRPr="007020B2">
        <w:rPr>
          <w:rFonts w:ascii="Times New Roman" w:hAnsi="Times New Roman" w:cs="Times New Roman"/>
          <w:sz w:val="24"/>
          <w:szCs w:val="24"/>
        </w:rPr>
        <w:tab/>
      </w:r>
      <w:r w:rsidR="000757A3" w:rsidRPr="007020B2">
        <w:rPr>
          <w:rFonts w:ascii="Times New Roman" w:hAnsi="Times New Roman" w:cs="Times New Roman"/>
          <w:sz w:val="24"/>
          <w:szCs w:val="24"/>
        </w:rPr>
        <w:tab/>
      </w:r>
      <w:r w:rsidR="006C753F">
        <w:rPr>
          <w:rFonts w:ascii="Times New Roman" w:hAnsi="Times New Roman" w:cs="Times New Roman"/>
          <w:sz w:val="24"/>
          <w:szCs w:val="24"/>
        </w:rPr>
        <w:tab/>
      </w:r>
      <w:r w:rsidR="000757A3" w:rsidRPr="007020B2">
        <w:rPr>
          <w:rFonts w:ascii="Times New Roman" w:hAnsi="Times New Roman" w:cs="Times New Roman"/>
          <w:sz w:val="24"/>
          <w:szCs w:val="24"/>
        </w:rPr>
        <w:t>:</w:t>
      </w:r>
      <w:r w:rsidRPr="007020B2">
        <w:rPr>
          <w:rFonts w:ascii="Times New Roman" w:hAnsi="Times New Roman" w:cs="Times New Roman"/>
          <w:sz w:val="24"/>
          <w:szCs w:val="24"/>
        </w:rPr>
        <w:t xml:space="preserve"> Söke Belediyesini</w:t>
      </w:r>
    </w:p>
    <w:p w:rsidR="00D86C15" w:rsidRPr="007020B2" w:rsidRDefault="006D3BA6" w:rsidP="007020B2">
      <w:pPr>
        <w:pStyle w:val="AralkYok"/>
        <w:rPr>
          <w:rFonts w:ascii="Times New Roman" w:hAnsi="Times New Roman" w:cs="Times New Roman"/>
          <w:sz w:val="24"/>
          <w:szCs w:val="24"/>
        </w:rPr>
      </w:pPr>
      <w:r w:rsidRPr="007020B2">
        <w:rPr>
          <w:rFonts w:ascii="Times New Roman" w:hAnsi="Times New Roman" w:cs="Times New Roman"/>
          <w:sz w:val="24"/>
          <w:szCs w:val="24"/>
        </w:rPr>
        <w:t>b</w:t>
      </w:r>
      <w:r w:rsidR="00D86C15" w:rsidRPr="007020B2">
        <w:rPr>
          <w:rFonts w:ascii="Times New Roman" w:hAnsi="Times New Roman" w:cs="Times New Roman"/>
          <w:sz w:val="24"/>
          <w:szCs w:val="24"/>
        </w:rPr>
        <w:t>) Başkanlık</w:t>
      </w:r>
      <w:r w:rsidR="000757A3" w:rsidRPr="007020B2">
        <w:rPr>
          <w:rFonts w:ascii="Times New Roman" w:hAnsi="Times New Roman" w:cs="Times New Roman"/>
          <w:sz w:val="24"/>
          <w:szCs w:val="24"/>
        </w:rPr>
        <w:tab/>
      </w:r>
      <w:r w:rsidR="000757A3" w:rsidRPr="007020B2">
        <w:rPr>
          <w:rFonts w:ascii="Times New Roman" w:hAnsi="Times New Roman" w:cs="Times New Roman"/>
          <w:sz w:val="24"/>
          <w:szCs w:val="24"/>
        </w:rPr>
        <w:tab/>
      </w:r>
      <w:r w:rsidR="006C753F">
        <w:rPr>
          <w:rFonts w:ascii="Times New Roman" w:hAnsi="Times New Roman" w:cs="Times New Roman"/>
          <w:sz w:val="24"/>
          <w:szCs w:val="24"/>
        </w:rPr>
        <w:tab/>
      </w:r>
      <w:r w:rsidR="00D86C15" w:rsidRPr="007020B2">
        <w:rPr>
          <w:rFonts w:ascii="Times New Roman" w:hAnsi="Times New Roman" w:cs="Times New Roman"/>
          <w:sz w:val="24"/>
          <w:szCs w:val="24"/>
        </w:rPr>
        <w:t>: Belediye Başkanlığını</w:t>
      </w:r>
    </w:p>
    <w:p w:rsidR="00D86C15" w:rsidRPr="007020B2" w:rsidRDefault="006D3BA6" w:rsidP="007020B2">
      <w:pPr>
        <w:pStyle w:val="AralkYok"/>
        <w:rPr>
          <w:rFonts w:ascii="Times New Roman" w:hAnsi="Times New Roman" w:cs="Times New Roman"/>
          <w:sz w:val="24"/>
          <w:szCs w:val="24"/>
        </w:rPr>
      </w:pPr>
      <w:r w:rsidRPr="007020B2">
        <w:rPr>
          <w:rFonts w:ascii="Times New Roman" w:hAnsi="Times New Roman" w:cs="Times New Roman"/>
          <w:sz w:val="24"/>
          <w:szCs w:val="24"/>
        </w:rPr>
        <w:t>c</w:t>
      </w:r>
      <w:r w:rsidR="00D86C15" w:rsidRPr="007020B2">
        <w:rPr>
          <w:rFonts w:ascii="Times New Roman" w:hAnsi="Times New Roman" w:cs="Times New Roman"/>
          <w:sz w:val="24"/>
          <w:szCs w:val="24"/>
        </w:rPr>
        <w:t>) Başkan</w:t>
      </w:r>
      <w:r w:rsidR="000757A3" w:rsidRPr="007020B2">
        <w:rPr>
          <w:rFonts w:ascii="Times New Roman" w:hAnsi="Times New Roman" w:cs="Times New Roman"/>
          <w:sz w:val="24"/>
          <w:szCs w:val="24"/>
        </w:rPr>
        <w:tab/>
      </w:r>
      <w:r w:rsidR="000757A3" w:rsidRPr="007020B2">
        <w:rPr>
          <w:rFonts w:ascii="Times New Roman" w:hAnsi="Times New Roman" w:cs="Times New Roman"/>
          <w:sz w:val="24"/>
          <w:szCs w:val="24"/>
        </w:rPr>
        <w:tab/>
      </w:r>
      <w:r w:rsidR="006C753F">
        <w:rPr>
          <w:rFonts w:ascii="Times New Roman" w:hAnsi="Times New Roman" w:cs="Times New Roman"/>
          <w:sz w:val="24"/>
          <w:szCs w:val="24"/>
        </w:rPr>
        <w:tab/>
      </w:r>
      <w:r w:rsidR="00D86C15" w:rsidRPr="007020B2">
        <w:rPr>
          <w:rFonts w:ascii="Times New Roman" w:hAnsi="Times New Roman" w:cs="Times New Roman"/>
          <w:sz w:val="24"/>
          <w:szCs w:val="24"/>
        </w:rPr>
        <w:t xml:space="preserve">: Belediye Başkanını </w:t>
      </w:r>
    </w:p>
    <w:p w:rsidR="00D86C15" w:rsidRPr="007020B2" w:rsidRDefault="00287C16" w:rsidP="007020B2">
      <w:pPr>
        <w:pStyle w:val="AralkYok"/>
        <w:rPr>
          <w:rFonts w:ascii="Times New Roman" w:hAnsi="Times New Roman" w:cs="Times New Roman"/>
          <w:sz w:val="24"/>
          <w:szCs w:val="24"/>
        </w:rPr>
      </w:pPr>
      <w:r>
        <w:rPr>
          <w:rFonts w:ascii="Times New Roman" w:hAnsi="Times New Roman" w:cs="Times New Roman"/>
          <w:sz w:val="24"/>
          <w:szCs w:val="24"/>
        </w:rPr>
        <w:t>ç</w:t>
      </w:r>
      <w:r w:rsidR="00D86C15" w:rsidRPr="007020B2">
        <w:rPr>
          <w:rFonts w:ascii="Times New Roman" w:hAnsi="Times New Roman" w:cs="Times New Roman"/>
          <w:sz w:val="24"/>
          <w:szCs w:val="24"/>
        </w:rPr>
        <w:t>) Başkan Yardımcısı</w:t>
      </w:r>
      <w:r w:rsidR="000757A3" w:rsidRPr="007020B2">
        <w:rPr>
          <w:rFonts w:ascii="Times New Roman" w:hAnsi="Times New Roman" w:cs="Times New Roman"/>
          <w:sz w:val="24"/>
          <w:szCs w:val="24"/>
        </w:rPr>
        <w:tab/>
      </w:r>
      <w:r w:rsidR="006C753F">
        <w:rPr>
          <w:rFonts w:ascii="Times New Roman" w:hAnsi="Times New Roman" w:cs="Times New Roman"/>
          <w:sz w:val="24"/>
          <w:szCs w:val="24"/>
        </w:rPr>
        <w:tab/>
      </w:r>
      <w:r w:rsidR="00D86C15" w:rsidRPr="007020B2">
        <w:rPr>
          <w:rFonts w:ascii="Times New Roman" w:hAnsi="Times New Roman" w:cs="Times New Roman"/>
          <w:sz w:val="24"/>
          <w:szCs w:val="24"/>
        </w:rPr>
        <w:t>: Belediye Başkan Yardımcısını</w:t>
      </w:r>
    </w:p>
    <w:p w:rsidR="00D86C15" w:rsidRPr="007020B2" w:rsidRDefault="00287C16" w:rsidP="007020B2">
      <w:pPr>
        <w:pStyle w:val="AralkYok"/>
        <w:rPr>
          <w:rFonts w:ascii="Times New Roman" w:hAnsi="Times New Roman" w:cs="Times New Roman"/>
          <w:sz w:val="24"/>
          <w:szCs w:val="24"/>
        </w:rPr>
      </w:pPr>
      <w:r>
        <w:rPr>
          <w:rFonts w:ascii="Times New Roman" w:hAnsi="Times New Roman" w:cs="Times New Roman"/>
          <w:sz w:val="24"/>
          <w:szCs w:val="24"/>
        </w:rPr>
        <w:t>d</w:t>
      </w:r>
      <w:r w:rsidR="00D86C15" w:rsidRPr="007020B2">
        <w:rPr>
          <w:rFonts w:ascii="Times New Roman" w:hAnsi="Times New Roman" w:cs="Times New Roman"/>
          <w:sz w:val="24"/>
          <w:szCs w:val="24"/>
        </w:rPr>
        <w:t xml:space="preserve">) Meclis                       </w:t>
      </w:r>
      <w:r w:rsidR="006C753F">
        <w:rPr>
          <w:rFonts w:ascii="Times New Roman" w:hAnsi="Times New Roman" w:cs="Times New Roman"/>
          <w:sz w:val="24"/>
          <w:szCs w:val="24"/>
        </w:rPr>
        <w:tab/>
      </w:r>
      <w:r w:rsidR="00D86C15" w:rsidRPr="007020B2">
        <w:rPr>
          <w:rFonts w:ascii="Times New Roman" w:hAnsi="Times New Roman" w:cs="Times New Roman"/>
          <w:sz w:val="24"/>
          <w:szCs w:val="24"/>
        </w:rPr>
        <w:t xml:space="preserve">: Belediye Meclisini </w:t>
      </w:r>
    </w:p>
    <w:p w:rsidR="00D86C15" w:rsidRPr="007020B2" w:rsidRDefault="00287C16" w:rsidP="007020B2">
      <w:pPr>
        <w:pStyle w:val="AralkYok"/>
        <w:rPr>
          <w:rFonts w:ascii="Times New Roman" w:hAnsi="Times New Roman" w:cs="Times New Roman"/>
          <w:sz w:val="24"/>
          <w:szCs w:val="24"/>
        </w:rPr>
      </w:pPr>
      <w:r>
        <w:rPr>
          <w:rFonts w:ascii="Times New Roman" w:hAnsi="Times New Roman" w:cs="Times New Roman"/>
          <w:sz w:val="24"/>
          <w:szCs w:val="24"/>
        </w:rPr>
        <w:t>e</w:t>
      </w:r>
      <w:r w:rsidR="00D86C15" w:rsidRPr="007020B2">
        <w:rPr>
          <w:rFonts w:ascii="Times New Roman" w:hAnsi="Times New Roman" w:cs="Times New Roman"/>
          <w:sz w:val="24"/>
          <w:szCs w:val="24"/>
        </w:rPr>
        <w:t xml:space="preserve">) Encümen                  </w:t>
      </w:r>
      <w:r w:rsidR="006C753F">
        <w:rPr>
          <w:rFonts w:ascii="Times New Roman" w:hAnsi="Times New Roman" w:cs="Times New Roman"/>
          <w:sz w:val="24"/>
          <w:szCs w:val="24"/>
        </w:rPr>
        <w:tab/>
      </w:r>
      <w:r w:rsidR="00D86C15" w:rsidRPr="007020B2">
        <w:rPr>
          <w:rFonts w:ascii="Times New Roman" w:hAnsi="Times New Roman" w:cs="Times New Roman"/>
          <w:sz w:val="24"/>
          <w:szCs w:val="24"/>
        </w:rPr>
        <w:t xml:space="preserve">: Belediye Encümenini </w:t>
      </w:r>
    </w:p>
    <w:p w:rsidR="00D86C15" w:rsidRPr="007020B2" w:rsidRDefault="00287C16" w:rsidP="007020B2">
      <w:pPr>
        <w:pStyle w:val="AralkYok"/>
        <w:rPr>
          <w:rFonts w:ascii="Times New Roman" w:hAnsi="Times New Roman" w:cs="Times New Roman"/>
          <w:sz w:val="24"/>
          <w:szCs w:val="24"/>
        </w:rPr>
      </w:pPr>
      <w:r>
        <w:rPr>
          <w:rFonts w:ascii="Times New Roman" w:hAnsi="Times New Roman" w:cs="Times New Roman"/>
          <w:sz w:val="24"/>
          <w:szCs w:val="24"/>
        </w:rPr>
        <w:t>f</w:t>
      </w:r>
      <w:r w:rsidR="00D86C15" w:rsidRPr="007020B2">
        <w:rPr>
          <w:rFonts w:ascii="Times New Roman" w:hAnsi="Times New Roman" w:cs="Times New Roman"/>
          <w:sz w:val="24"/>
          <w:szCs w:val="24"/>
        </w:rPr>
        <w:t xml:space="preserve">) Müdürlük                 </w:t>
      </w:r>
      <w:r w:rsidR="006C753F">
        <w:rPr>
          <w:rFonts w:ascii="Times New Roman" w:hAnsi="Times New Roman" w:cs="Times New Roman"/>
          <w:sz w:val="24"/>
          <w:szCs w:val="24"/>
        </w:rPr>
        <w:tab/>
      </w:r>
      <w:r w:rsidR="00D86C15" w:rsidRPr="007020B2">
        <w:rPr>
          <w:rFonts w:ascii="Times New Roman" w:hAnsi="Times New Roman" w:cs="Times New Roman"/>
          <w:sz w:val="24"/>
          <w:szCs w:val="24"/>
        </w:rPr>
        <w:t>: Park ve Bahçeler Müdürlüğünü</w:t>
      </w:r>
    </w:p>
    <w:p w:rsidR="00D86C15" w:rsidRPr="007020B2" w:rsidRDefault="00287C16" w:rsidP="007020B2">
      <w:pPr>
        <w:pStyle w:val="AralkYok"/>
        <w:rPr>
          <w:rFonts w:ascii="Times New Roman" w:hAnsi="Times New Roman" w:cs="Times New Roman"/>
          <w:sz w:val="24"/>
          <w:szCs w:val="24"/>
        </w:rPr>
      </w:pPr>
      <w:r>
        <w:rPr>
          <w:rFonts w:ascii="Times New Roman" w:hAnsi="Times New Roman" w:cs="Times New Roman"/>
          <w:sz w:val="24"/>
          <w:szCs w:val="24"/>
        </w:rPr>
        <w:t>g</w:t>
      </w:r>
      <w:r w:rsidR="00D86C15" w:rsidRPr="007020B2">
        <w:rPr>
          <w:rFonts w:ascii="Times New Roman" w:hAnsi="Times New Roman" w:cs="Times New Roman"/>
          <w:sz w:val="24"/>
          <w:szCs w:val="24"/>
        </w:rPr>
        <w:t xml:space="preserve">) Müdür                      </w:t>
      </w:r>
      <w:r w:rsidR="006C753F">
        <w:rPr>
          <w:rFonts w:ascii="Times New Roman" w:hAnsi="Times New Roman" w:cs="Times New Roman"/>
          <w:sz w:val="24"/>
          <w:szCs w:val="24"/>
        </w:rPr>
        <w:tab/>
      </w:r>
      <w:r w:rsidR="00D86C15" w:rsidRPr="007020B2">
        <w:rPr>
          <w:rFonts w:ascii="Times New Roman" w:hAnsi="Times New Roman" w:cs="Times New Roman"/>
          <w:sz w:val="24"/>
          <w:szCs w:val="24"/>
        </w:rPr>
        <w:t xml:space="preserve">: Park ve Bahçeler Müdürünü </w:t>
      </w:r>
    </w:p>
    <w:p w:rsidR="00D86C15" w:rsidRPr="007020B2" w:rsidRDefault="00F54FE3" w:rsidP="007020B2">
      <w:pPr>
        <w:pStyle w:val="AralkYok"/>
        <w:rPr>
          <w:rFonts w:ascii="Times New Roman" w:hAnsi="Times New Roman" w:cs="Times New Roman"/>
          <w:sz w:val="24"/>
          <w:szCs w:val="24"/>
        </w:rPr>
      </w:pPr>
      <w:r w:rsidRPr="007020B2">
        <w:rPr>
          <w:rFonts w:ascii="Times New Roman" w:hAnsi="Times New Roman" w:cs="Times New Roman"/>
          <w:sz w:val="24"/>
          <w:szCs w:val="24"/>
        </w:rPr>
        <w:t>i</w:t>
      </w:r>
      <w:r w:rsidR="00D86C15" w:rsidRPr="007020B2">
        <w:rPr>
          <w:rFonts w:ascii="Times New Roman" w:hAnsi="Times New Roman" w:cs="Times New Roman"/>
          <w:sz w:val="24"/>
          <w:szCs w:val="24"/>
        </w:rPr>
        <w:t xml:space="preserve">) Müdürlük Personeli  </w:t>
      </w:r>
      <w:r w:rsidR="006C753F">
        <w:rPr>
          <w:rFonts w:ascii="Times New Roman" w:hAnsi="Times New Roman" w:cs="Times New Roman"/>
          <w:sz w:val="24"/>
          <w:szCs w:val="24"/>
        </w:rPr>
        <w:tab/>
      </w:r>
      <w:r w:rsidR="00D86C15" w:rsidRPr="007020B2">
        <w:rPr>
          <w:rFonts w:ascii="Times New Roman" w:hAnsi="Times New Roman" w:cs="Times New Roman"/>
          <w:sz w:val="24"/>
          <w:szCs w:val="24"/>
        </w:rPr>
        <w:t xml:space="preserve">: Park ve Bahçeler Müdürlüğünde görevli tüm çalışanları </w:t>
      </w:r>
    </w:p>
    <w:p w:rsidR="00D86C15" w:rsidRPr="007020B2" w:rsidRDefault="00822C08" w:rsidP="002A3265">
      <w:pPr>
        <w:pStyle w:val="AralkYok"/>
        <w:ind w:left="2124" w:firstLine="708"/>
        <w:rPr>
          <w:rFonts w:ascii="Times New Roman" w:hAnsi="Times New Roman" w:cs="Times New Roman"/>
          <w:sz w:val="24"/>
          <w:szCs w:val="24"/>
        </w:rPr>
      </w:pPr>
      <w:r>
        <w:rPr>
          <w:rFonts w:ascii="Times New Roman" w:hAnsi="Times New Roman" w:cs="Times New Roman"/>
          <w:sz w:val="24"/>
          <w:szCs w:val="24"/>
        </w:rPr>
        <w:t xml:space="preserve">  </w:t>
      </w:r>
      <w:r w:rsidR="00D86C15" w:rsidRPr="007020B2">
        <w:rPr>
          <w:rFonts w:ascii="Times New Roman" w:hAnsi="Times New Roman" w:cs="Times New Roman"/>
          <w:sz w:val="24"/>
          <w:szCs w:val="24"/>
        </w:rPr>
        <w:t>ifade eder.</w:t>
      </w:r>
    </w:p>
    <w:p w:rsidR="00BB3540" w:rsidRDefault="00BB3540" w:rsidP="00D86C15">
      <w:pPr>
        <w:ind w:left="705"/>
        <w:rPr>
          <w:rFonts w:ascii="Times New Roman" w:hAnsi="Times New Roman" w:cs="Times New Roman"/>
          <w:sz w:val="24"/>
          <w:szCs w:val="24"/>
        </w:rPr>
      </w:pPr>
    </w:p>
    <w:p w:rsidR="00DD3672" w:rsidRPr="007E06D4" w:rsidRDefault="00DD3672" w:rsidP="00D86C15">
      <w:pPr>
        <w:ind w:left="705"/>
        <w:rPr>
          <w:rFonts w:ascii="Times New Roman" w:hAnsi="Times New Roman" w:cs="Times New Roman"/>
          <w:sz w:val="24"/>
          <w:szCs w:val="24"/>
        </w:rPr>
      </w:pPr>
    </w:p>
    <w:p w:rsidR="00BB3540" w:rsidRPr="007E06D4" w:rsidRDefault="00BB3540" w:rsidP="00BB3540">
      <w:pPr>
        <w:ind w:left="705"/>
        <w:jc w:val="center"/>
        <w:rPr>
          <w:rFonts w:ascii="Times New Roman" w:hAnsi="Times New Roman" w:cs="Times New Roman"/>
          <w:b/>
          <w:sz w:val="24"/>
          <w:szCs w:val="24"/>
        </w:rPr>
      </w:pPr>
      <w:r w:rsidRPr="007E06D4">
        <w:rPr>
          <w:rFonts w:ascii="Times New Roman" w:hAnsi="Times New Roman" w:cs="Times New Roman"/>
          <w:b/>
          <w:sz w:val="24"/>
          <w:szCs w:val="24"/>
        </w:rPr>
        <w:t>İKİNCİ BÖLÜM                                                                                                                                                          Kuruluş, Organizasyon Yapısı ve Organizasyon Şeması</w:t>
      </w:r>
    </w:p>
    <w:p w:rsidR="002E3B55" w:rsidRPr="00B42B11" w:rsidRDefault="00BF6203" w:rsidP="00D2254D">
      <w:pPr>
        <w:pStyle w:val="AralkYok"/>
        <w:jc w:val="both"/>
        <w:rPr>
          <w:rFonts w:ascii="Times New Roman" w:hAnsi="Times New Roman" w:cs="Times New Roman"/>
          <w:b/>
          <w:sz w:val="24"/>
          <w:szCs w:val="24"/>
        </w:rPr>
      </w:pPr>
      <w:r w:rsidRPr="00B42B11">
        <w:rPr>
          <w:rFonts w:ascii="Times New Roman" w:hAnsi="Times New Roman" w:cs="Times New Roman"/>
          <w:b/>
          <w:sz w:val="24"/>
          <w:szCs w:val="24"/>
        </w:rPr>
        <w:t>Kuruluş</w:t>
      </w:r>
    </w:p>
    <w:p w:rsidR="002E3B55" w:rsidRDefault="00B56C8C" w:rsidP="00D2254D">
      <w:pPr>
        <w:pStyle w:val="AralkYok"/>
        <w:jc w:val="both"/>
        <w:rPr>
          <w:rFonts w:ascii="Times New Roman" w:hAnsi="Times New Roman" w:cs="Times New Roman"/>
          <w:sz w:val="24"/>
          <w:szCs w:val="24"/>
        </w:rPr>
      </w:pPr>
      <w:r w:rsidRPr="00B42B11">
        <w:rPr>
          <w:rFonts w:ascii="Times New Roman" w:hAnsi="Times New Roman" w:cs="Times New Roman"/>
          <w:b/>
          <w:sz w:val="24"/>
          <w:szCs w:val="24"/>
        </w:rPr>
        <w:t>MADDE 5</w:t>
      </w:r>
      <w:r w:rsidR="00A12091">
        <w:rPr>
          <w:rFonts w:ascii="Times New Roman" w:hAnsi="Times New Roman" w:cs="Times New Roman"/>
          <w:b/>
          <w:sz w:val="24"/>
          <w:szCs w:val="24"/>
        </w:rPr>
        <w:t xml:space="preserve">- </w:t>
      </w:r>
      <w:r w:rsidR="00A12091">
        <w:rPr>
          <w:rFonts w:ascii="Times New Roman" w:hAnsi="Times New Roman" w:cs="Times New Roman"/>
          <w:sz w:val="24"/>
          <w:szCs w:val="24"/>
        </w:rPr>
        <w:t>(1)</w:t>
      </w:r>
      <w:r w:rsidR="00D2254D">
        <w:rPr>
          <w:rFonts w:ascii="Times New Roman" w:hAnsi="Times New Roman" w:cs="Times New Roman"/>
          <w:sz w:val="24"/>
          <w:szCs w:val="24"/>
        </w:rPr>
        <w:t xml:space="preserve"> </w:t>
      </w:r>
      <w:r w:rsidR="002E3B55" w:rsidRPr="007E06D4">
        <w:rPr>
          <w:rFonts w:ascii="Times New Roman" w:hAnsi="Times New Roman" w:cs="Times New Roman"/>
          <w:sz w:val="24"/>
          <w:szCs w:val="24"/>
        </w:rPr>
        <w:t>Park ve Bahçeler Müdürlüğü, 5393 sayılı Belediye Kanunu, Belediye ve Bağlı Kuruluşları ile Mahalli İdare Birlikleri Norm Kadro İlke ve Standartlarına Dair Yönetmelik hükümlerine dayanarak kurulmuştur.</w:t>
      </w:r>
    </w:p>
    <w:p w:rsidR="009B0697" w:rsidRDefault="009B0697" w:rsidP="00D2254D">
      <w:pPr>
        <w:pStyle w:val="AralkYok"/>
        <w:jc w:val="both"/>
        <w:rPr>
          <w:rFonts w:ascii="Times New Roman" w:hAnsi="Times New Roman" w:cs="Times New Roman"/>
          <w:sz w:val="24"/>
          <w:szCs w:val="24"/>
        </w:rPr>
      </w:pPr>
    </w:p>
    <w:p w:rsidR="00702A4A" w:rsidRDefault="00702A4A" w:rsidP="00D2254D">
      <w:pPr>
        <w:pStyle w:val="AralkYok"/>
        <w:jc w:val="both"/>
        <w:rPr>
          <w:rFonts w:ascii="Times New Roman" w:hAnsi="Times New Roman" w:cs="Times New Roman"/>
          <w:sz w:val="24"/>
          <w:szCs w:val="24"/>
        </w:rPr>
      </w:pPr>
    </w:p>
    <w:p w:rsidR="00702A4A" w:rsidRDefault="00702A4A" w:rsidP="00D2254D">
      <w:pPr>
        <w:pStyle w:val="AralkYok"/>
        <w:jc w:val="both"/>
        <w:rPr>
          <w:rFonts w:ascii="Times New Roman" w:hAnsi="Times New Roman" w:cs="Times New Roman"/>
          <w:sz w:val="24"/>
          <w:szCs w:val="24"/>
        </w:rPr>
      </w:pPr>
    </w:p>
    <w:p w:rsidR="00702A4A" w:rsidRDefault="00702A4A" w:rsidP="00D2254D">
      <w:pPr>
        <w:pStyle w:val="AralkYok"/>
        <w:jc w:val="both"/>
        <w:rPr>
          <w:rFonts w:ascii="Times New Roman" w:hAnsi="Times New Roman" w:cs="Times New Roman"/>
          <w:sz w:val="24"/>
          <w:szCs w:val="24"/>
        </w:rPr>
      </w:pPr>
    </w:p>
    <w:p w:rsidR="00702A4A" w:rsidRDefault="00702A4A" w:rsidP="00D2254D">
      <w:pPr>
        <w:pStyle w:val="AralkYok"/>
        <w:jc w:val="both"/>
        <w:rPr>
          <w:rFonts w:ascii="Times New Roman" w:hAnsi="Times New Roman" w:cs="Times New Roman"/>
          <w:sz w:val="24"/>
          <w:szCs w:val="24"/>
        </w:rPr>
      </w:pPr>
    </w:p>
    <w:p w:rsidR="00702A4A" w:rsidRPr="007E06D4" w:rsidRDefault="00702A4A" w:rsidP="00D2254D">
      <w:pPr>
        <w:pStyle w:val="AralkYok"/>
        <w:jc w:val="both"/>
        <w:rPr>
          <w:rFonts w:ascii="Times New Roman" w:hAnsi="Times New Roman" w:cs="Times New Roman"/>
          <w:sz w:val="24"/>
          <w:szCs w:val="24"/>
        </w:rPr>
      </w:pPr>
    </w:p>
    <w:p w:rsidR="002E3B55" w:rsidRPr="005D0B25" w:rsidRDefault="002E3B55" w:rsidP="005D0B25">
      <w:pPr>
        <w:pStyle w:val="AralkYok"/>
        <w:rPr>
          <w:rFonts w:ascii="Times New Roman" w:hAnsi="Times New Roman" w:cs="Times New Roman"/>
          <w:b/>
          <w:sz w:val="24"/>
          <w:szCs w:val="24"/>
        </w:rPr>
      </w:pPr>
      <w:r w:rsidRPr="005D0B25">
        <w:rPr>
          <w:rFonts w:ascii="Times New Roman" w:hAnsi="Times New Roman" w:cs="Times New Roman"/>
          <w:b/>
          <w:sz w:val="24"/>
          <w:szCs w:val="24"/>
        </w:rPr>
        <w:t>Organizasyon Yapısı</w:t>
      </w:r>
    </w:p>
    <w:p w:rsidR="005D0B25" w:rsidRDefault="00B56C8C" w:rsidP="005D0B25">
      <w:pPr>
        <w:pStyle w:val="AralkYok"/>
        <w:rPr>
          <w:rFonts w:ascii="Times New Roman" w:hAnsi="Times New Roman" w:cs="Times New Roman"/>
          <w:sz w:val="24"/>
          <w:szCs w:val="24"/>
        </w:rPr>
      </w:pPr>
      <w:r w:rsidRPr="005D0B25">
        <w:rPr>
          <w:rFonts w:ascii="Times New Roman" w:hAnsi="Times New Roman" w:cs="Times New Roman"/>
          <w:b/>
          <w:sz w:val="24"/>
          <w:szCs w:val="24"/>
        </w:rPr>
        <w:t>MADDE 6</w:t>
      </w:r>
      <w:r w:rsidR="005D0B25">
        <w:rPr>
          <w:rFonts w:ascii="Times New Roman" w:hAnsi="Times New Roman" w:cs="Times New Roman"/>
          <w:b/>
          <w:sz w:val="24"/>
          <w:szCs w:val="24"/>
        </w:rPr>
        <w:t xml:space="preserve">- </w:t>
      </w:r>
      <w:r w:rsidR="005D0B25">
        <w:rPr>
          <w:rFonts w:ascii="Times New Roman" w:hAnsi="Times New Roman" w:cs="Times New Roman"/>
          <w:sz w:val="24"/>
          <w:szCs w:val="24"/>
        </w:rPr>
        <w:t xml:space="preserve">(1) </w:t>
      </w:r>
      <w:r w:rsidR="00E242D7" w:rsidRPr="007E06D4">
        <w:rPr>
          <w:rFonts w:ascii="Times New Roman" w:hAnsi="Times New Roman" w:cs="Times New Roman"/>
          <w:sz w:val="24"/>
          <w:szCs w:val="24"/>
        </w:rPr>
        <w:t xml:space="preserve">Müdürlüğün organizasyon yapısı aşağıdaki gibidir;  </w:t>
      </w:r>
    </w:p>
    <w:p w:rsidR="005D0B25" w:rsidRDefault="005D0B25" w:rsidP="005D0B25">
      <w:pPr>
        <w:pStyle w:val="AralkYok"/>
        <w:rPr>
          <w:rFonts w:ascii="Times New Roman" w:hAnsi="Times New Roman" w:cs="Times New Roman"/>
          <w:sz w:val="24"/>
          <w:szCs w:val="24"/>
        </w:rPr>
      </w:pPr>
    </w:p>
    <w:p w:rsidR="002E3B55" w:rsidRDefault="00BF6203" w:rsidP="005D0B25">
      <w:pPr>
        <w:pStyle w:val="AralkYok"/>
        <w:rPr>
          <w:rFonts w:ascii="Times New Roman" w:hAnsi="Times New Roman" w:cs="Times New Roman"/>
          <w:sz w:val="24"/>
          <w:szCs w:val="24"/>
        </w:rPr>
      </w:pPr>
      <w:r w:rsidRPr="007E06D4">
        <w:rPr>
          <w:rFonts w:ascii="Times New Roman" w:hAnsi="Times New Roman" w:cs="Times New Roman"/>
          <w:sz w:val="24"/>
          <w:szCs w:val="24"/>
        </w:rPr>
        <w:t>a)</w:t>
      </w:r>
      <w:r w:rsidR="00D87D7B">
        <w:rPr>
          <w:rFonts w:ascii="Times New Roman" w:hAnsi="Times New Roman" w:cs="Times New Roman"/>
          <w:sz w:val="24"/>
          <w:szCs w:val="24"/>
        </w:rPr>
        <w:t xml:space="preserve"> </w:t>
      </w:r>
      <w:r w:rsidR="00E242D7" w:rsidRPr="007E06D4">
        <w:rPr>
          <w:rFonts w:ascii="Times New Roman" w:hAnsi="Times New Roman" w:cs="Times New Roman"/>
          <w:sz w:val="24"/>
          <w:szCs w:val="24"/>
        </w:rPr>
        <w:t>P</w:t>
      </w:r>
      <w:r w:rsidRPr="007E06D4">
        <w:rPr>
          <w:rFonts w:ascii="Times New Roman" w:hAnsi="Times New Roman" w:cs="Times New Roman"/>
          <w:sz w:val="24"/>
          <w:szCs w:val="24"/>
        </w:rPr>
        <w:t xml:space="preserve">lan, Etüt, Proje ve İdari İşler </w:t>
      </w:r>
      <w:r w:rsidR="00E242D7" w:rsidRPr="007E06D4">
        <w:rPr>
          <w:rFonts w:ascii="Times New Roman" w:hAnsi="Times New Roman" w:cs="Times New Roman"/>
          <w:sz w:val="24"/>
          <w:szCs w:val="24"/>
        </w:rPr>
        <w:t xml:space="preserve">Birimi                                                                                                         </w:t>
      </w:r>
      <w:r w:rsidRPr="007E06D4">
        <w:rPr>
          <w:rFonts w:ascii="Times New Roman" w:hAnsi="Times New Roman" w:cs="Times New Roman"/>
          <w:sz w:val="24"/>
          <w:szCs w:val="24"/>
        </w:rPr>
        <w:t xml:space="preserve">                               b</w:t>
      </w:r>
      <w:r w:rsidR="002E3B55" w:rsidRPr="007E06D4">
        <w:rPr>
          <w:rFonts w:ascii="Times New Roman" w:hAnsi="Times New Roman" w:cs="Times New Roman"/>
          <w:sz w:val="24"/>
          <w:szCs w:val="24"/>
        </w:rPr>
        <w:t xml:space="preserve">) </w:t>
      </w:r>
      <w:r w:rsidR="00E242D7" w:rsidRPr="007E06D4">
        <w:rPr>
          <w:rFonts w:ascii="Times New Roman" w:hAnsi="Times New Roman" w:cs="Times New Roman"/>
          <w:sz w:val="24"/>
          <w:szCs w:val="24"/>
        </w:rPr>
        <w:t xml:space="preserve">Uygulama, Bakım ve Onarım Birimi                                                                                                                  </w:t>
      </w:r>
      <w:r w:rsidRPr="007E06D4">
        <w:rPr>
          <w:rFonts w:ascii="Times New Roman" w:hAnsi="Times New Roman" w:cs="Times New Roman"/>
          <w:sz w:val="24"/>
          <w:szCs w:val="24"/>
        </w:rPr>
        <w:t>c</w:t>
      </w:r>
      <w:r w:rsidR="002E3B55" w:rsidRPr="007E06D4">
        <w:rPr>
          <w:rFonts w:ascii="Times New Roman" w:hAnsi="Times New Roman" w:cs="Times New Roman"/>
          <w:sz w:val="24"/>
          <w:szCs w:val="24"/>
        </w:rPr>
        <w:t xml:space="preserve">) </w:t>
      </w:r>
      <w:r w:rsidR="00E242D7" w:rsidRPr="007E06D4">
        <w:rPr>
          <w:rFonts w:ascii="Times New Roman" w:hAnsi="Times New Roman" w:cs="Times New Roman"/>
          <w:sz w:val="24"/>
          <w:szCs w:val="24"/>
        </w:rPr>
        <w:t>Bitkisel Üretim</w:t>
      </w:r>
      <w:r w:rsidR="003B407C" w:rsidRPr="007E06D4">
        <w:rPr>
          <w:rFonts w:ascii="Times New Roman" w:hAnsi="Times New Roman" w:cs="Times New Roman"/>
          <w:sz w:val="24"/>
          <w:szCs w:val="24"/>
        </w:rPr>
        <w:t xml:space="preserve">, Fidanlık ve </w:t>
      </w:r>
      <w:r w:rsidR="00E242D7" w:rsidRPr="007E06D4">
        <w:rPr>
          <w:rFonts w:ascii="Times New Roman" w:hAnsi="Times New Roman" w:cs="Times New Roman"/>
          <w:sz w:val="24"/>
          <w:szCs w:val="24"/>
        </w:rPr>
        <w:t xml:space="preserve">Seracılık Birimi                                                                                       </w:t>
      </w:r>
      <w:r w:rsidRPr="007E06D4">
        <w:rPr>
          <w:rFonts w:ascii="Times New Roman" w:hAnsi="Times New Roman" w:cs="Times New Roman"/>
          <w:sz w:val="24"/>
          <w:szCs w:val="24"/>
        </w:rPr>
        <w:t xml:space="preserve">                               d</w:t>
      </w:r>
      <w:r w:rsidR="00E242D7" w:rsidRPr="007E06D4">
        <w:rPr>
          <w:rFonts w:ascii="Times New Roman" w:hAnsi="Times New Roman" w:cs="Times New Roman"/>
          <w:sz w:val="24"/>
          <w:szCs w:val="24"/>
        </w:rPr>
        <w:t>) Araç Sevk ve Bakım Birimi</w:t>
      </w:r>
    </w:p>
    <w:p w:rsidR="004237B2" w:rsidRPr="007E06D4" w:rsidRDefault="004237B2" w:rsidP="005D0B25">
      <w:pPr>
        <w:pStyle w:val="AralkYok"/>
        <w:rPr>
          <w:rFonts w:ascii="Times New Roman" w:hAnsi="Times New Roman" w:cs="Times New Roman"/>
          <w:sz w:val="24"/>
          <w:szCs w:val="24"/>
        </w:rPr>
      </w:pPr>
    </w:p>
    <w:p w:rsidR="00E242D7" w:rsidRPr="00924D36" w:rsidRDefault="00E242D7" w:rsidP="00924D36">
      <w:pPr>
        <w:pStyle w:val="AralkYok"/>
        <w:rPr>
          <w:rFonts w:ascii="Times New Roman" w:hAnsi="Times New Roman" w:cs="Times New Roman"/>
          <w:b/>
          <w:sz w:val="24"/>
        </w:rPr>
      </w:pPr>
      <w:r w:rsidRPr="00924D36">
        <w:rPr>
          <w:rFonts w:ascii="Times New Roman" w:hAnsi="Times New Roman" w:cs="Times New Roman"/>
          <w:b/>
          <w:sz w:val="24"/>
        </w:rPr>
        <w:t>Organizasyon Şeması</w:t>
      </w:r>
    </w:p>
    <w:p w:rsidR="00A71EB1" w:rsidRPr="007E06D4" w:rsidRDefault="00B56C8C" w:rsidP="0020541D">
      <w:pPr>
        <w:pStyle w:val="AralkYok"/>
        <w:rPr>
          <w:rFonts w:ascii="Times New Roman" w:hAnsi="Times New Roman" w:cs="Times New Roman"/>
          <w:noProof/>
          <w:sz w:val="24"/>
          <w:szCs w:val="24"/>
          <w:lang w:eastAsia="tr-TR"/>
        </w:rPr>
      </w:pPr>
      <w:r w:rsidRPr="00924D36">
        <w:rPr>
          <w:rFonts w:ascii="Times New Roman" w:hAnsi="Times New Roman" w:cs="Times New Roman"/>
          <w:b/>
          <w:sz w:val="24"/>
        </w:rPr>
        <w:t>MADDE 7</w:t>
      </w:r>
      <w:r w:rsidR="00924D36">
        <w:rPr>
          <w:rFonts w:ascii="Times New Roman" w:hAnsi="Times New Roman" w:cs="Times New Roman"/>
          <w:b/>
          <w:sz w:val="24"/>
        </w:rPr>
        <w:t xml:space="preserve">- </w:t>
      </w:r>
      <w:r w:rsidR="00924D36">
        <w:rPr>
          <w:rFonts w:ascii="Times New Roman" w:hAnsi="Times New Roman" w:cs="Times New Roman"/>
          <w:sz w:val="24"/>
          <w:szCs w:val="24"/>
        </w:rPr>
        <w:t>(1)</w:t>
      </w:r>
      <w:r w:rsidR="0020541D">
        <w:rPr>
          <w:rFonts w:ascii="Times New Roman" w:hAnsi="Times New Roman" w:cs="Times New Roman"/>
          <w:sz w:val="24"/>
          <w:szCs w:val="24"/>
        </w:rPr>
        <w:t xml:space="preserve"> </w:t>
      </w:r>
      <w:r w:rsidR="00202AEA" w:rsidRPr="007E06D4">
        <w:rPr>
          <w:rFonts w:ascii="Times New Roman" w:hAnsi="Times New Roman" w:cs="Times New Roman"/>
          <w:sz w:val="24"/>
          <w:szCs w:val="24"/>
        </w:rPr>
        <w:t>Müdürlüğün organizasyon şema</w:t>
      </w:r>
      <w:r w:rsidR="00D64D74" w:rsidRPr="007E06D4">
        <w:rPr>
          <w:rFonts w:ascii="Times New Roman" w:hAnsi="Times New Roman" w:cs="Times New Roman"/>
          <w:sz w:val="24"/>
          <w:szCs w:val="24"/>
        </w:rPr>
        <w:t>sı aşağıda gösterildiği gibidi</w:t>
      </w:r>
      <w:r w:rsidR="00A71EB1" w:rsidRPr="007E06D4">
        <w:rPr>
          <w:rFonts w:ascii="Times New Roman" w:hAnsi="Times New Roman" w:cs="Times New Roman"/>
          <w:sz w:val="24"/>
          <w:szCs w:val="24"/>
        </w:rPr>
        <w:t>r.</w:t>
      </w:r>
    </w:p>
    <w:p w:rsidR="005647B3" w:rsidRPr="007E06D4" w:rsidRDefault="00661F21" w:rsidP="002E3B55">
      <w:pPr>
        <w:rPr>
          <w:rFonts w:ascii="Times New Roman" w:hAnsi="Times New Roman" w:cs="Times New Roman"/>
          <w:sz w:val="24"/>
          <w:szCs w:val="24"/>
        </w:rPr>
      </w:pPr>
      <w:r w:rsidRPr="007E06D4">
        <w:rPr>
          <w:rFonts w:ascii="Times New Roman" w:hAnsi="Times New Roman" w:cs="Times New Roman"/>
          <w:noProof/>
          <w:sz w:val="24"/>
          <w:szCs w:val="24"/>
          <w:lang w:eastAsia="tr-TR"/>
        </w:rPr>
        <w:drawing>
          <wp:inline distT="0" distB="0" distL="0" distR="0" wp14:anchorId="079E9F2F" wp14:editId="6B4D8CB6">
            <wp:extent cx="6217920" cy="3533241"/>
            <wp:effectExtent l="76200" t="0" r="87630" b="0"/>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B05FFE" w:rsidRDefault="00B05FFE" w:rsidP="00D64D74">
      <w:pPr>
        <w:jc w:val="center"/>
        <w:rPr>
          <w:rFonts w:ascii="Times New Roman" w:hAnsi="Times New Roman" w:cs="Times New Roman"/>
          <w:b/>
          <w:sz w:val="24"/>
          <w:szCs w:val="24"/>
        </w:rPr>
      </w:pPr>
    </w:p>
    <w:p w:rsidR="00202AEA" w:rsidRPr="007E06D4" w:rsidRDefault="0026610D" w:rsidP="00D64D74">
      <w:pPr>
        <w:jc w:val="center"/>
        <w:rPr>
          <w:rFonts w:ascii="Times New Roman" w:hAnsi="Times New Roman" w:cs="Times New Roman"/>
          <w:b/>
          <w:sz w:val="24"/>
          <w:szCs w:val="24"/>
        </w:rPr>
      </w:pPr>
      <w:r w:rsidRPr="007E06D4">
        <w:rPr>
          <w:rFonts w:ascii="Times New Roman" w:hAnsi="Times New Roman" w:cs="Times New Roman"/>
          <w:b/>
          <w:sz w:val="24"/>
          <w:szCs w:val="24"/>
        </w:rPr>
        <w:t>ÜÇÜNCÜ BÖLÜM                                                                                                                                                            Görev, Yetki ve Sorumluluk</w:t>
      </w:r>
    </w:p>
    <w:p w:rsidR="0026610D" w:rsidRPr="007E06D4" w:rsidRDefault="00EC4A38" w:rsidP="0026610D">
      <w:pPr>
        <w:rPr>
          <w:rFonts w:ascii="Times New Roman" w:hAnsi="Times New Roman" w:cs="Times New Roman"/>
          <w:sz w:val="24"/>
          <w:szCs w:val="24"/>
        </w:rPr>
      </w:pPr>
      <w:r w:rsidRPr="007E06D4">
        <w:rPr>
          <w:rFonts w:ascii="Times New Roman" w:hAnsi="Times New Roman" w:cs="Times New Roman"/>
          <w:b/>
          <w:sz w:val="24"/>
          <w:szCs w:val="24"/>
        </w:rPr>
        <w:t>Müdürlüğün Görevleri</w:t>
      </w:r>
      <w:r w:rsidR="0026610D" w:rsidRPr="007E06D4">
        <w:rPr>
          <w:rFonts w:ascii="Times New Roman" w:hAnsi="Times New Roman" w:cs="Times New Roman"/>
          <w:b/>
          <w:sz w:val="24"/>
          <w:szCs w:val="24"/>
        </w:rPr>
        <w:t xml:space="preserve">                                                                                                                                   MADDE </w:t>
      </w:r>
      <w:r w:rsidR="00345AB7" w:rsidRPr="007E06D4">
        <w:rPr>
          <w:rFonts w:ascii="Times New Roman" w:hAnsi="Times New Roman" w:cs="Times New Roman"/>
          <w:b/>
          <w:sz w:val="24"/>
          <w:szCs w:val="24"/>
        </w:rPr>
        <w:t>8</w:t>
      </w:r>
      <w:r w:rsidR="00C350ED">
        <w:rPr>
          <w:rFonts w:ascii="Times New Roman" w:hAnsi="Times New Roman" w:cs="Times New Roman"/>
          <w:b/>
          <w:sz w:val="24"/>
          <w:szCs w:val="24"/>
        </w:rPr>
        <w:t xml:space="preserve">- </w:t>
      </w:r>
      <w:r w:rsidR="00C350ED">
        <w:rPr>
          <w:rFonts w:ascii="Times New Roman" w:hAnsi="Times New Roman" w:cs="Times New Roman"/>
          <w:sz w:val="24"/>
          <w:szCs w:val="24"/>
        </w:rPr>
        <w:t xml:space="preserve">(1) </w:t>
      </w:r>
      <w:r w:rsidR="0026610D" w:rsidRPr="007E06D4">
        <w:rPr>
          <w:rFonts w:ascii="Times New Roman" w:hAnsi="Times New Roman" w:cs="Times New Roman"/>
          <w:sz w:val="24"/>
          <w:szCs w:val="24"/>
        </w:rPr>
        <w:t>Müdürlüğün görevleri şunlardır;</w:t>
      </w:r>
    </w:p>
    <w:p w:rsidR="0026610D" w:rsidRPr="00E51871" w:rsidRDefault="0026610D" w:rsidP="00E3406F">
      <w:pPr>
        <w:pStyle w:val="AralkYok"/>
        <w:numPr>
          <w:ilvl w:val="0"/>
          <w:numId w:val="19"/>
        </w:numPr>
        <w:jc w:val="both"/>
        <w:rPr>
          <w:rFonts w:ascii="Times New Roman" w:hAnsi="Times New Roman" w:cs="Times New Roman"/>
          <w:sz w:val="24"/>
          <w:szCs w:val="24"/>
        </w:rPr>
      </w:pPr>
      <w:r w:rsidRPr="00E51871">
        <w:rPr>
          <w:rFonts w:ascii="Times New Roman" w:hAnsi="Times New Roman" w:cs="Times New Roman"/>
          <w:sz w:val="24"/>
          <w:szCs w:val="24"/>
        </w:rPr>
        <w:t>Müdürlüğün</w:t>
      </w:r>
      <w:r w:rsidR="00341B59" w:rsidRPr="00E51871">
        <w:rPr>
          <w:rFonts w:ascii="Times New Roman" w:hAnsi="Times New Roman" w:cs="Times New Roman"/>
          <w:sz w:val="24"/>
          <w:szCs w:val="24"/>
        </w:rPr>
        <w:t xml:space="preserve"> temel görevi, </w:t>
      </w:r>
      <w:r w:rsidRPr="00E51871">
        <w:rPr>
          <w:rFonts w:ascii="Times New Roman" w:hAnsi="Times New Roman" w:cs="Times New Roman"/>
          <w:sz w:val="24"/>
          <w:szCs w:val="24"/>
        </w:rPr>
        <w:t>kurumsal de</w:t>
      </w:r>
      <w:r w:rsidR="00341B59" w:rsidRPr="00E51871">
        <w:rPr>
          <w:rFonts w:ascii="Times New Roman" w:hAnsi="Times New Roman" w:cs="Times New Roman"/>
          <w:sz w:val="24"/>
          <w:szCs w:val="24"/>
        </w:rPr>
        <w:t>ğerlerine uygun biçimde Söke İ</w:t>
      </w:r>
      <w:r w:rsidRPr="00E51871">
        <w:rPr>
          <w:rFonts w:ascii="Times New Roman" w:hAnsi="Times New Roman" w:cs="Times New Roman"/>
          <w:sz w:val="24"/>
          <w:szCs w:val="24"/>
        </w:rPr>
        <w:t>lçesinin güzelleşmesi ve çevre kirliliğinin önlenmesinde büyük önemi olan yeşil alanlar</w:t>
      </w:r>
      <w:r w:rsidR="00341B59" w:rsidRPr="00E51871">
        <w:rPr>
          <w:rFonts w:ascii="Times New Roman" w:hAnsi="Times New Roman" w:cs="Times New Roman"/>
          <w:sz w:val="24"/>
          <w:szCs w:val="24"/>
        </w:rPr>
        <w:t>ı</w:t>
      </w:r>
      <w:r w:rsidRPr="00E51871">
        <w:rPr>
          <w:rFonts w:ascii="Times New Roman" w:hAnsi="Times New Roman" w:cs="Times New Roman"/>
          <w:sz w:val="24"/>
          <w:szCs w:val="24"/>
        </w:rPr>
        <w:t xml:space="preserve"> tesis etmek ve ağaçlandırma çalışmalarının yürütülmesini sağlamak</w:t>
      </w:r>
      <w:r w:rsidR="00341B59" w:rsidRPr="00E51871">
        <w:rPr>
          <w:rFonts w:ascii="Times New Roman" w:hAnsi="Times New Roman" w:cs="Times New Roman"/>
          <w:sz w:val="24"/>
          <w:szCs w:val="24"/>
        </w:rPr>
        <w:t>,</w:t>
      </w:r>
    </w:p>
    <w:p w:rsidR="00341B59" w:rsidRPr="00E51871" w:rsidRDefault="00341B59" w:rsidP="00E3406F">
      <w:pPr>
        <w:pStyle w:val="AralkYok"/>
        <w:numPr>
          <w:ilvl w:val="0"/>
          <w:numId w:val="19"/>
        </w:numPr>
        <w:jc w:val="both"/>
        <w:rPr>
          <w:rFonts w:ascii="Times New Roman" w:hAnsi="Times New Roman" w:cs="Times New Roman"/>
          <w:sz w:val="24"/>
          <w:szCs w:val="24"/>
        </w:rPr>
      </w:pPr>
      <w:r w:rsidRPr="00E51871">
        <w:rPr>
          <w:rFonts w:ascii="Times New Roman" w:hAnsi="Times New Roman" w:cs="Times New Roman"/>
          <w:sz w:val="24"/>
          <w:szCs w:val="24"/>
        </w:rPr>
        <w:t>Belediye sınırları içerisinde yer alan, imar planında yeşil alan, park, bahçe, çocuk bahçesi, spor tesisi, yeşil yollar, yaya bölgeleri, meydanlar, rekreasyon alanı olarak tanımlanan alanların projelerini hazırlamak</w:t>
      </w:r>
      <w:r w:rsidR="00FE2DEC" w:rsidRPr="00E51871">
        <w:rPr>
          <w:rFonts w:ascii="Times New Roman" w:hAnsi="Times New Roman" w:cs="Times New Roman"/>
          <w:sz w:val="24"/>
          <w:szCs w:val="24"/>
        </w:rPr>
        <w:t xml:space="preserve"> ya da hazırlatmak, </w:t>
      </w:r>
      <w:r w:rsidRPr="00E51871">
        <w:rPr>
          <w:rFonts w:ascii="Times New Roman" w:hAnsi="Times New Roman" w:cs="Times New Roman"/>
          <w:sz w:val="24"/>
          <w:szCs w:val="24"/>
        </w:rPr>
        <w:t>uygulamalarının gerçekleştirilmesine yönelik müdürlüğü ilgilendiren her türlü iş ve işlemleri yapmak,</w:t>
      </w:r>
    </w:p>
    <w:p w:rsidR="008B02A0" w:rsidRPr="00E51871" w:rsidRDefault="008B02A0" w:rsidP="00E3406F">
      <w:pPr>
        <w:pStyle w:val="AralkYok"/>
        <w:numPr>
          <w:ilvl w:val="0"/>
          <w:numId w:val="19"/>
        </w:numPr>
        <w:jc w:val="both"/>
        <w:rPr>
          <w:rFonts w:ascii="Times New Roman" w:hAnsi="Times New Roman" w:cs="Times New Roman"/>
          <w:sz w:val="24"/>
          <w:szCs w:val="24"/>
        </w:rPr>
      </w:pPr>
      <w:r w:rsidRPr="00E51871">
        <w:rPr>
          <w:rFonts w:ascii="Times New Roman" w:hAnsi="Times New Roman" w:cs="Times New Roman"/>
          <w:sz w:val="24"/>
          <w:szCs w:val="24"/>
        </w:rPr>
        <w:lastRenderedPageBreak/>
        <w:t xml:space="preserve">Park ve Bahçe işlerinin yaptırılması ile ilgili </w:t>
      </w:r>
      <w:r w:rsidR="00F25A5A" w:rsidRPr="00E51871">
        <w:rPr>
          <w:rFonts w:ascii="Times New Roman" w:hAnsi="Times New Roman" w:cs="Times New Roman"/>
          <w:sz w:val="24"/>
          <w:szCs w:val="24"/>
        </w:rPr>
        <w:t xml:space="preserve">gerekmesi halinde </w:t>
      </w:r>
      <w:r w:rsidR="007F6981" w:rsidRPr="00E51871">
        <w:rPr>
          <w:rFonts w:ascii="Times New Roman" w:hAnsi="Times New Roman" w:cs="Times New Roman"/>
          <w:sz w:val="24"/>
          <w:szCs w:val="24"/>
        </w:rPr>
        <w:t>her türlü</w:t>
      </w:r>
      <w:r w:rsidRPr="00E51871">
        <w:rPr>
          <w:rFonts w:ascii="Times New Roman" w:hAnsi="Times New Roman" w:cs="Times New Roman"/>
          <w:sz w:val="24"/>
          <w:szCs w:val="24"/>
        </w:rPr>
        <w:t xml:space="preserve"> ihale dosyalarını hazırlamak, ihale iş ve işlemlerini takip etmek, sözleşmeleri hazırlamak, işin yapılan sözleşme ve şartnamelere uygun yapıldığını kontrol ve takip etmek, işin sözleşme hükümlerine göre sonuçlandırılmasını, şartnameye aykırılık tespiti halinde yüklenici firma hakkında gerekli işlemleri yapmak,</w:t>
      </w:r>
      <w:r w:rsidR="00230106">
        <w:rPr>
          <w:rFonts w:ascii="Times New Roman" w:hAnsi="Times New Roman" w:cs="Times New Roman"/>
          <w:sz w:val="24"/>
          <w:szCs w:val="24"/>
        </w:rPr>
        <w:t xml:space="preserve">  </w:t>
      </w:r>
    </w:p>
    <w:p w:rsidR="008B02A0" w:rsidRPr="00E51871" w:rsidRDefault="00A16354" w:rsidP="006C5263">
      <w:pPr>
        <w:pStyle w:val="AralkYok"/>
        <w:ind w:left="705" w:hanging="345"/>
        <w:jc w:val="both"/>
        <w:rPr>
          <w:rFonts w:ascii="Times New Roman" w:hAnsi="Times New Roman" w:cs="Times New Roman"/>
          <w:sz w:val="24"/>
          <w:szCs w:val="24"/>
        </w:rPr>
      </w:pPr>
      <w:r w:rsidRPr="00E51871">
        <w:rPr>
          <w:rFonts w:ascii="Times New Roman" w:hAnsi="Times New Roman" w:cs="Times New Roman"/>
          <w:sz w:val="24"/>
          <w:szCs w:val="24"/>
        </w:rPr>
        <w:t xml:space="preserve">ç) </w:t>
      </w:r>
      <w:r w:rsidR="00A446CE" w:rsidRPr="00E51871">
        <w:rPr>
          <w:rFonts w:ascii="Times New Roman" w:hAnsi="Times New Roman" w:cs="Times New Roman"/>
          <w:sz w:val="24"/>
          <w:szCs w:val="24"/>
        </w:rPr>
        <w:tab/>
      </w:r>
      <w:r w:rsidR="00230106">
        <w:rPr>
          <w:rFonts w:ascii="Times New Roman" w:hAnsi="Times New Roman" w:cs="Times New Roman"/>
          <w:sz w:val="24"/>
          <w:szCs w:val="24"/>
        </w:rPr>
        <w:t>Yeşil alanlarda sulama ve aydınlatma tesisatının kurulması, p</w:t>
      </w:r>
      <w:r w:rsidR="008B02A0" w:rsidRPr="00E51871">
        <w:rPr>
          <w:rFonts w:ascii="Times New Roman" w:hAnsi="Times New Roman" w:cs="Times New Roman"/>
          <w:sz w:val="24"/>
          <w:szCs w:val="24"/>
        </w:rPr>
        <w:t>arkların yapımı ve bakımı için gerekli olan her türlü inşaat malzemesinin, bitkisel materyalin, kent mobilyalarının (aydınlatma, bank, çöp kutusu, çocuk oyun grubu, spor aletleri v.s.</w:t>
      </w:r>
      <w:r w:rsidR="00B41F55" w:rsidRPr="00E51871">
        <w:rPr>
          <w:rFonts w:ascii="Times New Roman" w:hAnsi="Times New Roman" w:cs="Times New Roman"/>
          <w:sz w:val="24"/>
          <w:szCs w:val="24"/>
        </w:rPr>
        <w:t xml:space="preserve">) teminini yapmak </w:t>
      </w:r>
      <w:r w:rsidR="008B02A0" w:rsidRPr="00E51871">
        <w:rPr>
          <w:rFonts w:ascii="Times New Roman" w:hAnsi="Times New Roman" w:cs="Times New Roman"/>
          <w:sz w:val="24"/>
          <w:szCs w:val="24"/>
        </w:rPr>
        <w:t>veya ihale yolu ile alımını sağlamak,</w:t>
      </w:r>
    </w:p>
    <w:p w:rsidR="00341B59" w:rsidRPr="00E51871" w:rsidRDefault="00341B59" w:rsidP="00E3406F">
      <w:pPr>
        <w:pStyle w:val="AralkYok"/>
        <w:numPr>
          <w:ilvl w:val="0"/>
          <w:numId w:val="19"/>
        </w:numPr>
        <w:jc w:val="both"/>
        <w:rPr>
          <w:rFonts w:ascii="Times New Roman" w:hAnsi="Times New Roman" w:cs="Times New Roman"/>
          <w:sz w:val="24"/>
          <w:szCs w:val="24"/>
        </w:rPr>
      </w:pPr>
      <w:r w:rsidRPr="00E51871">
        <w:rPr>
          <w:rFonts w:ascii="Times New Roman" w:hAnsi="Times New Roman" w:cs="Times New Roman"/>
          <w:sz w:val="24"/>
          <w:szCs w:val="24"/>
        </w:rPr>
        <w:t>Mevcut</w:t>
      </w:r>
      <w:r w:rsidR="007274BA" w:rsidRPr="00E51871">
        <w:rPr>
          <w:rFonts w:ascii="Times New Roman" w:hAnsi="Times New Roman" w:cs="Times New Roman"/>
          <w:sz w:val="24"/>
          <w:szCs w:val="24"/>
        </w:rPr>
        <w:t xml:space="preserve"> rekreasyon alanlarının,</w:t>
      </w:r>
      <w:r w:rsidR="008B02A0" w:rsidRPr="00E51871">
        <w:rPr>
          <w:rFonts w:ascii="Times New Roman" w:hAnsi="Times New Roman" w:cs="Times New Roman"/>
          <w:sz w:val="24"/>
          <w:szCs w:val="24"/>
        </w:rPr>
        <w:t xml:space="preserve"> süs havuzlarının, anıt, büst, şadırvan gibi sanat yapılarının, yeşil alanların ve parkların bakım ( b</w:t>
      </w:r>
      <w:r w:rsidR="00D52A14" w:rsidRPr="00E51871">
        <w:rPr>
          <w:rFonts w:ascii="Times New Roman" w:hAnsi="Times New Roman" w:cs="Times New Roman"/>
          <w:sz w:val="24"/>
          <w:szCs w:val="24"/>
        </w:rPr>
        <w:t>udama, yabani ot temizliği</w:t>
      </w:r>
      <w:r w:rsidR="008B02A0" w:rsidRPr="00E51871">
        <w:rPr>
          <w:rFonts w:ascii="Times New Roman" w:hAnsi="Times New Roman" w:cs="Times New Roman"/>
          <w:sz w:val="24"/>
          <w:szCs w:val="24"/>
        </w:rPr>
        <w:t xml:space="preserve">, çapalama, ilaçlama, gübreleme, temizlik, sulama vs.) </w:t>
      </w:r>
      <w:r w:rsidR="007274BA" w:rsidRPr="00E51871">
        <w:rPr>
          <w:rFonts w:ascii="Times New Roman" w:hAnsi="Times New Roman" w:cs="Times New Roman"/>
          <w:sz w:val="24"/>
          <w:szCs w:val="24"/>
        </w:rPr>
        <w:t>onarım</w:t>
      </w:r>
      <w:r w:rsidR="008B02A0" w:rsidRPr="00E51871">
        <w:rPr>
          <w:rFonts w:ascii="Times New Roman" w:hAnsi="Times New Roman" w:cs="Times New Roman"/>
          <w:sz w:val="24"/>
          <w:szCs w:val="24"/>
        </w:rPr>
        <w:t xml:space="preserve"> ve temizliklerini yapmak</w:t>
      </w:r>
      <w:r w:rsidR="007274BA" w:rsidRPr="00E51871">
        <w:rPr>
          <w:rFonts w:ascii="Times New Roman" w:hAnsi="Times New Roman" w:cs="Times New Roman"/>
          <w:sz w:val="24"/>
          <w:szCs w:val="24"/>
        </w:rPr>
        <w:t>, bunun için</w:t>
      </w:r>
      <w:r w:rsidR="00D52A14" w:rsidRPr="00E51871">
        <w:rPr>
          <w:rFonts w:ascii="Times New Roman" w:hAnsi="Times New Roman" w:cs="Times New Roman"/>
          <w:sz w:val="24"/>
          <w:szCs w:val="24"/>
        </w:rPr>
        <w:t xml:space="preserve"> gerekli malzemeleri temin etmek</w:t>
      </w:r>
      <w:r w:rsidR="00FE2DEC" w:rsidRPr="00E51871">
        <w:rPr>
          <w:rFonts w:ascii="Times New Roman" w:hAnsi="Times New Roman" w:cs="Times New Roman"/>
          <w:sz w:val="24"/>
          <w:szCs w:val="24"/>
        </w:rPr>
        <w:t>,</w:t>
      </w:r>
      <w:r w:rsidR="007C6023">
        <w:rPr>
          <w:rFonts w:ascii="Times New Roman" w:hAnsi="Times New Roman" w:cs="Times New Roman"/>
          <w:sz w:val="24"/>
          <w:szCs w:val="24"/>
        </w:rPr>
        <w:t xml:space="preserve"> nakledilmesi gereken ağaçların naklini yapmak,</w:t>
      </w:r>
    </w:p>
    <w:p w:rsidR="00FE2DEC" w:rsidRDefault="00FE2DEC" w:rsidP="00E3406F">
      <w:pPr>
        <w:pStyle w:val="AralkYok"/>
        <w:numPr>
          <w:ilvl w:val="0"/>
          <w:numId w:val="19"/>
        </w:numPr>
        <w:jc w:val="both"/>
        <w:rPr>
          <w:rFonts w:ascii="Times New Roman" w:hAnsi="Times New Roman" w:cs="Times New Roman"/>
          <w:sz w:val="24"/>
          <w:szCs w:val="24"/>
        </w:rPr>
      </w:pPr>
      <w:r w:rsidRPr="00E51871">
        <w:rPr>
          <w:rFonts w:ascii="Times New Roman" w:hAnsi="Times New Roman" w:cs="Times New Roman"/>
          <w:sz w:val="24"/>
          <w:szCs w:val="24"/>
        </w:rPr>
        <w:t>Fidanlık ve sera tesislerinde park, yeşil alan ve ağaçlandırma çalışmalarında kullanılmak üzere fidan, fide ve mevsimliklerin</w:t>
      </w:r>
      <w:r w:rsidR="007274BA" w:rsidRPr="00E51871">
        <w:rPr>
          <w:rFonts w:ascii="Times New Roman" w:hAnsi="Times New Roman" w:cs="Times New Roman"/>
          <w:sz w:val="24"/>
          <w:szCs w:val="24"/>
        </w:rPr>
        <w:t xml:space="preserve"> üreti</w:t>
      </w:r>
      <w:r w:rsidRPr="00E51871">
        <w:rPr>
          <w:rFonts w:ascii="Times New Roman" w:hAnsi="Times New Roman" w:cs="Times New Roman"/>
          <w:sz w:val="24"/>
          <w:szCs w:val="24"/>
        </w:rPr>
        <w:t>m</w:t>
      </w:r>
      <w:r w:rsidR="007274BA" w:rsidRPr="00E51871">
        <w:rPr>
          <w:rFonts w:ascii="Times New Roman" w:hAnsi="Times New Roman" w:cs="Times New Roman"/>
          <w:sz w:val="24"/>
          <w:szCs w:val="24"/>
        </w:rPr>
        <w:t xml:space="preserve"> ve bakım faaliyetlerini periyodik olarak düzenli bir şekilde sağlamak,</w:t>
      </w:r>
    </w:p>
    <w:p w:rsidR="007274BA" w:rsidRDefault="00230106" w:rsidP="00230106">
      <w:pPr>
        <w:pStyle w:val="AralkYok"/>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Park, bahçe, koru ve yeşil alanlarda düşünülen her türlü fiziki ve mimari yapılaşma için görüş bildirmek, </w:t>
      </w:r>
      <w:r w:rsidR="007274BA" w:rsidRPr="00230106">
        <w:rPr>
          <w:rFonts w:ascii="Times New Roman" w:hAnsi="Times New Roman" w:cs="Times New Roman"/>
          <w:sz w:val="24"/>
          <w:szCs w:val="24"/>
        </w:rPr>
        <w:t xml:space="preserve">Park ve Bahçeler Müdürlüğünün görev alanına giren </w:t>
      </w:r>
      <w:r>
        <w:rPr>
          <w:rFonts w:ascii="Times New Roman" w:hAnsi="Times New Roman" w:cs="Times New Roman"/>
          <w:sz w:val="24"/>
          <w:szCs w:val="24"/>
        </w:rPr>
        <w:t xml:space="preserve">diğer </w:t>
      </w:r>
      <w:r w:rsidR="007274BA" w:rsidRPr="00230106">
        <w:rPr>
          <w:rFonts w:ascii="Times New Roman" w:hAnsi="Times New Roman" w:cs="Times New Roman"/>
          <w:sz w:val="24"/>
          <w:szCs w:val="24"/>
        </w:rPr>
        <w:t>konularda, 5393 sayılı Belediye Kanunu ve ilgili diğer mevzuata dayanılarak, Belediye Encümeni ve Belediye Meclisine, görüş ve/veya karar alınması için yazı yazmak,</w:t>
      </w:r>
    </w:p>
    <w:p w:rsidR="002A163B" w:rsidRPr="002A163B" w:rsidRDefault="00230106" w:rsidP="002A163B">
      <w:pPr>
        <w:pStyle w:val="AralkYok"/>
        <w:numPr>
          <w:ilvl w:val="0"/>
          <w:numId w:val="19"/>
        </w:numPr>
        <w:jc w:val="both"/>
        <w:rPr>
          <w:rFonts w:ascii="Times New Roman" w:hAnsi="Times New Roman" w:cs="Times New Roman"/>
          <w:sz w:val="24"/>
          <w:szCs w:val="24"/>
        </w:rPr>
      </w:pPr>
      <w:r>
        <w:rPr>
          <w:rFonts w:ascii="Times New Roman" w:hAnsi="Times New Roman" w:cs="Times New Roman"/>
          <w:sz w:val="24"/>
          <w:szCs w:val="24"/>
        </w:rPr>
        <w:t>Botanik ve hobi bahçeleri oluşturmak ve halkın yararlanabileceği hale getirmek, Müdürlüğün görev alanlarını ilgilendiren konularda hizmet içi eğitim kursları açmak, açtırmak ve açılan kurslara katılımı sağlamak, gerektiğinde İnsan kaynakları ve Eğitim Müdürlüğü ile işbirliği yapmak,</w:t>
      </w:r>
    </w:p>
    <w:p w:rsidR="002A163B" w:rsidRDefault="002A163B" w:rsidP="002A163B">
      <w:pPr>
        <w:pStyle w:val="AralkYok"/>
        <w:ind w:left="360"/>
        <w:jc w:val="both"/>
        <w:rPr>
          <w:rFonts w:ascii="Times New Roman" w:hAnsi="Times New Roman" w:cs="Times New Roman"/>
          <w:sz w:val="24"/>
          <w:szCs w:val="24"/>
        </w:rPr>
      </w:pPr>
      <w:r w:rsidRPr="00E51871">
        <w:rPr>
          <w:rFonts w:ascii="Times New Roman" w:hAnsi="Times New Roman" w:cs="Times New Roman"/>
          <w:sz w:val="24"/>
          <w:szCs w:val="24"/>
        </w:rPr>
        <w:t>ğ)</w:t>
      </w:r>
      <w:r>
        <w:rPr>
          <w:rFonts w:ascii="Times New Roman" w:hAnsi="Times New Roman" w:cs="Times New Roman"/>
          <w:sz w:val="24"/>
          <w:szCs w:val="24"/>
        </w:rPr>
        <w:t xml:space="preserve">  </w:t>
      </w:r>
      <w:r w:rsidR="007274BA" w:rsidRPr="00E51871">
        <w:rPr>
          <w:rFonts w:ascii="Times New Roman" w:hAnsi="Times New Roman" w:cs="Times New Roman"/>
          <w:sz w:val="24"/>
          <w:szCs w:val="24"/>
        </w:rPr>
        <w:t xml:space="preserve">Müdürlüğün ihale işleriyle ilgili yazışmaları ve ilgili yasalar çerçevesinde ihale </w:t>
      </w:r>
      <w:r>
        <w:rPr>
          <w:rFonts w:ascii="Times New Roman" w:hAnsi="Times New Roman" w:cs="Times New Roman"/>
          <w:sz w:val="24"/>
          <w:szCs w:val="24"/>
        </w:rPr>
        <w:t xml:space="preserve">  </w:t>
      </w:r>
    </w:p>
    <w:p w:rsidR="002A163B" w:rsidRDefault="002A163B" w:rsidP="002A163B">
      <w:pPr>
        <w:pStyle w:val="AralkYok"/>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7274BA" w:rsidRPr="00E51871">
        <w:rPr>
          <w:rFonts w:ascii="Times New Roman" w:hAnsi="Times New Roman" w:cs="Times New Roman"/>
          <w:sz w:val="24"/>
          <w:szCs w:val="24"/>
        </w:rPr>
        <w:t xml:space="preserve">dosyalarını hazırlamak ve takibini yapmak. Gelen ve giden evrakların düzenli olarak </w:t>
      </w:r>
      <w:r>
        <w:rPr>
          <w:rFonts w:ascii="Times New Roman" w:hAnsi="Times New Roman" w:cs="Times New Roman"/>
          <w:sz w:val="24"/>
          <w:szCs w:val="24"/>
        </w:rPr>
        <w:t xml:space="preserve"> </w:t>
      </w:r>
    </w:p>
    <w:p w:rsidR="002A163B" w:rsidRDefault="002A163B" w:rsidP="002A163B">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7274BA" w:rsidRPr="00E51871">
        <w:rPr>
          <w:rFonts w:ascii="Times New Roman" w:hAnsi="Times New Roman" w:cs="Times New Roman"/>
          <w:sz w:val="24"/>
          <w:szCs w:val="24"/>
        </w:rPr>
        <w:t xml:space="preserve">kayıtlarını tutmak ve her türlü yazışmayı zamanında yapmak. Personelin aylık puantaj </w:t>
      </w:r>
    </w:p>
    <w:p w:rsidR="002A163B" w:rsidRDefault="002A163B" w:rsidP="002A163B">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7274BA" w:rsidRPr="00E51871">
        <w:rPr>
          <w:rFonts w:ascii="Times New Roman" w:hAnsi="Times New Roman" w:cs="Times New Roman"/>
          <w:sz w:val="24"/>
          <w:szCs w:val="24"/>
        </w:rPr>
        <w:t xml:space="preserve">cetvelini hazırlamak, faaliyet raporlarını, bütçeyi ve performans programlarını </w:t>
      </w:r>
      <w:r>
        <w:rPr>
          <w:rFonts w:ascii="Times New Roman" w:hAnsi="Times New Roman" w:cs="Times New Roman"/>
          <w:sz w:val="24"/>
          <w:szCs w:val="24"/>
        </w:rPr>
        <w:t xml:space="preserve">   </w:t>
      </w:r>
    </w:p>
    <w:p w:rsidR="002A163B" w:rsidRPr="00E51871" w:rsidRDefault="002A163B" w:rsidP="002A163B">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7274BA" w:rsidRPr="00E51871">
        <w:rPr>
          <w:rFonts w:ascii="Times New Roman" w:hAnsi="Times New Roman" w:cs="Times New Roman"/>
          <w:sz w:val="24"/>
          <w:szCs w:val="24"/>
        </w:rPr>
        <w:t>hazırlamak,</w:t>
      </w:r>
    </w:p>
    <w:p w:rsidR="007274BA" w:rsidRDefault="007274BA" w:rsidP="002A163B">
      <w:pPr>
        <w:pStyle w:val="AralkYok"/>
        <w:numPr>
          <w:ilvl w:val="0"/>
          <w:numId w:val="19"/>
        </w:numPr>
        <w:jc w:val="both"/>
        <w:rPr>
          <w:rFonts w:ascii="Times New Roman" w:hAnsi="Times New Roman" w:cs="Times New Roman"/>
          <w:sz w:val="24"/>
          <w:szCs w:val="24"/>
        </w:rPr>
      </w:pPr>
      <w:r w:rsidRPr="00E51871">
        <w:rPr>
          <w:rFonts w:ascii="Times New Roman" w:hAnsi="Times New Roman" w:cs="Times New Roman"/>
          <w:sz w:val="24"/>
          <w:szCs w:val="24"/>
        </w:rPr>
        <w:t>Parklarda ve yeşil alanlardaki olumsuz koşulların giderilmesi ile ilgili çalışmaları yürütmek, ilçe halkından</w:t>
      </w:r>
      <w:r w:rsidR="008B02A0" w:rsidRPr="00E51871">
        <w:rPr>
          <w:rFonts w:ascii="Times New Roman" w:hAnsi="Times New Roman" w:cs="Times New Roman"/>
          <w:sz w:val="24"/>
          <w:szCs w:val="24"/>
        </w:rPr>
        <w:t xml:space="preserve"> ve mahalle muhtarlarından</w:t>
      </w:r>
      <w:r w:rsidRPr="00E51871">
        <w:rPr>
          <w:rFonts w:ascii="Times New Roman" w:hAnsi="Times New Roman" w:cs="Times New Roman"/>
          <w:sz w:val="24"/>
          <w:szCs w:val="24"/>
        </w:rPr>
        <w:t xml:space="preserve"> </w:t>
      </w:r>
      <w:r w:rsidR="008B02A0" w:rsidRPr="00E51871">
        <w:rPr>
          <w:rFonts w:ascii="Times New Roman" w:hAnsi="Times New Roman" w:cs="Times New Roman"/>
          <w:sz w:val="24"/>
          <w:szCs w:val="24"/>
        </w:rPr>
        <w:t>gelen talep ve</w:t>
      </w:r>
      <w:r w:rsidRPr="00E51871">
        <w:rPr>
          <w:rFonts w:ascii="Times New Roman" w:hAnsi="Times New Roman" w:cs="Times New Roman"/>
          <w:sz w:val="24"/>
          <w:szCs w:val="24"/>
        </w:rPr>
        <w:t xml:space="preserve"> şikayetleri yerinde incelemek ve şikayetin giderilmesi için ilgili çalışmaları yapmak/yaptırmak ve sonuçlarını takip etmek,</w:t>
      </w:r>
    </w:p>
    <w:p w:rsidR="002A163B" w:rsidRDefault="002A163B" w:rsidP="002A163B">
      <w:pPr>
        <w:pStyle w:val="AralkYok"/>
        <w:ind w:left="360"/>
        <w:jc w:val="both"/>
        <w:rPr>
          <w:rFonts w:ascii="Times New Roman" w:hAnsi="Times New Roman" w:cs="Times New Roman"/>
          <w:sz w:val="24"/>
          <w:szCs w:val="24"/>
        </w:rPr>
      </w:pPr>
      <w:r>
        <w:rPr>
          <w:rFonts w:ascii="Times New Roman" w:hAnsi="Times New Roman" w:cs="Times New Roman"/>
          <w:sz w:val="24"/>
          <w:szCs w:val="24"/>
        </w:rPr>
        <w:t xml:space="preserve">ı)   </w:t>
      </w:r>
      <w:r w:rsidR="008B02A0" w:rsidRPr="002A163B">
        <w:rPr>
          <w:rFonts w:ascii="Times New Roman" w:hAnsi="Times New Roman" w:cs="Times New Roman"/>
          <w:sz w:val="24"/>
          <w:szCs w:val="24"/>
        </w:rPr>
        <w:t>Kamu kurum ve kuruluşlarından gelen yazı ve talepler hakkında</w:t>
      </w:r>
      <w:r w:rsidR="00476D87" w:rsidRPr="002A163B">
        <w:rPr>
          <w:rFonts w:ascii="Times New Roman" w:hAnsi="Times New Roman" w:cs="Times New Roman"/>
          <w:sz w:val="24"/>
          <w:szCs w:val="24"/>
        </w:rPr>
        <w:t xml:space="preserve">, müdürlüğün </w:t>
      </w:r>
      <w:r>
        <w:rPr>
          <w:rFonts w:ascii="Times New Roman" w:hAnsi="Times New Roman" w:cs="Times New Roman"/>
          <w:sz w:val="24"/>
          <w:szCs w:val="24"/>
        </w:rPr>
        <w:t xml:space="preserve"> </w:t>
      </w:r>
    </w:p>
    <w:p w:rsidR="007274BA" w:rsidRPr="002A163B" w:rsidRDefault="002A163B" w:rsidP="002A163B">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476D87" w:rsidRPr="002A163B">
        <w:rPr>
          <w:rFonts w:ascii="Times New Roman" w:hAnsi="Times New Roman" w:cs="Times New Roman"/>
          <w:sz w:val="24"/>
          <w:szCs w:val="24"/>
        </w:rPr>
        <w:t>yürütmekte olduğu çalışmalar dahilinde gereğini yapmak,</w:t>
      </w:r>
    </w:p>
    <w:p w:rsidR="00230106" w:rsidRPr="00E51871" w:rsidRDefault="00230106" w:rsidP="00E3406F">
      <w:pPr>
        <w:pStyle w:val="AralkYok"/>
        <w:numPr>
          <w:ilvl w:val="0"/>
          <w:numId w:val="19"/>
        </w:numPr>
        <w:jc w:val="both"/>
        <w:rPr>
          <w:rFonts w:ascii="Times New Roman" w:hAnsi="Times New Roman" w:cs="Times New Roman"/>
          <w:sz w:val="24"/>
          <w:szCs w:val="24"/>
        </w:rPr>
      </w:pPr>
      <w:r>
        <w:rPr>
          <w:rFonts w:ascii="Times New Roman" w:hAnsi="Times New Roman" w:cs="Times New Roman"/>
          <w:sz w:val="24"/>
          <w:szCs w:val="24"/>
        </w:rPr>
        <w:t>5393 Sayılı Belediye Kanununun ve 5216 sayılı Büyükşehir Belediyesi Kanununun Büyükşehir belediyesinin İlçe belediyelerinin sorumluluğuna bıraktığı ve Müdürlüğü ilgilendiren diğer görevleri yapmak ve yaptırmak,</w:t>
      </w:r>
    </w:p>
    <w:p w:rsidR="00476D87" w:rsidRPr="007E06D4" w:rsidRDefault="00476D87" w:rsidP="00345AB7">
      <w:pPr>
        <w:pStyle w:val="ListeParagraf"/>
        <w:rPr>
          <w:rFonts w:ascii="Times New Roman" w:hAnsi="Times New Roman" w:cs="Times New Roman"/>
          <w:sz w:val="24"/>
          <w:szCs w:val="24"/>
        </w:rPr>
      </w:pPr>
    </w:p>
    <w:p w:rsidR="003737FB" w:rsidRPr="00EE5A60" w:rsidRDefault="000936A4" w:rsidP="00EE5A60">
      <w:pPr>
        <w:pStyle w:val="AralkYok"/>
        <w:rPr>
          <w:rFonts w:ascii="Times New Roman" w:hAnsi="Times New Roman" w:cs="Times New Roman"/>
          <w:b/>
          <w:sz w:val="24"/>
          <w:szCs w:val="24"/>
        </w:rPr>
      </w:pPr>
      <w:r w:rsidRPr="00EE5A60">
        <w:rPr>
          <w:rFonts w:ascii="Times New Roman" w:hAnsi="Times New Roman" w:cs="Times New Roman"/>
          <w:b/>
          <w:sz w:val="24"/>
          <w:szCs w:val="24"/>
        </w:rPr>
        <w:t>Müdürün</w:t>
      </w:r>
      <w:r w:rsidR="00345AB7" w:rsidRPr="00EE5A60">
        <w:rPr>
          <w:rFonts w:ascii="Times New Roman" w:hAnsi="Times New Roman" w:cs="Times New Roman"/>
          <w:b/>
          <w:sz w:val="24"/>
          <w:szCs w:val="24"/>
        </w:rPr>
        <w:t xml:space="preserve"> Görev, Yetki ve Sorumlulukları</w:t>
      </w:r>
    </w:p>
    <w:p w:rsidR="00345AB7" w:rsidRDefault="003C0CFA" w:rsidP="00DB3F77">
      <w:pPr>
        <w:pStyle w:val="AralkYok"/>
        <w:jc w:val="both"/>
        <w:rPr>
          <w:rFonts w:ascii="Times New Roman" w:hAnsi="Times New Roman" w:cs="Times New Roman"/>
          <w:sz w:val="24"/>
          <w:szCs w:val="24"/>
        </w:rPr>
      </w:pPr>
      <w:r w:rsidRPr="00EE5A60">
        <w:rPr>
          <w:rFonts w:ascii="Times New Roman" w:hAnsi="Times New Roman" w:cs="Times New Roman"/>
          <w:b/>
          <w:sz w:val="24"/>
          <w:szCs w:val="24"/>
        </w:rPr>
        <w:t>MADDE 9</w:t>
      </w:r>
      <w:r w:rsidR="00CC532D" w:rsidRPr="00EE5A60">
        <w:rPr>
          <w:rFonts w:ascii="Times New Roman" w:hAnsi="Times New Roman" w:cs="Times New Roman"/>
          <w:b/>
          <w:sz w:val="24"/>
          <w:szCs w:val="24"/>
        </w:rPr>
        <w:t xml:space="preserve">- </w:t>
      </w:r>
      <w:r w:rsidR="00CC532D" w:rsidRPr="00EE5A60">
        <w:rPr>
          <w:rFonts w:ascii="Times New Roman" w:hAnsi="Times New Roman" w:cs="Times New Roman"/>
          <w:sz w:val="24"/>
          <w:szCs w:val="24"/>
        </w:rPr>
        <w:t xml:space="preserve">(1) </w:t>
      </w:r>
      <w:r w:rsidR="006D449E" w:rsidRPr="00EE5A60">
        <w:rPr>
          <w:rFonts w:ascii="Times New Roman" w:hAnsi="Times New Roman" w:cs="Times New Roman"/>
          <w:sz w:val="24"/>
          <w:szCs w:val="24"/>
        </w:rPr>
        <w:t>Park ve Bahçeler Müdürü, müdürlüğün yönetiminde tahakkuk amiri, harcama yetkilisi ve müdürlük personelinin 1. sicil ve disiplin amiridir. Müdürlük yönetiminde tam yetkili kişidir. Park ve Bahçeler Müdürlüğünün her türlü çalışmalarını düzenler. Görev ve hizmetlerinden ötürü belediye başkanı ve bağlı olduğu başkan yardımcısına karşı sorumlu olup</w:t>
      </w:r>
      <w:r w:rsidR="00345AB7" w:rsidRPr="00EE5A60">
        <w:rPr>
          <w:rFonts w:ascii="Times New Roman" w:hAnsi="Times New Roman" w:cs="Times New Roman"/>
          <w:sz w:val="24"/>
          <w:szCs w:val="24"/>
        </w:rPr>
        <w:t xml:space="preserve"> Müdürün görev, yetki ve sorumlulukları şunlardır;</w:t>
      </w:r>
    </w:p>
    <w:p w:rsidR="009B0555" w:rsidRPr="00EE5A60" w:rsidRDefault="009B0555" w:rsidP="00DB3F77">
      <w:pPr>
        <w:pStyle w:val="AralkYok"/>
        <w:jc w:val="both"/>
        <w:rPr>
          <w:rFonts w:ascii="Times New Roman" w:hAnsi="Times New Roman" w:cs="Times New Roman"/>
          <w:sz w:val="24"/>
          <w:szCs w:val="24"/>
        </w:rPr>
      </w:pPr>
    </w:p>
    <w:p w:rsidR="000C2AA2" w:rsidRPr="007E06D4" w:rsidRDefault="000C2AA2" w:rsidP="00DB3F77">
      <w:pPr>
        <w:pStyle w:val="ListeParagraf"/>
        <w:numPr>
          <w:ilvl w:val="0"/>
          <w:numId w:val="3"/>
        </w:numPr>
        <w:ind w:left="709"/>
        <w:jc w:val="both"/>
        <w:rPr>
          <w:rFonts w:ascii="Times New Roman" w:hAnsi="Times New Roman" w:cs="Times New Roman"/>
          <w:sz w:val="24"/>
          <w:szCs w:val="24"/>
        </w:rPr>
      </w:pPr>
      <w:r w:rsidRPr="007E06D4">
        <w:rPr>
          <w:rFonts w:ascii="Times New Roman" w:hAnsi="Times New Roman" w:cs="Times New Roman"/>
          <w:sz w:val="24"/>
          <w:szCs w:val="24"/>
        </w:rPr>
        <w:t>Bu yönetmelikte belirtilen müdürlük hizmetlerinin ilgili mevzuata uygun, etkili, ekonomik ve verimli yürütülmesini sağlamak</w:t>
      </w:r>
    </w:p>
    <w:p w:rsidR="000C2AA2" w:rsidRPr="007E06D4" w:rsidRDefault="006D449E" w:rsidP="00DB3F77">
      <w:pPr>
        <w:pStyle w:val="ListeParagraf"/>
        <w:numPr>
          <w:ilvl w:val="0"/>
          <w:numId w:val="3"/>
        </w:numPr>
        <w:ind w:left="709"/>
        <w:jc w:val="both"/>
        <w:rPr>
          <w:rFonts w:ascii="Times New Roman" w:hAnsi="Times New Roman" w:cs="Times New Roman"/>
          <w:sz w:val="24"/>
          <w:szCs w:val="24"/>
        </w:rPr>
      </w:pPr>
      <w:r w:rsidRPr="007E06D4">
        <w:rPr>
          <w:rFonts w:ascii="Times New Roman" w:hAnsi="Times New Roman" w:cs="Times New Roman"/>
          <w:sz w:val="24"/>
          <w:szCs w:val="24"/>
        </w:rPr>
        <w:lastRenderedPageBreak/>
        <w:t xml:space="preserve">Müdürlüğü sevk ve idare etmek, diğer müdürlükler </w:t>
      </w:r>
      <w:r w:rsidR="007C6023">
        <w:rPr>
          <w:rFonts w:ascii="Times New Roman" w:hAnsi="Times New Roman" w:cs="Times New Roman"/>
          <w:sz w:val="24"/>
          <w:szCs w:val="24"/>
        </w:rPr>
        <w:t xml:space="preserve">ve üst yönetim </w:t>
      </w:r>
      <w:r w:rsidRPr="007E06D4">
        <w:rPr>
          <w:rFonts w:ascii="Times New Roman" w:hAnsi="Times New Roman" w:cs="Times New Roman"/>
          <w:sz w:val="24"/>
          <w:szCs w:val="24"/>
        </w:rPr>
        <w:t>ile koordinasyonunu sağlamak,</w:t>
      </w:r>
    </w:p>
    <w:p w:rsidR="00A2286D" w:rsidRDefault="006D449E" w:rsidP="00DB3F77">
      <w:pPr>
        <w:pStyle w:val="ListeParagraf"/>
        <w:numPr>
          <w:ilvl w:val="0"/>
          <w:numId w:val="3"/>
        </w:numPr>
        <w:ind w:left="709"/>
        <w:jc w:val="both"/>
        <w:rPr>
          <w:rFonts w:ascii="Times New Roman" w:hAnsi="Times New Roman" w:cs="Times New Roman"/>
          <w:sz w:val="24"/>
          <w:szCs w:val="24"/>
        </w:rPr>
      </w:pPr>
      <w:r w:rsidRPr="007E06D4">
        <w:rPr>
          <w:rFonts w:ascii="Times New Roman" w:hAnsi="Times New Roman" w:cs="Times New Roman"/>
          <w:sz w:val="24"/>
          <w:szCs w:val="24"/>
        </w:rPr>
        <w:t xml:space="preserve">Müdürlüğün çalışmalarının mevzuat esaslarına göre düzenlenmesi amacıyla her yıl çalışma programını hazırlamak ve </w:t>
      </w:r>
      <w:r w:rsidR="000C2AA2" w:rsidRPr="007E06D4">
        <w:rPr>
          <w:rFonts w:ascii="Times New Roman" w:hAnsi="Times New Roman" w:cs="Times New Roman"/>
          <w:sz w:val="24"/>
          <w:szCs w:val="24"/>
        </w:rPr>
        <w:t>başkanlığın onayına sunmak,</w:t>
      </w:r>
    </w:p>
    <w:p w:rsidR="000C2AA2" w:rsidRPr="00EC37BE" w:rsidRDefault="00EC37BE" w:rsidP="00DB3F77">
      <w:pPr>
        <w:ind w:left="709" w:hanging="425"/>
        <w:jc w:val="both"/>
        <w:rPr>
          <w:rFonts w:ascii="Times New Roman" w:hAnsi="Times New Roman" w:cs="Times New Roman"/>
          <w:sz w:val="24"/>
          <w:szCs w:val="24"/>
        </w:rPr>
      </w:pPr>
      <w:r>
        <w:rPr>
          <w:rFonts w:ascii="Times New Roman" w:hAnsi="Times New Roman" w:cs="Times New Roman"/>
          <w:sz w:val="24"/>
          <w:szCs w:val="24"/>
        </w:rPr>
        <w:t xml:space="preserve">ç) </w:t>
      </w:r>
      <w:r w:rsidR="007C6023">
        <w:rPr>
          <w:rFonts w:ascii="Times New Roman" w:hAnsi="Times New Roman" w:cs="Times New Roman"/>
          <w:sz w:val="24"/>
          <w:szCs w:val="24"/>
        </w:rPr>
        <w:t xml:space="preserve"> </w:t>
      </w:r>
      <w:r w:rsidR="000C2AA2" w:rsidRPr="00EC37BE">
        <w:rPr>
          <w:rFonts w:ascii="Times New Roman" w:hAnsi="Times New Roman" w:cs="Times New Roman"/>
          <w:sz w:val="24"/>
          <w:szCs w:val="24"/>
        </w:rPr>
        <w:t xml:space="preserve">Müdürlüğün çalışmaları ile ilgili üst </w:t>
      </w:r>
      <w:r w:rsidR="007C6023">
        <w:rPr>
          <w:rFonts w:ascii="Times New Roman" w:hAnsi="Times New Roman" w:cs="Times New Roman"/>
          <w:sz w:val="24"/>
          <w:szCs w:val="24"/>
        </w:rPr>
        <w:t>yönetimin</w:t>
      </w:r>
      <w:r w:rsidR="000C2AA2" w:rsidRPr="00EC37BE">
        <w:rPr>
          <w:rFonts w:ascii="Times New Roman" w:hAnsi="Times New Roman" w:cs="Times New Roman"/>
          <w:sz w:val="24"/>
          <w:szCs w:val="24"/>
        </w:rPr>
        <w:t xml:space="preserve"> istediği raporları hazırlamak, bu raporları hazırlamak için inceleme ve araştırma yapmak,</w:t>
      </w:r>
    </w:p>
    <w:p w:rsidR="000C2AA2" w:rsidRDefault="000C2AA2" w:rsidP="00DB3F77">
      <w:pPr>
        <w:pStyle w:val="ListeParagraf"/>
        <w:numPr>
          <w:ilvl w:val="0"/>
          <w:numId w:val="3"/>
        </w:numPr>
        <w:ind w:left="709"/>
        <w:jc w:val="both"/>
        <w:rPr>
          <w:rFonts w:ascii="Times New Roman" w:hAnsi="Times New Roman" w:cs="Times New Roman"/>
          <w:sz w:val="24"/>
          <w:szCs w:val="24"/>
        </w:rPr>
      </w:pPr>
      <w:r w:rsidRPr="007E06D4">
        <w:rPr>
          <w:rFonts w:ascii="Times New Roman" w:hAnsi="Times New Roman" w:cs="Times New Roman"/>
          <w:sz w:val="24"/>
          <w:szCs w:val="24"/>
        </w:rPr>
        <w:t xml:space="preserve">Üst </w:t>
      </w:r>
      <w:r w:rsidR="007C6023">
        <w:rPr>
          <w:rFonts w:ascii="Times New Roman" w:hAnsi="Times New Roman" w:cs="Times New Roman"/>
          <w:sz w:val="24"/>
          <w:szCs w:val="24"/>
        </w:rPr>
        <w:t xml:space="preserve">yönetim </w:t>
      </w:r>
      <w:r w:rsidRPr="007E06D4">
        <w:rPr>
          <w:rFonts w:ascii="Times New Roman" w:hAnsi="Times New Roman" w:cs="Times New Roman"/>
          <w:sz w:val="24"/>
          <w:szCs w:val="24"/>
        </w:rPr>
        <w:t>tarafından düzenlenecek toplantılara iştirak etmek, istenilen bilgileri vermek, talimatlar almak,</w:t>
      </w:r>
    </w:p>
    <w:p w:rsidR="007C6023" w:rsidRPr="007E06D4" w:rsidRDefault="007C6023" w:rsidP="007C6023">
      <w:pPr>
        <w:pStyle w:val="ListeParagraf"/>
        <w:ind w:left="709"/>
        <w:jc w:val="both"/>
        <w:rPr>
          <w:rFonts w:ascii="Times New Roman" w:hAnsi="Times New Roman" w:cs="Times New Roman"/>
          <w:sz w:val="24"/>
          <w:szCs w:val="24"/>
        </w:rPr>
      </w:pPr>
    </w:p>
    <w:p w:rsidR="000C2AA2" w:rsidRPr="007E06D4" w:rsidRDefault="000C2AA2" w:rsidP="00DB3F77">
      <w:pPr>
        <w:pStyle w:val="ListeParagraf"/>
        <w:numPr>
          <w:ilvl w:val="0"/>
          <w:numId w:val="3"/>
        </w:numPr>
        <w:ind w:left="709" w:hanging="425"/>
        <w:jc w:val="both"/>
        <w:rPr>
          <w:rFonts w:ascii="Times New Roman" w:hAnsi="Times New Roman" w:cs="Times New Roman"/>
          <w:sz w:val="24"/>
          <w:szCs w:val="24"/>
        </w:rPr>
      </w:pPr>
      <w:r w:rsidRPr="007E06D4">
        <w:rPr>
          <w:rFonts w:ascii="Times New Roman" w:hAnsi="Times New Roman" w:cs="Times New Roman"/>
          <w:sz w:val="24"/>
          <w:szCs w:val="24"/>
        </w:rPr>
        <w:t>Müdürlüğünü yürürlükteki mevzuatlar çerçevesinde idare etmek, personelini yönlendirmek, denetlemek, görevlerini daha verimli yapabilmeleri için onları motive etmek ve çalışmalarının belediye menfaatlerine uygun olmasını temin etmek, p</w:t>
      </w:r>
      <w:r w:rsidR="00D52A14" w:rsidRPr="007E06D4">
        <w:rPr>
          <w:rFonts w:ascii="Times New Roman" w:hAnsi="Times New Roman" w:cs="Times New Roman"/>
          <w:sz w:val="24"/>
          <w:szCs w:val="24"/>
        </w:rPr>
        <w:t xml:space="preserve">ersonelin hakkının korunmasına ve </w:t>
      </w:r>
      <w:r w:rsidRPr="007E06D4">
        <w:rPr>
          <w:rFonts w:ascii="Times New Roman" w:hAnsi="Times New Roman" w:cs="Times New Roman"/>
          <w:sz w:val="24"/>
          <w:szCs w:val="24"/>
        </w:rPr>
        <w:t>vatandaşa daha iyi hizmet sunulmasına gayre</w:t>
      </w:r>
      <w:r w:rsidR="00D52A14" w:rsidRPr="007E06D4">
        <w:rPr>
          <w:rFonts w:ascii="Times New Roman" w:hAnsi="Times New Roman" w:cs="Times New Roman"/>
          <w:sz w:val="24"/>
          <w:szCs w:val="24"/>
        </w:rPr>
        <w:t>t etmek, tüm bunlar yapılırken kanun, y</w:t>
      </w:r>
      <w:r w:rsidRPr="007E06D4">
        <w:rPr>
          <w:rFonts w:ascii="Times New Roman" w:hAnsi="Times New Roman" w:cs="Times New Roman"/>
          <w:sz w:val="24"/>
          <w:szCs w:val="24"/>
        </w:rPr>
        <w:t>önetmelik ve genelgelere riayet etmek,</w:t>
      </w:r>
    </w:p>
    <w:p w:rsidR="000C2AA2" w:rsidRPr="007E06D4" w:rsidRDefault="000C2AA2" w:rsidP="00DB3F77">
      <w:pPr>
        <w:pStyle w:val="ListeParagraf"/>
        <w:numPr>
          <w:ilvl w:val="0"/>
          <w:numId w:val="3"/>
        </w:numPr>
        <w:ind w:left="709" w:hanging="425"/>
        <w:jc w:val="both"/>
        <w:rPr>
          <w:rFonts w:ascii="Times New Roman" w:hAnsi="Times New Roman" w:cs="Times New Roman"/>
          <w:sz w:val="24"/>
          <w:szCs w:val="24"/>
        </w:rPr>
      </w:pPr>
      <w:r w:rsidRPr="007E06D4">
        <w:rPr>
          <w:rFonts w:ascii="Times New Roman" w:hAnsi="Times New Roman" w:cs="Times New Roman"/>
          <w:sz w:val="24"/>
          <w:szCs w:val="24"/>
        </w:rPr>
        <w:t>Müdürlük ile ilgili tüm görev ve yetki belgelerinin ilgilile</w:t>
      </w:r>
      <w:r w:rsidR="001278AC" w:rsidRPr="007E06D4">
        <w:rPr>
          <w:rFonts w:ascii="Times New Roman" w:hAnsi="Times New Roman" w:cs="Times New Roman"/>
          <w:sz w:val="24"/>
          <w:szCs w:val="24"/>
        </w:rPr>
        <w:t xml:space="preserve">re dağılımını, </w:t>
      </w:r>
      <w:r w:rsidRPr="007E06D4">
        <w:rPr>
          <w:rFonts w:ascii="Times New Roman" w:hAnsi="Times New Roman" w:cs="Times New Roman"/>
          <w:sz w:val="24"/>
          <w:szCs w:val="24"/>
        </w:rPr>
        <w:t xml:space="preserve">personel arasındaki işbölümü ve koordinasyonu sağlamak, </w:t>
      </w:r>
      <w:r w:rsidR="0039228A" w:rsidRPr="007E06D4">
        <w:rPr>
          <w:rFonts w:ascii="Times New Roman" w:hAnsi="Times New Roman" w:cs="Times New Roman"/>
          <w:sz w:val="24"/>
          <w:szCs w:val="24"/>
        </w:rPr>
        <w:t>m</w:t>
      </w:r>
      <w:r w:rsidRPr="007E06D4">
        <w:rPr>
          <w:rFonts w:ascii="Times New Roman" w:hAnsi="Times New Roman" w:cs="Times New Roman"/>
          <w:sz w:val="24"/>
          <w:szCs w:val="24"/>
        </w:rPr>
        <w:t>üdürlük personelinin görev ve sorumluluklarını belirlemek ve işbölümü yapmak, görevlendirme yazısında verilen görevi tanımlamak</w:t>
      </w:r>
      <w:r w:rsidR="0039228A" w:rsidRPr="007E06D4">
        <w:rPr>
          <w:rFonts w:ascii="Times New Roman" w:hAnsi="Times New Roman" w:cs="Times New Roman"/>
          <w:sz w:val="24"/>
          <w:szCs w:val="24"/>
        </w:rPr>
        <w:t>,</w:t>
      </w:r>
    </w:p>
    <w:p w:rsidR="000C2AA2" w:rsidRPr="007E06D4" w:rsidRDefault="000C2AA2" w:rsidP="00DB3F77">
      <w:pPr>
        <w:pStyle w:val="ListeParagraf"/>
        <w:numPr>
          <w:ilvl w:val="0"/>
          <w:numId w:val="3"/>
        </w:numPr>
        <w:ind w:left="709" w:hanging="425"/>
        <w:jc w:val="both"/>
        <w:rPr>
          <w:rFonts w:ascii="Times New Roman" w:hAnsi="Times New Roman" w:cs="Times New Roman"/>
          <w:sz w:val="24"/>
          <w:szCs w:val="24"/>
        </w:rPr>
      </w:pPr>
      <w:r w:rsidRPr="007E06D4">
        <w:rPr>
          <w:rFonts w:ascii="Times New Roman" w:hAnsi="Times New Roman" w:cs="Times New Roman"/>
          <w:sz w:val="24"/>
          <w:szCs w:val="24"/>
        </w:rPr>
        <w:t>Emrinde bulunan personelle ilgili yönetmelik çerçevesinde sicil raporu düzenlemek, mazeretine binaen mazeret izni vermek ve ödül, takdirname, yer değiştirme gibi personel işlemleri için bir üst makama önerilerde bulunmak, personellerin yıllık izin kullanış zamanlarını tespit etmek,</w:t>
      </w:r>
    </w:p>
    <w:p w:rsidR="000C2AA2" w:rsidRPr="000A060D" w:rsidRDefault="000A060D" w:rsidP="00DB3F77">
      <w:pPr>
        <w:ind w:left="709" w:hanging="425"/>
        <w:jc w:val="both"/>
        <w:rPr>
          <w:rFonts w:ascii="Times New Roman" w:hAnsi="Times New Roman" w:cs="Times New Roman"/>
          <w:sz w:val="24"/>
          <w:szCs w:val="24"/>
        </w:rPr>
      </w:pPr>
      <w:r>
        <w:rPr>
          <w:rFonts w:ascii="Times New Roman" w:hAnsi="Times New Roman" w:cs="Times New Roman"/>
          <w:sz w:val="24"/>
          <w:szCs w:val="24"/>
        </w:rPr>
        <w:t xml:space="preserve">ğ) </w:t>
      </w:r>
      <w:r w:rsidR="0039228A" w:rsidRPr="000A060D">
        <w:rPr>
          <w:rFonts w:ascii="Times New Roman" w:hAnsi="Times New Roman" w:cs="Times New Roman"/>
          <w:sz w:val="24"/>
          <w:szCs w:val="24"/>
        </w:rPr>
        <w:t xml:space="preserve">Müdürlüğün stratejik planını, performans planını, bütçe ve yıllık birim faaliyet </w:t>
      </w:r>
      <w:r>
        <w:rPr>
          <w:rFonts w:ascii="Times New Roman" w:hAnsi="Times New Roman" w:cs="Times New Roman"/>
          <w:sz w:val="24"/>
          <w:szCs w:val="24"/>
        </w:rPr>
        <w:t xml:space="preserve">   </w:t>
      </w:r>
      <w:r w:rsidR="0039228A" w:rsidRPr="000A060D">
        <w:rPr>
          <w:rFonts w:ascii="Times New Roman" w:hAnsi="Times New Roman" w:cs="Times New Roman"/>
          <w:sz w:val="24"/>
          <w:szCs w:val="24"/>
        </w:rPr>
        <w:t>raporunu hazırlatmak, kontrolünü sağlamak, harcama yetkilisi olarak harcamaların gerçekleştirilmesini ve kontrolünü sağlamak,</w:t>
      </w:r>
    </w:p>
    <w:p w:rsidR="0039228A" w:rsidRPr="007E06D4" w:rsidRDefault="0039228A" w:rsidP="00DB3F77">
      <w:pPr>
        <w:pStyle w:val="ListeParagraf"/>
        <w:numPr>
          <w:ilvl w:val="0"/>
          <w:numId w:val="3"/>
        </w:numPr>
        <w:ind w:left="709" w:hanging="425"/>
        <w:jc w:val="both"/>
        <w:rPr>
          <w:rFonts w:ascii="Times New Roman" w:hAnsi="Times New Roman" w:cs="Times New Roman"/>
          <w:sz w:val="24"/>
          <w:szCs w:val="24"/>
        </w:rPr>
      </w:pPr>
      <w:r w:rsidRPr="007E06D4">
        <w:rPr>
          <w:rFonts w:ascii="Times New Roman" w:hAnsi="Times New Roman" w:cs="Times New Roman"/>
          <w:sz w:val="24"/>
          <w:szCs w:val="24"/>
        </w:rPr>
        <w:t>Belediye mevzuatı, görevi ile ilgili sair mevzuat ve bu yönetmelikle ilgili kendisine verilen görevleri, gereği gibi yerine getirilmesinden, yetkilerin zamanında ve gereğince kullanılmasından bir üst makama karşı sorumludur.</w:t>
      </w:r>
    </w:p>
    <w:p w:rsidR="000936A4" w:rsidRPr="007E06D4" w:rsidRDefault="000936A4" w:rsidP="000936A4">
      <w:pPr>
        <w:rPr>
          <w:rFonts w:ascii="Times New Roman" w:hAnsi="Times New Roman" w:cs="Times New Roman"/>
          <w:sz w:val="24"/>
          <w:szCs w:val="24"/>
        </w:rPr>
      </w:pPr>
    </w:p>
    <w:p w:rsidR="000936A4" w:rsidRPr="00266D3B" w:rsidRDefault="000936A4" w:rsidP="00266D3B">
      <w:pPr>
        <w:pStyle w:val="AralkYok"/>
        <w:jc w:val="center"/>
        <w:rPr>
          <w:rFonts w:ascii="Times New Roman" w:hAnsi="Times New Roman" w:cs="Times New Roman"/>
          <w:b/>
          <w:sz w:val="24"/>
          <w:szCs w:val="24"/>
        </w:rPr>
      </w:pPr>
      <w:r w:rsidRPr="00266D3B">
        <w:rPr>
          <w:rFonts w:ascii="Times New Roman" w:hAnsi="Times New Roman" w:cs="Times New Roman"/>
          <w:b/>
          <w:sz w:val="24"/>
          <w:szCs w:val="24"/>
        </w:rPr>
        <w:t>DÖRDÜNCÜ BÖLÜM</w:t>
      </w:r>
    </w:p>
    <w:p w:rsidR="000936A4" w:rsidRDefault="000936A4" w:rsidP="00266D3B">
      <w:pPr>
        <w:pStyle w:val="AralkYok"/>
        <w:jc w:val="center"/>
        <w:rPr>
          <w:rFonts w:ascii="Times New Roman" w:hAnsi="Times New Roman" w:cs="Times New Roman"/>
          <w:b/>
          <w:sz w:val="24"/>
          <w:szCs w:val="24"/>
        </w:rPr>
      </w:pPr>
      <w:r w:rsidRPr="00266D3B">
        <w:rPr>
          <w:rFonts w:ascii="Times New Roman" w:hAnsi="Times New Roman" w:cs="Times New Roman"/>
          <w:b/>
          <w:sz w:val="24"/>
          <w:szCs w:val="24"/>
        </w:rPr>
        <w:t>Müdürlüğe Bağlı Birimler ve Görevleri</w:t>
      </w:r>
    </w:p>
    <w:p w:rsidR="00266D3B" w:rsidRPr="00266D3B" w:rsidRDefault="00266D3B" w:rsidP="00266D3B">
      <w:pPr>
        <w:pStyle w:val="AralkYok"/>
        <w:jc w:val="center"/>
        <w:rPr>
          <w:rFonts w:ascii="Times New Roman" w:hAnsi="Times New Roman" w:cs="Times New Roman"/>
          <w:b/>
          <w:sz w:val="24"/>
          <w:szCs w:val="24"/>
        </w:rPr>
      </w:pPr>
    </w:p>
    <w:p w:rsidR="00BF6203" w:rsidRPr="007E06D4" w:rsidRDefault="00BF6203" w:rsidP="003503B4">
      <w:pPr>
        <w:pStyle w:val="ListeParagraf"/>
        <w:numPr>
          <w:ilvl w:val="0"/>
          <w:numId w:val="18"/>
        </w:numPr>
        <w:ind w:left="0" w:firstLine="0"/>
        <w:rPr>
          <w:rFonts w:ascii="Times New Roman" w:hAnsi="Times New Roman" w:cs="Times New Roman"/>
          <w:b/>
          <w:sz w:val="24"/>
          <w:szCs w:val="24"/>
        </w:rPr>
      </w:pPr>
      <w:r w:rsidRPr="007E06D4">
        <w:rPr>
          <w:rFonts w:ascii="Times New Roman" w:hAnsi="Times New Roman" w:cs="Times New Roman"/>
          <w:b/>
          <w:sz w:val="24"/>
          <w:szCs w:val="24"/>
        </w:rPr>
        <w:t>Plan, Etüt, Proje ve İdari İşler Birimi</w:t>
      </w:r>
    </w:p>
    <w:p w:rsidR="00802174" w:rsidRPr="007E06D4" w:rsidRDefault="00802174" w:rsidP="003503B4">
      <w:pPr>
        <w:pStyle w:val="ListeParagraf"/>
        <w:ind w:left="0"/>
        <w:rPr>
          <w:rFonts w:ascii="Times New Roman" w:hAnsi="Times New Roman" w:cs="Times New Roman"/>
          <w:b/>
          <w:sz w:val="24"/>
          <w:szCs w:val="24"/>
        </w:rPr>
      </w:pPr>
    </w:p>
    <w:p w:rsidR="00BF6203" w:rsidRPr="007E06D4" w:rsidRDefault="00BF6203" w:rsidP="003503B4">
      <w:pPr>
        <w:pStyle w:val="ListeParagraf"/>
        <w:numPr>
          <w:ilvl w:val="0"/>
          <w:numId w:val="15"/>
        </w:numPr>
        <w:ind w:left="0" w:firstLine="0"/>
        <w:rPr>
          <w:rFonts w:ascii="Times New Roman" w:hAnsi="Times New Roman" w:cs="Times New Roman"/>
          <w:b/>
          <w:sz w:val="24"/>
          <w:szCs w:val="24"/>
        </w:rPr>
      </w:pPr>
      <w:r w:rsidRPr="007E06D4">
        <w:rPr>
          <w:rFonts w:ascii="Times New Roman" w:hAnsi="Times New Roman" w:cs="Times New Roman"/>
          <w:b/>
          <w:sz w:val="24"/>
          <w:szCs w:val="24"/>
        </w:rPr>
        <w:t>Plan, Etüt ve Proje Birimi</w:t>
      </w:r>
    </w:p>
    <w:p w:rsidR="00802174" w:rsidRPr="007E06D4" w:rsidRDefault="00802174" w:rsidP="00802174">
      <w:pPr>
        <w:rPr>
          <w:rFonts w:ascii="Times New Roman" w:hAnsi="Times New Roman" w:cs="Times New Roman"/>
          <w:b/>
          <w:sz w:val="24"/>
          <w:szCs w:val="24"/>
        </w:rPr>
      </w:pPr>
    </w:p>
    <w:p w:rsidR="00334E3A" w:rsidRPr="007E06D4" w:rsidRDefault="003C0CFA" w:rsidP="003503B4">
      <w:pPr>
        <w:rPr>
          <w:rFonts w:ascii="Times New Roman" w:hAnsi="Times New Roman" w:cs="Times New Roman"/>
          <w:sz w:val="24"/>
          <w:szCs w:val="24"/>
        </w:rPr>
      </w:pPr>
      <w:r w:rsidRPr="007E06D4">
        <w:rPr>
          <w:rFonts w:ascii="Times New Roman" w:hAnsi="Times New Roman" w:cs="Times New Roman"/>
          <w:b/>
          <w:sz w:val="24"/>
          <w:szCs w:val="24"/>
        </w:rPr>
        <w:t>MADDE 10</w:t>
      </w:r>
      <w:r w:rsidR="00383F78">
        <w:rPr>
          <w:rFonts w:ascii="Times New Roman" w:hAnsi="Times New Roman" w:cs="Times New Roman"/>
          <w:b/>
          <w:sz w:val="24"/>
          <w:szCs w:val="24"/>
        </w:rPr>
        <w:t xml:space="preserve">- </w:t>
      </w:r>
      <w:r w:rsidR="00383F78" w:rsidRPr="00383F78">
        <w:rPr>
          <w:rFonts w:ascii="Times New Roman" w:hAnsi="Times New Roman" w:cs="Times New Roman"/>
          <w:sz w:val="24"/>
          <w:szCs w:val="24"/>
        </w:rPr>
        <w:t>(1)</w:t>
      </w:r>
      <w:r w:rsidR="00383F78">
        <w:rPr>
          <w:rFonts w:ascii="Times New Roman" w:hAnsi="Times New Roman" w:cs="Times New Roman"/>
          <w:sz w:val="24"/>
          <w:szCs w:val="24"/>
        </w:rPr>
        <w:t xml:space="preserve"> </w:t>
      </w:r>
      <w:r w:rsidR="00334E3A" w:rsidRPr="007E06D4">
        <w:rPr>
          <w:rFonts w:ascii="Times New Roman" w:hAnsi="Times New Roman" w:cs="Times New Roman"/>
          <w:sz w:val="24"/>
          <w:szCs w:val="24"/>
        </w:rPr>
        <w:t>Plan, Etüt ve Proje Birimi</w:t>
      </w:r>
      <w:r w:rsidR="00EA4518" w:rsidRPr="007E06D4">
        <w:rPr>
          <w:rFonts w:ascii="Times New Roman" w:hAnsi="Times New Roman" w:cs="Times New Roman"/>
          <w:sz w:val="24"/>
          <w:szCs w:val="24"/>
        </w:rPr>
        <w:t>’</w:t>
      </w:r>
      <w:r w:rsidR="00334E3A" w:rsidRPr="007E06D4">
        <w:rPr>
          <w:rFonts w:ascii="Times New Roman" w:hAnsi="Times New Roman" w:cs="Times New Roman"/>
          <w:sz w:val="24"/>
          <w:szCs w:val="24"/>
        </w:rPr>
        <w:t>nin görevleri şunlardır;</w:t>
      </w:r>
    </w:p>
    <w:p w:rsidR="00334E3A" w:rsidRPr="007E06D4" w:rsidRDefault="00334E3A" w:rsidP="00B139A2">
      <w:pPr>
        <w:pStyle w:val="ListeParagraf"/>
        <w:numPr>
          <w:ilvl w:val="0"/>
          <w:numId w:val="4"/>
        </w:numPr>
        <w:jc w:val="both"/>
        <w:rPr>
          <w:rFonts w:ascii="Times New Roman" w:hAnsi="Times New Roman" w:cs="Times New Roman"/>
          <w:b/>
          <w:sz w:val="24"/>
          <w:szCs w:val="24"/>
        </w:rPr>
      </w:pPr>
      <w:r w:rsidRPr="007E06D4">
        <w:rPr>
          <w:rFonts w:ascii="Times New Roman" w:hAnsi="Times New Roman" w:cs="Times New Roman"/>
          <w:sz w:val="24"/>
          <w:szCs w:val="24"/>
        </w:rPr>
        <w:lastRenderedPageBreak/>
        <w:t xml:space="preserve">Yeni tesis edilecek alanların, planlanması ve hazırlanması aşamasında diğer ilgili müdürlüklerle koordineli çalışmalar sürdürmek, </w:t>
      </w:r>
      <w:r w:rsidR="00F453E5" w:rsidRPr="007E06D4">
        <w:rPr>
          <w:rFonts w:ascii="Times New Roman" w:hAnsi="Times New Roman" w:cs="Times New Roman"/>
          <w:sz w:val="24"/>
          <w:szCs w:val="24"/>
        </w:rPr>
        <w:t xml:space="preserve">hazırlanacak </w:t>
      </w:r>
      <w:r w:rsidRPr="007E06D4">
        <w:rPr>
          <w:rFonts w:ascii="Times New Roman" w:hAnsi="Times New Roman" w:cs="Times New Roman"/>
          <w:sz w:val="24"/>
          <w:szCs w:val="24"/>
        </w:rPr>
        <w:t>projeler için gerekli olan bilgi, belge ve proje alt yapısını oluşturacak dökümanları (imar planı, halihazır, plankote</w:t>
      </w:r>
      <w:r w:rsidR="001278AC" w:rsidRPr="007E06D4">
        <w:rPr>
          <w:rFonts w:ascii="Times New Roman" w:hAnsi="Times New Roman" w:cs="Times New Roman"/>
          <w:sz w:val="24"/>
          <w:szCs w:val="24"/>
        </w:rPr>
        <w:t xml:space="preserve"> vb.</w:t>
      </w:r>
      <w:r w:rsidRPr="007E06D4">
        <w:rPr>
          <w:rFonts w:ascii="Times New Roman" w:hAnsi="Times New Roman" w:cs="Times New Roman"/>
          <w:sz w:val="24"/>
          <w:szCs w:val="24"/>
        </w:rPr>
        <w:t xml:space="preserve">) ilgili birimlerden temin etmek,               </w:t>
      </w:r>
    </w:p>
    <w:p w:rsidR="00334E3A" w:rsidRPr="007E06D4" w:rsidRDefault="00334E3A" w:rsidP="00B139A2">
      <w:pPr>
        <w:pStyle w:val="ListeParagraf"/>
        <w:numPr>
          <w:ilvl w:val="0"/>
          <w:numId w:val="4"/>
        </w:numPr>
        <w:jc w:val="both"/>
        <w:rPr>
          <w:rFonts w:ascii="Times New Roman" w:hAnsi="Times New Roman" w:cs="Times New Roman"/>
          <w:b/>
          <w:sz w:val="24"/>
          <w:szCs w:val="24"/>
        </w:rPr>
      </w:pPr>
      <w:r w:rsidRPr="007E06D4">
        <w:rPr>
          <w:rFonts w:ascii="Times New Roman" w:hAnsi="Times New Roman" w:cs="Times New Roman"/>
          <w:sz w:val="24"/>
          <w:szCs w:val="24"/>
        </w:rPr>
        <w:t>Yeni tes</w:t>
      </w:r>
      <w:r w:rsidR="00D52A65" w:rsidRPr="007E06D4">
        <w:rPr>
          <w:rFonts w:ascii="Times New Roman" w:hAnsi="Times New Roman" w:cs="Times New Roman"/>
          <w:sz w:val="24"/>
          <w:szCs w:val="24"/>
        </w:rPr>
        <w:t>is edilecek alanlarda yapılacak b</w:t>
      </w:r>
      <w:r w:rsidRPr="007E06D4">
        <w:rPr>
          <w:rFonts w:ascii="Times New Roman" w:hAnsi="Times New Roman" w:cs="Times New Roman"/>
          <w:sz w:val="24"/>
          <w:szCs w:val="24"/>
        </w:rPr>
        <w:t>itkisel uygulama ve yapısal peyzaj uygulama projelerini hazırlamak ya da hazırlatmak ve sonuçlandırmak,</w:t>
      </w:r>
    </w:p>
    <w:p w:rsidR="00334E3A" w:rsidRPr="007E06D4" w:rsidRDefault="00334E3A" w:rsidP="00B139A2">
      <w:pPr>
        <w:pStyle w:val="ListeParagraf"/>
        <w:numPr>
          <w:ilvl w:val="0"/>
          <w:numId w:val="4"/>
        </w:numPr>
        <w:jc w:val="both"/>
        <w:rPr>
          <w:rFonts w:ascii="Times New Roman" w:hAnsi="Times New Roman" w:cs="Times New Roman"/>
          <w:b/>
          <w:sz w:val="24"/>
          <w:szCs w:val="24"/>
        </w:rPr>
      </w:pPr>
      <w:r w:rsidRPr="007E06D4">
        <w:rPr>
          <w:rFonts w:ascii="Times New Roman" w:hAnsi="Times New Roman" w:cs="Times New Roman"/>
          <w:sz w:val="24"/>
          <w:szCs w:val="24"/>
        </w:rPr>
        <w:t>Projelerde</w:t>
      </w:r>
      <w:r w:rsidR="00F453E5" w:rsidRPr="007E06D4">
        <w:rPr>
          <w:rFonts w:ascii="Times New Roman" w:hAnsi="Times New Roman" w:cs="Times New Roman"/>
          <w:sz w:val="24"/>
          <w:szCs w:val="24"/>
        </w:rPr>
        <w:t xml:space="preserve"> kullanılacak olan</w:t>
      </w:r>
      <w:r w:rsidRPr="007E06D4">
        <w:rPr>
          <w:rFonts w:ascii="Times New Roman" w:hAnsi="Times New Roman" w:cs="Times New Roman"/>
          <w:sz w:val="24"/>
          <w:szCs w:val="24"/>
        </w:rPr>
        <w:t xml:space="preserve"> bitki, yapısa</w:t>
      </w:r>
      <w:r w:rsidR="00853833" w:rsidRPr="007E06D4">
        <w:rPr>
          <w:rFonts w:ascii="Times New Roman" w:hAnsi="Times New Roman" w:cs="Times New Roman"/>
          <w:sz w:val="24"/>
          <w:szCs w:val="24"/>
        </w:rPr>
        <w:t>l peyzaj materyalleri ve donatı elemanlarının</w:t>
      </w:r>
      <w:r w:rsidR="001278AC" w:rsidRPr="007E06D4">
        <w:rPr>
          <w:rFonts w:ascii="Times New Roman" w:hAnsi="Times New Roman" w:cs="Times New Roman"/>
          <w:sz w:val="24"/>
          <w:szCs w:val="24"/>
        </w:rPr>
        <w:t xml:space="preserve"> tasarım,</w:t>
      </w:r>
      <w:r w:rsidR="00C84E04" w:rsidRPr="007E06D4">
        <w:rPr>
          <w:rFonts w:ascii="Times New Roman" w:hAnsi="Times New Roman" w:cs="Times New Roman"/>
          <w:sz w:val="24"/>
          <w:szCs w:val="24"/>
        </w:rPr>
        <w:t xml:space="preserve"> teknik çizim,</w:t>
      </w:r>
      <w:r w:rsidR="00853833" w:rsidRPr="007E06D4">
        <w:rPr>
          <w:rFonts w:ascii="Times New Roman" w:hAnsi="Times New Roman" w:cs="Times New Roman"/>
          <w:sz w:val="24"/>
          <w:szCs w:val="24"/>
        </w:rPr>
        <w:t xml:space="preserve"> keşif, metraj, birim fiyat analiz ve tarifleri, yaklaşık maliyetleri, teknik şartname hazırlıkları ile ihale dosyası hazırlıklarını yapmak</w:t>
      </w:r>
      <w:r w:rsidR="00B41F55" w:rsidRPr="007E06D4">
        <w:rPr>
          <w:rFonts w:ascii="Times New Roman" w:hAnsi="Times New Roman" w:cs="Times New Roman"/>
          <w:sz w:val="24"/>
          <w:szCs w:val="24"/>
        </w:rPr>
        <w:t>,</w:t>
      </w:r>
    </w:p>
    <w:p w:rsidR="00334E3A" w:rsidRPr="005F77AB" w:rsidRDefault="005F77AB" w:rsidP="00B139A2">
      <w:pPr>
        <w:ind w:left="993" w:hanging="285"/>
        <w:jc w:val="both"/>
        <w:rPr>
          <w:rFonts w:ascii="Times New Roman" w:hAnsi="Times New Roman" w:cs="Times New Roman"/>
          <w:b/>
          <w:sz w:val="24"/>
          <w:szCs w:val="24"/>
        </w:rPr>
      </w:pPr>
      <w:r>
        <w:rPr>
          <w:rFonts w:ascii="Times New Roman" w:hAnsi="Times New Roman" w:cs="Times New Roman"/>
          <w:sz w:val="24"/>
          <w:szCs w:val="24"/>
        </w:rPr>
        <w:t xml:space="preserve">ç) </w:t>
      </w:r>
      <w:r w:rsidR="00334E3A" w:rsidRPr="005F77AB">
        <w:rPr>
          <w:rFonts w:ascii="Times New Roman" w:hAnsi="Times New Roman" w:cs="Times New Roman"/>
          <w:sz w:val="24"/>
          <w:szCs w:val="24"/>
        </w:rPr>
        <w:t>Projelerde kulla</w:t>
      </w:r>
      <w:r w:rsidR="00F453E5" w:rsidRPr="005F77AB">
        <w:rPr>
          <w:rFonts w:ascii="Times New Roman" w:hAnsi="Times New Roman" w:cs="Times New Roman"/>
          <w:sz w:val="24"/>
          <w:szCs w:val="24"/>
        </w:rPr>
        <w:t xml:space="preserve">nılacak olan her türlü malzemenin belediyenin ilgili atölyesinde </w:t>
      </w:r>
      <w:r>
        <w:rPr>
          <w:rFonts w:ascii="Times New Roman" w:hAnsi="Times New Roman" w:cs="Times New Roman"/>
          <w:sz w:val="24"/>
          <w:szCs w:val="24"/>
        </w:rPr>
        <w:t xml:space="preserve">  </w:t>
      </w:r>
      <w:r w:rsidR="00F453E5" w:rsidRPr="005F77AB">
        <w:rPr>
          <w:rFonts w:ascii="Times New Roman" w:hAnsi="Times New Roman" w:cs="Times New Roman"/>
          <w:sz w:val="24"/>
          <w:szCs w:val="24"/>
        </w:rPr>
        <w:t>imalatını yaptırmak ya da bu malzemeleri</w:t>
      </w:r>
      <w:r w:rsidR="00334E3A" w:rsidRPr="005F77AB">
        <w:rPr>
          <w:rFonts w:ascii="Times New Roman" w:hAnsi="Times New Roman" w:cs="Times New Roman"/>
          <w:sz w:val="24"/>
          <w:szCs w:val="24"/>
        </w:rPr>
        <w:t xml:space="preserve"> uygun mevzuat gereğince temin etmek,</w:t>
      </w:r>
    </w:p>
    <w:p w:rsidR="007F6981" w:rsidRPr="007E06D4" w:rsidRDefault="00334E3A" w:rsidP="00B139A2">
      <w:pPr>
        <w:pStyle w:val="ListeParagraf"/>
        <w:numPr>
          <w:ilvl w:val="0"/>
          <w:numId w:val="4"/>
        </w:numPr>
        <w:jc w:val="both"/>
        <w:rPr>
          <w:rFonts w:ascii="Times New Roman" w:hAnsi="Times New Roman" w:cs="Times New Roman"/>
          <w:b/>
          <w:sz w:val="24"/>
          <w:szCs w:val="24"/>
        </w:rPr>
      </w:pPr>
      <w:r w:rsidRPr="007E06D4">
        <w:rPr>
          <w:rFonts w:ascii="Times New Roman" w:hAnsi="Times New Roman" w:cs="Times New Roman"/>
          <w:sz w:val="24"/>
          <w:szCs w:val="24"/>
        </w:rPr>
        <w:t>Uygulanacak olan projeleri, uygulama esnasında saha</w:t>
      </w:r>
      <w:r w:rsidR="007F6981" w:rsidRPr="007E06D4">
        <w:rPr>
          <w:rFonts w:ascii="Times New Roman" w:hAnsi="Times New Roman" w:cs="Times New Roman"/>
          <w:sz w:val="24"/>
          <w:szCs w:val="24"/>
        </w:rPr>
        <w:t>da</w:t>
      </w:r>
      <w:r w:rsidRPr="007E06D4">
        <w:rPr>
          <w:rFonts w:ascii="Times New Roman" w:hAnsi="Times New Roman" w:cs="Times New Roman"/>
          <w:sz w:val="24"/>
          <w:szCs w:val="24"/>
        </w:rPr>
        <w:t xml:space="preserve"> kontrol etmek,</w:t>
      </w:r>
      <w:r w:rsidR="007F6981" w:rsidRPr="007E06D4">
        <w:rPr>
          <w:rFonts w:ascii="Times New Roman" w:hAnsi="Times New Roman" w:cs="Times New Roman"/>
          <w:sz w:val="24"/>
          <w:szCs w:val="24"/>
        </w:rPr>
        <w:t xml:space="preserve"> imalatları denetleyip gerektiğinde onay vermek,</w:t>
      </w:r>
      <w:r w:rsidRPr="007E06D4">
        <w:rPr>
          <w:rFonts w:ascii="Times New Roman" w:hAnsi="Times New Roman" w:cs="Times New Roman"/>
          <w:sz w:val="24"/>
          <w:szCs w:val="24"/>
        </w:rPr>
        <w:t xml:space="preserve"> uygulama birimiyle koordineli bir şekilde </w:t>
      </w:r>
      <w:r w:rsidR="007F6981" w:rsidRPr="007E06D4">
        <w:rPr>
          <w:rFonts w:ascii="Times New Roman" w:hAnsi="Times New Roman" w:cs="Times New Roman"/>
          <w:sz w:val="24"/>
          <w:szCs w:val="24"/>
        </w:rPr>
        <w:t>çalışarak işlerin aksamamasını sağlamak,</w:t>
      </w:r>
    </w:p>
    <w:p w:rsidR="0005454C" w:rsidRPr="007E06D4" w:rsidRDefault="00F453E5" w:rsidP="00B139A2">
      <w:pPr>
        <w:pStyle w:val="ListeParagraf"/>
        <w:numPr>
          <w:ilvl w:val="0"/>
          <w:numId w:val="4"/>
        </w:numPr>
        <w:jc w:val="both"/>
        <w:rPr>
          <w:rFonts w:ascii="Times New Roman" w:hAnsi="Times New Roman" w:cs="Times New Roman"/>
          <w:b/>
          <w:sz w:val="24"/>
          <w:szCs w:val="24"/>
        </w:rPr>
      </w:pPr>
      <w:r w:rsidRPr="007E06D4">
        <w:rPr>
          <w:rFonts w:ascii="Times New Roman" w:hAnsi="Times New Roman" w:cs="Times New Roman"/>
          <w:sz w:val="24"/>
          <w:szCs w:val="24"/>
        </w:rPr>
        <w:t>Sözleşmeye bağlanan işlerle ilgili yer teslimi ve işe başlama tutanaklarını hazırlamak ve işi başlatmak,</w:t>
      </w:r>
      <w:r w:rsidR="00D52A65" w:rsidRPr="007E06D4">
        <w:rPr>
          <w:rFonts w:ascii="Times New Roman" w:hAnsi="Times New Roman" w:cs="Times New Roman"/>
          <w:sz w:val="24"/>
          <w:szCs w:val="24"/>
        </w:rPr>
        <w:t xml:space="preserve"> sözleşme süresi boyunca yapılan işin ihale dosyasındaki şartname ve ekleri ile sözleşmeye uygun olarak yerine getirilmesini sağlamak, yerinde kontroller yapmak, Sözleşme süresi boyunca gerek idare gerek yüklenici tarafından kaynaklanan sorunlar hakkında Müdürlük makamına bilgi vermek, gerekli önlemleri almak, sorunları gidermek, </w:t>
      </w:r>
      <w:r w:rsidR="00B41F55" w:rsidRPr="007E06D4">
        <w:rPr>
          <w:rFonts w:ascii="Times New Roman" w:hAnsi="Times New Roman" w:cs="Times New Roman"/>
          <w:sz w:val="24"/>
          <w:szCs w:val="24"/>
        </w:rPr>
        <w:t>b</w:t>
      </w:r>
      <w:r w:rsidR="00D52A65" w:rsidRPr="007E06D4">
        <w:rPr>
          <w:rFonts w:ascii="Times New Roman" w:hAnsi="Times New Roman" w:cs="Times New Roman"/>
          <w:sz w:val="24"/>
          <w:szCs w:val="24"/>
        </w:rPr>
        <w:t xml:space="preserve">iten veya devam etmekte olan işlere ait sözleşmelerine uygun olarak belli aralıklarda hakediş raporlarını düzenlemek, kontrol etmek ve ödeme evraklarını hazırlayarak Mali Hizmetler Müdürlüğüne bildirmek,         </w:t>
      </w:r>
    </w:p>
    <w:p w:rsidR="00D52A65" w:rsidRPr="007E06D4" w:rsidRDefault="0005454C" w:rsidP="00B139A2">
      <w:pPr>
        <w:pStyle w:val="ListeParagraf"/>
        <w:numPr>
          <w:ilvl w:val="0"/>
          <w:numId w:val="4"/>
        </w:numPr>
        <w:jc w:val="both"/>
        <w:rPr>
          <w:rFonts w:ascii="Times New Roman" w:hAnsi="Times New Roman" w:cs="Times New Roman"/>
          <w:b/>
          <w:sz w:val="24"/>
          <w:szCs w:val="24"/>
        </w:rPr>
      </w:pPr>
      <w:r w:rsidRPr="007E06D4">
        <w:rPr>
          <w:rFonts w:ascii="Times New Roman" w:hAnsi="Times New Roman" w:cs="Times New Roman"/>
          <w:sz w:val="24"/>
          <w:szCs w:val="24"/>
        </w:rPr>
        <w:t>Mevcut parklara ait envanter listesi çıkarmak, bu envanterleri fotoğraflayarak sisteme işlemek ve düzenli aralıklarla bu verileri güncellemek,</w:t>
      </w:r>
      <w:r w:rsidR="00D52A65" w:rsidRPr="007E06D4">
        <w:rPr>
          <w:rFonts w:ascii="Times New Roman" w:hAnsi="Times New Roman" w:cs="Times New Roman"/>
          <w:sz w:val="24"/>
          <w:szCs w:val="24"/>
        </w:rPr>
        <w:t xml:space="preserve">                        </w:t>
      </w:r>
    </w:p>
    <w:p w:rsidR="00D52A65" w:rsidRPr="007E06D4" w:rsidRDefault="00B41F55" w:rsidP="00B139A2">
      <w:pPr>
        <w:pStyle w:val="ListeParagraf"/>
        <w:numPr>
          <w:ilvl w:val="0"/>
          <w:numId w:val="4"/>
        </w:numPr>
        <w:jc w:val="both"/>
        <w:rPr>
          <w:rFonts w:ascii="Times New Roman" w:hAnsi="Times New Roman" w:cs="Times New Roman"/>
          <w:b/>
          <w:sz w:val="24"/>
          <w:szCs w:val="24"/>
        </w:rPr>
      </w:pPr>
      <w:r w:rsidRPr="007E06D4">
        <w:rPr>
          <w:rFonts w:ascii="Times New Roman" w:hAnsi="Times New Roman" w:cs="Times New Roman"/>
          <w:sz w:val="24"/>
          <w:szCs w:val="24"/>
        </w:rPr>
        <w:t>Görev alanına giren ve müdür tarafından verilen diğer görevler</w:t>
      </w:r>
      <w:r w:rsidR="00CB604E" w:rsidRPr="007E06D4">
        <w:rPr>
          <w:rFonts w:ascii="Times New Roman" w:hAnsi="Times New Roman" w:cs="Times New Roman"/>
          <w:sz w:val="24"/>
          <w:szCs w:val="24"/>
        </w:rPr>
        <w:t>i yapmak.</w:t>
      </w:r>
      <w:r w:rsidR="00334E3A" w:rsidRPr="007E06D4">
        <w:rPr>
          <w:rFonts w:ascii="Times New Roman" w:hAnsi="Times New Roman" w:cs="Times New Roman"/>
          <w:sz w:val="24"/>
          <w:szCs w:val="24"/>
        </w:rPr>
        <w:t xml:space="preserve">    </w:t>
      </w:r>
    </w:p>
    <w:p w:rsidR="00F233F4" w:rsidRPr="007E06D4" w:rsidRDefault="00284438" w:rsidP="00D52A65">
      <w:pPr>
        <w:rPr>
          <w:rFonts w:ascii="Times New Roman" w:hAnsi="Times New Roman" w:cs="Times New Roman"/>
          <w:b/>
          <w:sz w:val="24"/>
          <w:szCs w:val="24"/>
        </w:rPr>
      </w:pPr>
      <w:r w:rsidRPr="007E06D4">
        <w:rPr>
          <w:rFonts w:ascii="Times New Roman" w:hAnsi="Times New Roman" w:cs="Times New Roman"/>
          <w:b/>
          <w:sz w:val="24"/>
          <w:szCs w:val="24"/>
        </w:rPr>
        <w:t>2</w:t>
      </w:r>
      <w:r w:rsidR="00B81007" w:rsidRPr="007E06D4">
        <w:rPr>
          <w:rFonts w:ascii="Times New Roman" w:hAnsi="Times New Roman" w:cs="Times New Roman"/>
          <w:b/>
          <w:sz w:val="24"/>
          <w:szCs w:val="24"/>
        </w:rPr>
        <w:t>-</w:t>
      </w:r>
      <w:r w:rsidR="00BF6203" w:rsidRPr="007E06D4">
        <w:rPr>
          <w:rFonts w:ascii="Times New Roman" w:hAnsi="Times New Roman" w:cs="Times New Roman"/>
          <w:b/>
          <w:sz w:val="24"/>
          <w:szCs w:val="24"/>
        </w:rPr>
        <w:t xml:space="preserve"> </w:t>
      </w:r>
      <w:r w:rsidR="00B81007" w:rsidRPr="007E06D4">
        <w:rPr>
          <w:rFonts w:ascii="Times New Roman" w:hAnsi="Times New Roman" w:cs="Times New Roman"/>
          <w:b/>
          <w:sz w:val="24"/>
          <w:szCs w:val="24"/>
        </w:rPr>
        <w:t>İ</w:t>
      </w:r>
      <w:r w:rsidR="003C0CFA" w:rsidRPr="007E06D4">
        <w:rPr>
          <w:rFonts w:ascii="Times New Roman" w:hAnsi="Times New Roman" w:cs="Times New Roman"/>
          <w:b/>
          <w:sz w:val="24"/>
          <w:szCs w:val="24"/>
        </w:rPr>
        <w:t>dari İşler Birimi</w:t>
      </w:r>
    </w:p>
    <w:p w:rsidR="00F233F4" w:rsidRPr="007E06D4" w:rsidRDefault="00F233F4" w:rsidP="00F233F4">
      <w:pPr>
        <w:rPr>
          <w:rFonts w:ascii="Times New Roman" w:hAnsi="Times New Roman" w:cs="Times New Roman"/>
          <w:sz w:val="24"/>
          <w:szCs w:val="24"/>
        </w:rPr>
      </w:pPr>
      <w:r w:rsidRPr="007E06D4">
        <w:rPr>
          <w:rFonts w:ascii="Times New Roman" w:hAnsi="Times New Roman" w:cs="Times New Roman"/>
          <w:b/>
          <w:sz w:val="24"/>
          <w:szCs w:val="24"/>
        </w:rPr>
        <w:t>MADDE 11</w:t>
      </w:r>
      <w:r w:rsidR="00724CB2">
        <w:rPr>
          <w:rFonts w:ascii="Times New Roman" w:hAnsi="Times New Roman" w:cs="Times New Roman"/>
          <w:b/>
          <w:sz w:val="24"/>
          <w:szCs w:val="24"/>
        </w:rPr>
        <w:t xml:space="preserve">- </w:t>
      </w:r>
      <w:r w:rsidR="00724CB2" w:rsidRPr="00724CB2">
        <w:rPr>
          <w:rFonts w:ascii="Times New Roman" w:hAnsi="Times New Roman" w:cs="Times New Roman"/>
          <w:sz w:val="24"/>
          <w:szCs w:val="24"/>
        </w:rPr>
        <w:t>(1)</w:t>
      </w:r>
      <w:r w:rsidR="00724CB2">
        <w:rPr>
          <w:rFonts w:ascii="Times New Roman" w:hAnsi="Times New Roman" w:cs="Times New Roman"/>
          <w:sz w:val="24"/>
          <w:szCs w:val="24"/>
        </w:rPr>
        <w:t xml:space="preserve"> </w:t>
      </w:r>
      <w:r w:rsidRPr="007E06D4">
        <w:rPr>
          <w:rFonts w:ascii="Times New Roman" w:hAnsi="Times New Roman" w:cs="Times New Roman"/>
          <w:sz w:val="24"/>
          <w:szCs w:val="24"/>
        </w:rPr>
        <w:t>İdari İşler Birimi</w:t>
      </w:r>
      <w:r w:rsidR="0074692D" w:rsidRPr="007E06D4">
        <w:rPr>
          <w:rFonts w:ascii="Times New Roman" w:hAnsi="Times New Roman" w:cs="Times New Roman"/>
          <w:sz w:val="24"/>
          <w:szCs w:val="24"/>
        </w:rPr>
        <w:t>,</w:t>
      </w:r>
      <w:r w:rsidR="00A62E45" w:rsidRPr="007E06D4">
        <w:rPr>
          <w:rFonts w:ascii="Times New Roman" w:hAnsi="Times New Roman" w:cs="Times New Roman"/>
          <w:sz w:val="24"/>
          <w:szCs w:val="24"/>
        </w:rPr>
        <w:t xml:space="preserve"> Evrak Kayıt ve Sat</w:t>
      </w:r>
      <w:r w:rsidR="0074692D" w:rsidRPr="007E06D4">
        <w:rPr>
          <w:rFonts w:ascii="Times New Roman" w:hAnsi="Times New Roman" w:cs="Times New Roman"/>
          <w:sz w:val="24"/>
          <w:szCs w:val="24"/>
        </w:rPr>
        <w:t>ın Alma olarak ikiye ayrılır</w:t>
      </w:r>
      <w:r w:rsidR="00802174" w:rsidRPr="007E06D4">
        <w:rPr>
          <w:rFonts w:ascii="Times New Roman" w:hAnsi="Times New Roman" w:cs="Times New Roman"/>
          <w:sz w:val="24"/>
          <w:szCs w:val="24"/>
        </w:rPr>
        <w:t>.</w:t>
      </w:r>
    </w:p>
    <w:p w:rsidR="00763C07" w:rsidRPr="007E06D4" w:rsidRDefault="00802174" w:rsidP="00F233F4">
      <w:pPr>
        <w:rPr>
          <w:rFonts w:ascii="Times New Roman" w:hAnsi="Times New Roman" w:cs="Times New Roman"/>
          <w:sz w:val="24"/>
          <w:szCs w:val="24"/>
        </w:rPr>
      </w:pPr>
      <w:r w:rsidRPr="007E06D4">
        <w:rPr>
          <w:rFonts w:ascii="Times New Roman" w:hAnsi="Times New Roman" w:cs="Times New Roman"/>
          <w:b/>
          <w:sz w:val="24"/>
          <w:szCs w:val="24"/>
        </w:rPr>
        <w:t>MADDE 12</w:t>
      </w:r>
      <w:r w:rsidR="008529CF">
        <w:rPr>
          <w:rFonts w:ascii="Times New Roman" w:hAnsi="Times New Roman" w:cs="Times New Roman"/>
          <w:b/>
          <w:sz w:val="24"/>
          <w:szCs w:val="24"/>
        </w:rPr>
        <w:t xml:space="preserve">- </w:t>
      </w:r>
      <w:r w:rsidR="008529CF" w:rsidRPr="008529CF">
        <w:rPr>
          <w:rFonts w:ascii="Times New Roman" w:hAnsi="Times New Roman" w:cs="Times New Roman"/>
          <w:sz w:val="24"/>
          <w:szCs w:val="24"/>
        </w:rPr>
        <w:t>(1)</w:t>
      </w:r>
      <w:r w:rsidR="008529CF">
        <w:rPr>
          <w:rFonts w:ascii="Times New Roman" w:hAnsi="Times New Roman" w:cs="Times New Roman"/>
          <w:sz w:val="24"/>
          <w:szCs w:val="24"/>
        </w:rPr>
        <w:t xml:space="preserve"> </w:t>
      </w:r>
      <w:r w:rsidR="00763C07" w:rsidRPr="007E06D4">
        <w:rPr>
          <w:rFonts w:ascii="Times New Roman" w:hAnsi="Times New Roman" w:cs="Times New Roman"/>
          <w:sz w:val="24"/>
          <w:szCs w:val="24"/>
        </w:rPr>
        <w:t>Evrak Kayıt</w:t>
      </w:r>
      <w:r w:rsidR="0074692D" w:rsidRPr="007E06D4">
        <w:rPr>
          <w:rFonts w:ascii="Times New Roman" w:hAnsi="Times New Roman" w:cs="Times New Roman"/>
          <w:sz w:val="24"/>
          <w:szCs w:val="24"/>
        </w:rPr>
        <w:t xml:space="preserve"> Bürosu’nun görevleri </w:t>
      </w:r>
      <w:r w:rsidRPr="007E06D4">
        <w:rPr>
          <w:rFonts w:ascii="Times New Roman" w:hAnsi="Times New Roman" w:cs="Times New Roman"/>
          <w:sz w:val="24"/>
          <w:szCs w:val="24"/>
        </w:rPr>
        <w:t>şunlardır;</w:t>
      </w:r>
    </w:p>
    <w:p w:rsidR="00C84E04" w:rsidRPr="007E06D4" w:rsidRDefault="00C84E04" w:rsidP="00722F62">
      <w:pPr>
        <w:pStyle w:val="ListeParagraf"/>
        <w:numPr>
          <w:ilvl w:val="0"/>
          <w:numId w:val="5"/>
        </w:numPr>
        <w:tabs>
          <w:tab w:val="left" w:pos="1134"/>
        </w:tabs>
        <w:ind w:left="1134" w:hanging="425"/>
        <w:jc w:val="both"/>
        <w:rPr>
          <w:rFonts w:ascii="Times New Roman" w:hAnsi="Times New Roman" w:cs="Times New Roman"/>
          <w:sz w:val="24"/>
          <w:szCs w:val="24"/>
        </w:rPr>
      </w:pPr>
      <w:r w:rsidRPr="007E06D4">
        <w:rPr>
          <w:rFonts w:ascii="Times New Roman" w:hAnsi="Times New Roman" w:cs="Times New Roman"/>
          <w:sz w:val="24"/>
          <w:szCs w:val="24"/>
        </w:rPr>
        <w:t xml:space="preserve">Müdürlüğün tüm yazışmalarını (kurumlar arası  ve kurum içi )yapmak. Gelen, </w:t>
      </w:r>
      <w:r w:rsidR="00F769D8">
        <w:rPr>
          <w:rFonts w:ascii="Times New Roman" w:hAnsi="Times New Roman" w:cs="Times New Roman"/>
          <w:sz w:val="24"/>
          <w:szCs w:val="24"/>
        </w:rPr>
        <w:t xml:space="preserve">   </w:t>
      </w:r>
      <w:r w:rsidR="009A24E1">
        <w:rPr>
          <w:rFonts w:ascii="Times New Roman" w:hAnsi="Times New Roman" w:cs="Times New Roman"/>
          <w:sz w:val="24"/>
          <w:szCs w:val="24"/>
        </w:rPr>
        <w:t xml:space="preserve">     </w:t>
      </w:r>
      <w:r w:rsidR="00722F62">
        <w:rPr>
          <w:rFonts w:ascii="Times New Roman" w:hAnsi="Times New Roman" w:cs="Times New Roman"/>
          <w:sz w:val="24"/>
          <w:szCs w:val="24"/>
        </w:rPr>
        <w:t xml:space="preserve">     </w:t>
      </w:r>
      <w:r w:rsidRPr="007E06D4">
        <w:rPr>
          <w:rFonts w:ascii="Times New Roman" w:hAnsi="Times New Roman" w:cs="Times New Roman"/>
          <w:sz w:val="24"/>
          <w:szCs w:val="24"/>
        </w:rPr>
        <w:t>giden ve zimmetli evrak kayıt ve dağıtımını yapmak</w:t>
      </w:r>
      <w:r w:rsidR="00CB604E" w:rsidRPr="007E06D4">
        <w:rPr>
          <w:rFonts w:ascii="Times New Roman" w:hAnsi="Times New Roman" w:cs="Times New Roman"/>
          <w:sz w:val="24"/>
          <w:szCs w:val="24"/>
        </w:rPr>
        <w:t>,</w:t>
      </w:r>
      <w:r w:rsidR="00D52A65" w:rsidRPr="007E06D4">
        <w:rPr>
          <w:rFonts w:ascii="Times New Roman" w:hAnsi="Times New Roman" w:cs="Times New Roman"/>
          <w:sz w:val="24"/>
          <w:szCs w:val="24"/>
        </w:rPr>
        <w:t xml:space="preserve">                   </w:t>
      </w:r>
    </w:p>
    <w:p w:rsidR="00B81007" w:rsidRPr="007E06D4" w:rsidRDefault="00C84E04" w:rsidP="00722F62">
      <w:pPr>
        <w:pStyle w:val="ListeParagraf"/>
        <w:numPr>
          <w:ilvl w:val="0"/>
          <w:numId w:val="5"/>
        </w:numPr>
        <w:tabs>
          <w:tab w:val="left" w:pos="1134"/>
        </w:tabs>
        <w:ind w:left="1134" w:hanging="425"/>
        <w:jc w:val="both"/>
        <w:rPr>
          <w:rFonts w:ascii="Times New Roman" w:hAnsi="Times New Roman" w:cs="Times New Roman"/>
          <w:sz w:val="24"/>
          <w:szCs w:val="24"/>
        </w:rPr>
      </w:pPr>
      <w:r w:rsidRPr="007E06D4">
        <w:rPr>
          <w:rFonts w:ascii="Times New Roman" w:hAnsi="Times New Roman" w:cs="Times New Roman"/>
          <w:sz w:val="24"/>
          <w:szCs w:val="24"/>
        </w:rPr>
        <w:t>Gelen ve giden</w:t>
      </w:r>
      <w:r w:rsidR="001278AC" w:rsidRPr="007E06D4">
        <w:rPr>
          <w:rFonts w:ascii="Times New Roman" w:hAnsi="Times New Roman" w:cs="Times New Roman"/>
          <w:sz w:val="24"/>
          <w:szCs w:val="24"/>
        </w:rPr>
        <w:t xml:space="preserve"> evrakları standart dosya </w:t>
      </w:r>
      <w:r w:rsidRPr="007E06D4">
        <w:rPr>
          <w:rFonts w:ascii="Times New Roman" w:hAnsi="Times New Roman" w:cs="Times New Roman"/>
          <w:sz w:val="24"/>
          <w:szCs w:val="24"/>
        </w:rPr>
        <w:t>planına göre</w:t>
      </w:r>
      <w:r w:rsidR="00B81007" w:rsidRPr="007E06D4">
        <w:rPr>
          <w:rFonts w:ascii="Times New Roman" w:hAnsi="Times New Roman" w:cs="Times New Roman"/>
          <w:sz w:val="24"/>
          <w:szCs w:val="24"/>
        </w:rPr>
        <w:t xml:space="preserve"> arşivlemek,</w:t>
      </w:r>
      <w:r w:rsidR="00CB604E" w:rsidRPr="007E06D4">
        <w:rPr>
          <w:rFonts w:ascii="Times New Roman" w:hAnsi="Times New Roman" w:cs="Times New Roman"/>
          <w:sz w:val="24"/>
          <w:szCs w:val="24"/>
        </w:rPr>
        <w:t xml:space="preserve"> m</w:t>
      </w:r>
      <w:r w:rsidR="00B81007" w:rsidRPr="007E06D4">
        <w:rPr>
          <w:rFonts w:ascii="Times New Roman" w:hAnsi="Times New Roman" w:cs="Times New Roman"/>
          <w:sz w:val="24"/>
          <w:szCs w:val="24"/>
        </w:rPr>
        <w:t xml:space="preserve">üdürlüğe gelen </w:t>
      </w:r>
      <w:r w:rsidR="008F7587">
        <w:rPr>
          <w:rFonts w:ascii="Times New Roman" w:hAnsi="Times New Roman" w:cs="Times New Roman"/>
          <w:sz w:val="24"/>
          <w:szCs w:val="24"/>
        </w:rPr>
        <w:t xml:space="preserve">     </w:t>
      </w:r>
      <w:r w:rsidR="00B81007" w:rsidRPr="007E06D4">
        <w:rPr>
          <w:rFonts w:ascii="Times New Roman" w:hAnsi="Times New Roman" w:cs="Times New Roman"/>
          <w:sz w:val="24"/>
          <w:szCs w:val="24"/>
        </w:rPr>
        <w:t>ve giden tüm evrakları kayıt etmek,</w:t>
      </w:r>
      <w:r w:rsidR="00D52A65" w:rsidRPr="007E06D4">
        <w:rPr>
          <w:rFonts w:ascii="Times New Roman" w:hAnsi="Times New Roman" w:cs="Times New Roman"/>
          <w:sz w:val="24"/>
          <w:szCs w:val="24"/>
        </w:rPr>
        <w:t xml:space="preserve">          </w:t>
      </w:r>
    </w:p>
    <w:p w:rsidR="004603C8" w:rsidRPr="007E06D4" w:rsidRDefault="00B81007" w:rsidP="00722F62">
      <w:pPr>
        <w:pStyle w:val="ListeParagraf"/>
        <w:numPr>
          <w:ilvl w:val="0"/>
          <w:numId w:val="5"/>
        </w:numPr>
        <w:tabs>
          <w:tab w:val="left" w:pos="1134"/>
        </w:tabs>
        <w:ind w:left="1134" w:hanging="425"/>
        <w:jc w:val="both"/>
        <w:rPr>
          <w:rFonts w:ascii="Times New Roman" w:hAnsi="Times New Roman" w:cs="Times New Roman"/>
          <w:sz w:val="24"/>
          <w:szCs w:val="24"/>
        </w:rPr>
      </w:pPr>
      <w:r w:rsidRPr="007E06D4">
        <w:rPr>
          <w:rFonts w:ascii="Times New Roman" w:hAnsi="Times New Roman" w:cs="Times New Roman"/>
          <w:sz w:val="24"/>
          <w:szCs w:val="24"/>
        </w:rPr>
        <w:t xml:space="preserve">Gelen </w:t>
      </w:r>
      <w:r w:rsidR="004603C8" w:rsidRPr="007E06D4">
        <w:rPr>
          <w:rFonts w:ascii="Times New Roman" w:hAnsi="Times New Roman" w:cs="Times New Roman"/>
          <w:sz w:val="24"/>
          <w:szCs w:val="24"/>
        </w:rPr>
        <w:t xml:space="preserve">evrakları müdüre iletmek, havale edilen evrakları zimmet defterine </w:t>
      </w:r>
      <w:r w:rsidR="009B34EE">
        <w:rPr>
          <w:rFonts w:ascii="Times New Roman" w:hAnsi="Times New Roman" w:cs="Times New Roman"/>
          <w:sz w:val="24"/>
          <w:szCs w:val="24"/>
        </w:rPr>
        <w:t xml:space="preserve">   </w:t>
      </w:r>
      <w:r w:rsidR="004603C8" w:rsidRPr="007E06D4">
        <w:rPr>
          <w:rFonts w:ascii="Times New Roman" w:hAnsi="Times New Roman" w:cs="Times New Roman"/>
          <w:sz w:val="24"/>
          <w:szCs w:val="24"/>
        </w:rPr>
        <w:t>işleyerek, bu evrakları ilgili servis sorumlularına teslim etmek, cevap verilmesi gerekiyorsa cevaplamak</w:t>
      </w:r>
      <w:r w:rsidR="00CB604E" w:rsidRPr="007E06D4">
        <w:rPr>
          <w:rFonts w:ascii="Times New Roman" w:hAnsi="Times New Roman" w:cs="Times New Roman"/>
          <w:sz w:val="24"/>
          <w:szCs w:val="24"/>
        </w:rPr>
        <w:t>,</w:t>
      </w:r>
    </w:p>
    <w:p w:rsidR="00D96525" w:rsidRPr="00CE7F9F" w:rsidRDefault="00CE7F9F" w:rsidP="00722F62">
      <w:pPr>
        <w:tabs>
          <w:tab w:val="left" w:pos="1134"/>
        </w:tabs>
        <w:ind w:left="1134" w:hanging="425"/>
        <w:jc w:val="both"/>
        <w:rPr>
          <w:rFonts w:ascii="Times New Roman" w:hAnsi="Times New Roman" w:cs="Times New Roman"/>
          <w:sz w:val="24"/>
          <w:szCs w:val="24"/>
        </w:rPr>
      </w:pPr>
      <w:r>
        <w:rPr>
          <w:rFonts w:ascii="Times New Roman" w:hAnsi="Times New Roman" w:cs="Times New Roman"/>
          <w:sz w:val="24"/>
          <w:szCs w:val="24"/>
        </w:rPr>
        <w:t>ç)</w:t>
      </w:r>
      <w:r w:rsidR="009B34EE">
        <w:rPr>
          <w:rFonts w:ascii="Times New Roman" w:hAnsi="Times New Roman" w:cs="Times New Roman"/>
          <w:sz w:val="24"/>
          <w:szCs w:val="24"/>
        </w:rPr>
        <w:t xml:space="preserve">  </w:t>
      </w:r>
      <w:r w:rsidR="00D96525" w:rsidRPr="00CE7F9F">
        <w:rPr>
          <w:rFonts w:ascii="Times New Roman" w:hAnsi="Times New Roman" w:cs="Times New Roman"/>
          <w:sz w:val="24"/>
          <w:szCs w:val="24"/>
        </w:rPr>
        <w:t>İhalesi yapılan işlerde idari şartnameyi hazırlamak,</w:t>
      </w:r>
      <w:r w:rsidR="00722F62">
        <w:rPr>
          <w:rFonts w:ascii="Times New Roman" w:hAnsi="Times New Roman" w:cs="Times New Roman"/>
          <w:sz w:val="24"/>
          <w:szCs w:val="24"/>
        </w:rPr>
        <w:t xml:space="preserve"> EKAP sisteminde gerekli takibi</w:t>
      </w:r>
      <w:r w:rsidR="00D96525" w:rsidRPr="00CE7F9F">
        <w:rPr>
          <w:rFonts w:ascii="Times New Roman" w:hAnsi="Times New Roman" w:cs="Times New Roman"/>
          <w:sz w:val="24"/>
          <w:szCs w:val="24"/>
        </w:rPr>
        <w:t xml:space="preserve">ve yazışmaları yapmak, </w:t>
      </w:r>
    </w:p>
    <w:p w:rsidR="004603C8" w:rsidRPr="007E06D4" w:rsidRDefault="004603C8" w:rsidP="00722F62">
      <w:pPr>
        <w:pStyle w:val="ListeParagraf"/>
        <w:numPr>
          <w:ilvl w:val="0"/>
          <w:numId w:val="5"/>
        </w:numPr>
        <w:tabs>
          <w:tab w:val="left" w:pos="1134"/>
        </w:tabs>
        <w:ind w:left="1134" w:hanging="425"/>
        <w:jc w:val="both"/>
        <w:rPr>
          <w:rFonts w:ascii="Times New Roman" w:hAnsi="Times New Roman" w:cs="Times New Roman"/>
          <w:sz w:val="24"/>
          <w:szCs w:val="24"/>
        </w:rPr>
      </w:pPr>
      <w:r w:rsidRPr="007E06D4">
        <w:rPr>
          <w:rFonts w:ascii="Times New Roman" w:hAnsi="Times New Roman" w:cs="Times New Roman"/>
          <w:sz w:val="24"/>
          <w:szCs w:val="24"/>
        </w:rPr>
        <w:lastRenderedPageBreak/>
        <w:t xml:space="preserve">Müdürlük çalışmalarına ilişkin verileri toplamak, stratejik plan,  performans programı, yıllık faaliyet raporu için </w:t>
      </w:r>
      <w:r w:rsidR="001278AC" w:rsidRPr="007E06D4">
        <w:rPr>
          <w:rFonts w:ascii="Times New Roman" w:hAnsi="Times New Roman" w:cs="Times New Roman"/>
          <w:sz w:val="24"/>
          <w:szCs w:val="24"/>
        </w:rPr>
        <w:t xml:space="preserve">diğer </w:t>
      </w:r>
      <w:r w:rsidRPr="007E06D4">
        <w:rPr>
          <w:rFonts w:ascii="Times New Roman" w:hAnsi="Times New Roman" w:cs="Times New Roman"/>
          <w:sz w:val="24"/>
          <w:szCs w:val="24"/>
        </w:rPr>
        <w:t>servislerden veri toplamak ve hazırlamak,</w:t>
      </w:r>
    </w:p>
    <w:p w:rsidR="004603C8" w:rsidRPr="007E06D4" w:rsidRDefault="004603C8" w:rsidP="001F2347">
      <w:pPr>
        <w:pStyle w:val="ListeParagraf"/>
        <w:numPr>
          <w:ilvl w:val="0"/>
          <w:numId w:val="5"/>
        </w:numPr>
        <w:tabs>
          <w:tab w:val="left" w:pos="1134"/>
        </w:tabs>
        <w:ind w:left="1134" w:hanging="425"/>
        <w:jc w:val="both"/>
        <w:rPr>
          <w:rFonts w:ascii="Times New Roman" w:hAnsi="Times New Roman" w:cs="Times New Roman"/>
          <w:sz w:val="24"/>
          <w:szCs w:val="24"/>
        </w:rPr>
      </w:pPr>
      <w:r w:rsidRPr="007E06D4">
        <w:rPr>
          <w:rFonts w:ascii="Times New Roman" w:hAnsi="Times New Roman" w:cs="Times New Roman"/>
          <w:sz w:val="24"/>
          <w:szCs w:val="24"/>
        </w:rPr>
        <w:t>Demirbaş işlemlerini yürütmek ve demirbaşlara ilişkin zimmet, sözleşme ve garanti belgeleri ile ilgili evrakların arşivlenmesini sağlamak</w:t>
      </w:r>
      <w:r w:rsidR="00CB604E" w:rsidRPr="007E06D4">
        <w:rPr>
          <w:rFonts w:ascii="Times New Roman" w:hAnsi="Times New Roman" w:cs="Times New Roman"/>
          <w:sz w:val="24"/>
          <w:szCs w:val="24"/>
        </w:rPr>
        <w:t>,</w:t>
      </w:r>
    </w:p>
    <w:p w:rsidR="00CB604E" w:rsidRPr="007E06D4" w:rsidRDefault="00CB604E" w:rsidP="001F2347">
      <w:pPr>
        <w:pStyle w:val="ListeParagraf"/>
        <w:numPr>
          <w:ilvl w:val="0"/>
          <w:numId w:val="5"/>
        </w:numPr>
        <w:tabs>
          <w:tab w:val="left" w:pos="1134"/>
        </w:tabs>
        <w:ind w:left="1134" w:hanging="425"/>
        <w:jc w:val="both"/>
        <w:rPr>
          <w:rFonts w:ascii="Times New Roman" w:hAnsi="Times New Roman" w:cs="Times New Roman"/>
          <w:sz w:val="24"/>
          <w:szCs w:val="24"/>
        </w:rPr>
      </w:pPr>
      <w:r w:rsidRPr="007E06D4">
        <w:rPr>
          <w:rFonts w:ascii="Times New Roman" w:hAnsi="Times New Roman" w:cs="Times New Roman"/>
          <w:sz w:val="24"/>
          <w:szCs w:val="24"/>
        </w:rPr>
        <w:t>Müdürlük personelince arşivden talep edilen dosyaların teminini ve teslimini sağlamak ve takip etmek,</w:t>
      </w:r>
    </w:p>
    <w:p w:rsidR="00CB604E" w:rsidRPr="007E06D4" w:rsidRDefault="00CB604E" w:rsidP="000E1B0F">
      <w:pPr>
        <w:pStyle w:val="ListeParagraf"/>
        <w:numPr>
          <w:ilvl w:val="0"/>
          <w:numId w:val="5"/>
        </w:numPr>
        <w:tabs>
          <w:tab w:val="left" w:pos="1134"/>
        </w:tabs>
        <w:ind w:left="1134" w:hanging="425"/>
        <w:jc w:val="both"/>
        <w:rPr>
          <w:rFonts w:ascii="Times New Roman" w:hAnsi="Times New Roman" w:cs="Times New Roman"/>
          <w:sz w:val="24"/>
          <w:szCs w:val="24"/>
        </w:rPr>
      </w:pPr>
      <w:r w:rsidRPr="007E06D4">
        <w:rPr>
          <w:rFonts w:ascii="Times New Roman" w:hAnsi="Times New Roman" w:cs="Times New Roman"/>
          <w:sz w:val="24"/>
          <w:szCs w:val="24"/>
        </w:rPr>
        <w:t>Müdürlüğün genel iş ve işlemlerinin bilgisayar ortamına aktarılması ve saklanmasını sağlamak,</w:t>
      </w:r>
    </w:p>
    <w:p w:rsidR="00CB604E" w:rsidRPr="00C2427B" w:rsidRDefault="00C2427B" w:rsidP="00FD5F6E">
      <w:pPr>
        <w:tabs>
          <w:tab w:val="left" w:pos="1134"/>
        </w:tabs>
        <w:ind w:left="1134" w:hanging="425"/>
        <w:jc w:val="both"/>
        <w:rPr>
          <w:rFonts w:ascii="Times New Roman" w:hAnsi="Times New Roman" w:cs="Times New Roman"/>
          <w:sz w:val="24"/>
          <w:szCs w:val="24"/>
        </w:rPr>
      </w:pPr>
      <w:r>
        <w:rPr>
          <w:rFonts w:ascii="Times New Roman" w:hAnsi="Times New Roman" w:cs="Times New Roman"/>
          <w:sz w:val="24"/>
          <w:szCs w:val="24"/>
        </w:rPr>
        <w:t>ğ)</w:t>
      </w:r>
      <w:r w:rsidR="009B34EE">
        <w:rPr>
          <w:rFonts w:ascii="Times New Roman" w:hAnsi="Times New Roman" w:cs="Times New Roman"/>
          <w:sz w:val="24"/>
          <w:szCs w:val="24"/>
        </w:rPr>
        <w:t xml:space="preserve">  </w:t>
      </w:r>
      <w:r w:rsidR="00CB604E" w:rsidRPr="00C2427B">
        <w:rPr>
          <w:rFonts w:ascii="Times New Roman" w:hAnsi="Times New Roman" w:cs="Times New Roman"/>
          <w:sz w:val="24"/>
          <w:szCs w:val="24"/>
        </w:rPr>
        <w:t>Her türlü genelge, tebliğ, yönetmelik ve Başkanlık emirlerini ilgili personele duyurmak,</w:t>
      </w:r>
    </w:p>
    <w:p w:rsidR="00CB604E" w:rsidRPr="007E06D4" w:rsidRDefault="00CB604E" w:rsidP="00F321D0">
      <w:pPr>
        <w:pStyle w:val="ListeParagraf"/>
        <w:numPr>
          <w:ilvl w:val="0"/>
          <w:numId w:val="5"/>
        </w:numPr>
        <w:tabs>
          <w:tab w:val="left" w:pos="1134"/>
        </w:tabs>
        <w:ind w:left="1134" w:hanging="425"/>
        <w:jc w:val="both"/>
        <w:rPr>
          <w:rFonts w:ascii="Times New Roman" w:hAnsi="Times New Roman" w:cs="Times New Roman"/>
          <w:sz w:val="24"/>
          <w:szCs w:val="24"/>
        </w:rPr>
      </w:pPr>
      <w:r w:rsidRPr="007E06D4">
        <w:rPr>
          <w:rFonts w:ascii="Times New Roman" w:hAnsi="Times New Roman" w:cs="Times New Roman"/>
          <w:sz w:val="24"/>
          <w:szCs w:val="24"/>
        </w:rPr>
        <w:t>Memur ve işçi personelin her türlü özlük işlerinin tam ve zamanında yapılmasını sağlamak,</w:t>
      </w:r>
    </w:p>
    <w:p w:rsidR="0005454C" w:rsidRPr="00C2427B" w:rsidRDefault="00C2427B" w:rsidP="00D81A7E">
      <w:pPr>
        <w:tabs>
          <w:tab w:val="left" w:pos="851"/>
        </w:tabs>
        <w:ind w:left="1134" w:hanging="425"/>
        <w:jc w:val="both"/>
        <w:rPr>
          <w:rFonts w:ascii="Times New Roman" w:hAnsi="Times New Roman" w:cs="Times New Roman"/>
          <w:sz w:val="24"/>
          <w:szCs w:val="24"/>
        </w:rPr>
      </w:pPr>
      <w:r>
        <w:rPr>
          <w:rFonts w:ascii="Times New Roman" w:hAnsi="Times New Roman" w:cs="Times New Roman"/>
          <w:sz w:val="24"/>
          <w:szCs w:val="24"/>
        </w:rPr>
        <w:t>ı)</w:t>
      </w:r>
      <w:r w:rsidR="00D81A7E">
        <w:rPr>
          <w:rFonts w:ascii="Times New Roman" w:hAnsi="Times New Roman" w:cs="Times New Roman"/>
          <w:sz w:val="24"/>
          <w:szCs w:val="24"/>
        </w:rPr>
        <w:tab/>
      </w:r>
      <w:r w:rsidR="00CB604E" w:rsidRPr="00C2427B">
        <w:rPr>
          <w:rFonts w:ascii="Times New Roman" w:hAnsi="Times New Roman" w:cs="Times New Roman"/>
          <w:sz w:val="24"/>
          <w:szCs w:val="24"/>
        </w:rPr>
        <w:t xml:space="preserve">Belediye Encümeni ve Belediye Meclisi kararlarını takip etmek, </w:t>
      </w:r>
      <w:r w:rsidR="001278AC" w:rsidRPr="00C2427B">
        <w:rPr>
          <w:rFonts w:ascii="Times New Roman" w:hAnsi="Times New Roman" w:cs="Times New Roman"/>
          <w:sz w:val="24"/>
          <w:szCs w:val="24"/>
        </w:rPr>
        <w:t>birimd</w:t>
      </w:r>
      <w:r w:rsidR="00D81A7E">
        <w:rPr>
          <w:rFonts w:ascii="Times New Roman" w:hAnsi="Times New Roman" w:cs="Times New Roman"/>
          <w:sz w:val="24"/>
          <w:szCs w:val="24"/>
        </w:rPr>
        <w:t xml:space="preserve">eki işlemleri </w:t>
      </w:r>
      <w:r w:rsidR="00CB604E" w:rsidRPr="00C2427B">
        <w:rPr>
          <w:rFonts w:ascii="Times New Roman" w:hAnsi="Times New Roman" w:cs="Times New Roman"/>
          <w:sz w:val="24"/>
          <w:szCs w:val="24"/>
        </w:rPr>
        <w:t>uygun ortamda hazırlamak, uygulamak, görevli personelin hasta, izinli v.b. olması halinde işlerin aksamayacak şekilde yürümesini temin etmek</w:t>
      </w:r>
      <w:r w:rsidR="00FC7BE6" w:rsidRPr="00C2427B">
        <w:rPr>
          <w:rFonts w:ascii="Times New Roman" w:hAnsi="Times New Roman" w:cs="Times New Roman"/>
          <w:sz w:val="24"/>
          <w:szCs w:val="24"/>
        </w:rPr>
        <w:t>,</w:t>
      </w:r>
    </w:p>
    <w:p w:rsidR="00CB604E" w:rsidRPr="007E06D4" w:rsidRDefault="001E4859" w:rsidP="001E4859">
      <w:pPr>
        <w:pStyle w:val="ListeParagraf"/>
        <w:numPr>
          <w:ilvl w:val="0"/>
          <w:numId w:val="5"/>
        </w:numPr>
        <w:tabs>
          <w:tab w:val="left" w:pos="993"/>
          <w:tab w:val="left" w:pos="1134"/>
        </w:tabs>
        <w:ind w:left="1134" w:hanging="425"/>
        <w:jc w:val="both"/>
        <w:rPr>
          <w:rFonts w:ascii="Times New Roman" w:hAnsi="Times New Roman" w:cs="Times New Roman"/>
          <w:sz w:val="24"/>
          <w:szCs w:val="24"/>
        </w:rPr>
      </w:pPr>
      <w:r>
        <w:rPr>
          <w:rFonts w:ascii="Times New Roman" w:hAnsi="Times New Roman" w:cs="Times New Roman"/>
          <w:sz w:val="24"/>
          <w:szCs w:val="24"/>
        </w:rPr>
        <w:t xml:space="preserve">  </w:t>
      </w:r>
      <w:r w:rsidR="00CB604E" w:rsidRPr="007E06D4">
        <w:rPr>
          <w:rFonts w:ascii="Times New Roman" w:hAnsi="Times New Roman" w:cs="Times New Roman"/>
          <w:sz w:val="24"/>
          <w:szCs w:val="24"/>
        </w:rPr>
        <w:t xml:space="preserve">Görev alanına giren ve müdür tarafından verilen diğer görevleri yapmak.    </w:t>
      </w:r>
    </w:p>
    <w:p w:rsidR="003C0CFA" w:rsidRPr="007E06D4" w:rsidRDefault="003C0CFA" w:rsidP="003C0CFA">
      <w:pPr>
        <w:rPr>
          <w:rFonts w:ascii="Times New Roman" w:hAnsi="Times New Roman" w:cs="Times New Roman"/>
          <w:sz w:val="24"/>
          <w:szCs w:val="24"/>
        </w:rPr>
      </w:pPr>
    </w:p>
    <w:p w:rsidR="00CB604E" w:rsidRPr="007E06D4" w:rsidRDefault="00CB604E" w:rsidP="00CB604E">
      <w:pPr>
        <w:rPr>
          <w:rFonts w:ascii="Times New Roman" w:hAnsi="Times New Roman" w:cs="Times New Roman"/>
          <w:sz w:val="24"/>
          <w:szCs w:val="24"/>
        </w:rPr>
      </w:pPr>
    </w:p>
    <w:p w:rsidR="00F233F4" w:rsidRPr="007E06D4" w:rsidRDefault="00F233F4" w:rsidP="00F233F4">
      <w:pPr>
        <w:rPr>
          <w:rFonts w:ascii="Times New Roman" w:hAnsi="Times New Roman" w:cs="Times New Roman"/>
          <w:b/>
          <w:sz w:val="24"/>
          <w:szCs w:val="24"/>
        </w:rPr>
      </w:pPr>
      <w:r w:rsidRPr="007E06D4">
        <w:rPr>
          <w:rFonts w:ascii="Times New Roman" w:hAnsi="Times New Roman" w:cs="Times New Roman"/>
          <w:b/>
          <w:sz w:val="24"/>
          <w:szCs w:val="24"/>
        </w:rPr>
        <w:t>MADDE 1</w:t>
      </w:r>
      <w:r w:rsidR="00802174" w:rsidRPr="007E06D4">
        <w:rPr>
          <w:rFonts w:ascii="Times New Roman" w:hAnsi="Times New Roman" w:cs="Times New Roman"/>
          <w:b/>
          <w:sz w:val="24"/>
          <w:szCs w:val="24"/>
        </w:rPr>
        <w:t>3</w:t>
      </w:r>
      <w:r w:rsidR="00A0055C">
        <w:rPr>
          <w:rFonts w:ascii="Times New Roman" w:hAnsi="Times New Roman" w:cs="Times New Roman"/>
          <w:b/>
          <w:sz w:val="24"/>
          <w:szCs w:val="24"/>
        </w:rPr>
        <w:t xml:space="preserve">- </w:t>
      </w:r>
      <w:r w:rsidR="00A0055C" w:rsidRPr="00A0055C">
        <w:rPr>
          <w:rFonts w:ascii="Times New Roman" w:hAnsi="Times New Roman" w:cs="Times New Roman"/>
          <w:sz w:val="24"/>
          <w:szCs w:val="24"/>
        </w:rPr>
        <w:t>(1)</w:t>
      </w:r>
      <w:r w:rsidR="00A0055C">
        <w:rPr>
          <w:rFonts w:ascii="Times New Roman" w:hAnsi="Times New Roman" w:cs="Times New Roman"/>
          <w:sz w:val="24"/>
          <w:szCs w:val="24"/>
        </w:rPr>
        <w:t xml:space="preserve"> </w:t>
      </w:r>
      <w:r w:rsidRPr="007E06D4">
        <w:rPr>
          <w:rFonts w:ascii="Times New Roman" w:hAnsi="Times New Roman" w:cs="Times New Roman"/>
          <w:sz w:val="24"/>
          <w:szCs w:val="24"/>
        </w:rPr>
        <w:t xml:space="preserve">Satın Alma </w:t>
      </w:r>
      <w:r w:rsidR="00802174" w:rsidRPr="007E06D4">
        <w:rPr>
          <w:rFonts w:ascii="Times New Roman" w:hAnsi="Times New Roman" w:cs="Times New Roman"/>
          <w:sz w:val="24"/>
          <w:szCs w:val="24"/>
        </w:rPr>
        <w:t>Bürosu’nun</w:t>
      </w:r>
      <w:r w:rsidRPr="007E06D4">
        <w:rPr>
          <w:rFonts w:ascii="Times New Roman" w:hAnsi="Times New Roman" w:cs="Times New Roman"/>
          <w:sz w:val="24"/>
          <w:szCs w:val="24"/>
        </w:rPr>
        <w:t xml:space="preserve"> görevleri şunlardır</w:t>
      </w:r>
      <w:r w:rsidR="00802174" w:rsidRPr="007E06D4">
        <w:rPr>
          <w:rFonts w:ascii="Times New Roman" w:hAnsi="Times New Roman" w:cs="Times New Roman"/>
          <w:sz w:val="24"/>
          <w:szCs w:val="24"/>
        </w:rPr>
        <w:t>;</w:t>
      </w:r>
    </w:p>
    <w:p w:rsidR="00FC7BE6" w:rsidRPr="007E06D4" w:rsidRDefault="00CB604E" w:rsidP="00DB3F77">
      <w:pPr>
        <w:pStyle w:val="ListeParagraf"/>
        <w:numPr>
          <w:ilvl w:val="0"/>
          <w:numId w:val="6"/>
        </w:numPr>
        <w:ind w:left="1134" w:hanging="425"/>
        <w:jc w:val="both"/>
        <w:rPr>
          <w:rFonts w:ascii="Times New Roman" w:hAnsi="Times New Roman" w:cs="Times New Roman"/>
          <w:sz w:val="24"/>
          <w:szCs w:val="24"/>
        </w:rPr>
      </w:pPr>
      <w:r w:rsidRPr="007E06D4">
        <w:rPr>
          <w:rFonts w:ascii="Times New Roman" w:hAnsi="Times New Roman" w:cs="Times New Roman"/>
          <w:sz w:val="24"/>
          <w:szCs w:val="24"/>
        </w:rPr>
        <w:t>Müdürlük ihtiyaçlarını temin etmek ve bunlara ilişkin tüm ödeme evraklarını hazırlamak</w:t>
      </w:r>
      <w:r w:rsidR="00FC7BE6" w:rsidRPr="007E06D4">
        <w:rPr>
          <w:rFonts w:ascii="Times New Roman" w:hAnsi="Times New Roman" w:cs="Times New Roman"/>
          <w:sz w:val="24"/>
          <w:szCs w:val="24"/>
        </w:rPr>
        <w:t>,</w:t>
      </w:r>
    </w:p>
    <w:p w:rsidR="00FC7BE6" w:rsidRPr="007E06D4" w:rsidRDefault="00FC7BE6" w:rsidP="00DB3F77">
      <w:pPr>
        <w:pStyle w:val="ListeParagraf"/>
        <w:numPr>
          <w:ilvl w:val="0"/>
          <w:numId w:val="6"/>
        </w:numPr>
        <w:ind w:left="1134" w:hanging="425"/>
        <w:jc w:val="both"/>
        <w:rPr>
          <w:rFonts w:ascii="Times New Roman" w:hAnsi="Times New Roman" w:cs="Times New Roman"/>
          <w:sz w:val="24"/>
          <w:szCs w:val="24"/>
        </w:rPr>
      </w:pPr>
      <w:r w:rsidRPr="007E06D4">
        <w:rPr>
          <w:rFonts w:ascii="Times New Roman" w:hAnsi="Times New Roman" w:cs="Times New Roman"/>
          <w:sz w:val="24"/>
          <w:szCs w:val="24"/>
        </w:rPr>
        <w:t>Müdürlük giderlerini bütç</w:t>
      </w:r>
      <w:r w:rsidR="00592AB7" w:rsidRPr="007E06D4">
        <w:rPr>
          <w:rFonts w:ascii="Times New Roman" w:hAnsi="Times New Roman" w:cs="Times New Roman"/>
          <w:sz w:val="24"/>
          <w:szCs w:val="24"/>
        </w:rPr>
        <w:t xml:space="preserve">e ödeneklerine göre düzenlemek ve </w:t>
      </w:r>
      <w:r w:rsidRPr="007E06D4">
        <w:rPr>
          <w:rFonts w:ascii="Times New Roman" w:hAnsi="Times New Roman" w:cs="Times New Roman"/>
          <w:sz w:val="24"/>
          <w:szCs w:val="24"/>
        </w:rPr>
        <w:t>takip etmek,</w:t>
      </w:r>
    </w:p>
    <w:p w:rsidR="00FC7BE6" w:rsidRPr="007E06D4" w:rsidRDefault="00FC7BE6" w:rsidP="00DB3F77">
      <w:pPr>
        <w:pStyle w:val="ListeParagraf"/>
        <w:numPr>
          <w:ilvl w:val="0"/>
          <w:numId w:val="6"/>
        </w:numPr>
        <w:ind w:left="1134" w:hanging="425"/>
        <w:jc w:val="both"/>
        <w:rPr>
          <w:rFonts w:ascii="Times New Roman" w:hAnsi="Times New Roman" w:cs="Times New Roman"/>
          <w:sz w:val="24"/>
          <w:szCs w:val="24"/>
        </w:rPr>
      </w:pPr>
      <w:r w:rsidRPr="007E06D4">
        <w:rPr>
          <w:rFonts w:ascii="Times New Roman" w:hAnsi="Times New Roman" w:cs="Times New Roman"/>
          <w:sz w:val="24"/>
          <w:szCs w:val="24"/>
        </w:rPr>
        <w:t>Taşınırların teslim alınması, korunması, kullanım yerlerine teslim edilmesi, yasal mevzuatta belirtilen esas ve usullere göre kayıtlarının tutulması, taşınırlara ilişkin belge ve cetvellerin düzenlenmesini yapmak,</w:t>
      </w:r>
      <w:r w:rsidR="00D52A65" w:rsidRPr="007E06D4">
        <w:rPr>
          <w:rFonts w:ascii="Times New Roman" w:hAnsi="Times New Roman" w:cs="Times New Roman"/>
          <w:sz w:val="24"/>
          <w:szCs w:val="24"/>
        </w:rPr>
        <w:t xml:space="preserve"> </w:t>
      </w:r>
    </w:p>
    <w:p w:rsidR="00FC7BE6" w:rsidRPr="00A0055C" w:rsidRDefault="00A0055C" w:rsidP="00DB3F77">
      <w:pPr>
        <w:ind w:left="1134" w:hanging="426"/>
        <w:jc w:val="both"/>
        <w:rPr>
          <w:rFonts w:ascii="Times New Roman" w:hAnsi="Times New Roman" w:cs="Times New Roman"/>
          <w:sz w:val="24"/>
          <w:szCs w:val="24"/>
        </w:rPr>
      </w:pPr>
      <w:r>
        <w:rPr>
          <w:rFonts w:ascii="Times New Roman" w:hAnsi="Times New Roman" w:cs="Times New Roman"/>
          <w:sz w:val="24"/>
          <w:szCs w:val="24"/>
        </w:rPr>
        <w:t xml:space="preserve">ç) </w:t>
      </w:r>
      <w:r w:rsidR="00CD37C7" w:rsidRPr="00A0055C">
        <w:rPr>
          <w:rFonts w:ascii="Times New Roman" w:hAnsi="Times New Roman" w:cs="Times New Roman"/>
          <w:sz w:val="24"/>
          <w:szCs w:val="24"/>
        </w:rPr>
        <w:t>Ayniyat işlemlerini yapmak</w:t>
      </w:r>
      <w:r w:rsidR="00FC7BE6" w:rsidRPr="00A0055C">
        <w:rPr>
          <w:rFonts w:ascii="Times New Roman" w:hAnsi="Times New Roman" w:cs="Times New Roman"/>
          <w:sz w:val="24"/>
          <w:szCs w:val="24"/>
        </w:rPr>
        <w:t>,</w:t>
      </w:r>
      <w:r w:rsidR="00CD37C7" w:rsidRPr="00A0055C">
        <w:rPr>
          <w:rFonts w:ascii="Times New Roman" w:hAnsi="Times New Roman" w:cs="Times New Roman"/>
          <w:sz w:val="24"/>
          <w:szCs w:val="24"/>
        </w:rPr>
        <w:t xml:space="preserve"> depo sorumlusu ile iletişime geçerek ambar mevcudunu ve taşınır işlem fişlerini düzenlemek,</w:t>
      </w:r>
    </w:p>
    <w:p w:rsidR="00FC7BE6" w:rsidRPr="007E06D4" w:rsidRDefault="00FC7BE6" w:rsidP="00DB3F77">
      <w:pPr>
        <w:pStyle w:val="ListeParagraf"/>
        <w:numPr>
          <w:ilvl w:val="0"/>
          <w:numId w:val="6"/>
        </w:numPr>
        <w:ind w:left="1134" w:hanging="425"/>
        <w:jc w:val="both"/>
        <w:rPr>
          <w:rFonts w:ascii="Times New Roman" w:hAnsi="Times New Roman" w:cs="Times New Roman"/>
          <w:sz w:val="24"/>
          <w:szCs w:val="24"/>
        </w:rPr>
      </w:pPr>
      <w:r w:rsidRPr="007E06D4">
        <w:rPr>
          <w:rFonts w:ascii="Times New Roman" w:hAnsi="Times New Roman" w:cs="Times New Roman"/>
          <w:sz w:val="24"/>
          <w:szCs w:val="24"/>
        </w:rPr>
        <w:t>Müdürlüğe ait taşınır malların giriş, çıkış, kayıt, değer tespiti, hurda, sayım, devir, bakım, onarım işleri ile yönetim hesabının oluşturulması işlemlerini ilgili yönetmeliğe göre gerçekleştirmek,</w:t>
      </w:r>
    </w:p>
    <w:p w:rsidR="00FC7BE6" w:rsidRPr="007E06D4" w:rsidRDefault="00FC7BE6" w:rsidP="00DB3F77">
      <w:pPr>
        <w:pStyle w:val="ListeParagraf"/>
        <w:numPr>
          <w:ilvl w:val="0"/>
          <w:numId w:val="6"/>
        </w:numPr>
        <w:ind w:left="1134" w:hanging="425"/>
        <w:jc w:val="both"/>
        <w:rPr>
          <w:rFonts w:ascii="Times New Roman" w:hAnsi="Times New Roman" w:cs="Times New Roman"/>
          <w:sz w:val="24"/>
          <w:szCs w:val="24"/>
        </w:rPr>
      </w:pPr>
      <w:r w:rsidRPr="007E06D4">
        <w:rPr>
          <w:rFonts w:ascii="Times New Roman" w:hAnsi="Times New Roman" w:cs="Times New Roman"/>
          <w:sz w:val="24"/>
          <w:szCs w:val="24"/>
        </w:rPr>
        <w:t>Park ve Bahçeler Müdürlüğüne ilişkin tahakkuk iş ve/veya işlemlerinin 2464 sayılı Belediye Gelirleri Kanunu ve ilgili diğer mevzuata dayanılarak yapılması</w:t>
      </w:r>
    </w:p>
    <w:p w:rsidR="00FC7BE6" w:rsidRPr="007E06D4" w:rsidRDefault="00FC7BE6" w:rsidP="00DB3F77">
      <w:pPr>
        <w:pStyle w:val="ListeParagraf"/>
        <w:numPr>
          <w:ilvl w:val="0"/>
          <w:numId w:val="6"/>
        </w:numPr>
        <w:ind w:left="1134" w:hanging="426"/>
        <w:jc w:val="both"/>
        <w:rPr>
          <w:rFonts w:ascii="Times New Roman" w:hAnsi="Times New Roman" w:cs="Times New Roman"/>
          <w:sz w:val="24"/>
          <w:szCs w:val="24"/>
        </w:rPr>
      </w:pPr>
      <w:r w:rsidRPr="007E06D4">
        <w:rPr>
          <w:rFonts w:ascii="Times New Roman" w:hAnsi="Times New Roman" w:cs="Times New Roman"/>
          <w:sz w:val="24"/>
          <w:szCs w:val="24"/>
        </w:rPr>
        <w:t>Birimlerden gelen yevmiye puantajlarının icmali</w:t>
      </w:r>
      <w:r w:rsidR="00A82E3B" w:rsidRPr="007E06D4">
        <w:rPr>
          <w:rFonts w:ascii="Times New Roman" w:hAnsi="Times New Roman" w:cs="Times New Roman"/>
          <w:sz w:val="24"/>
          <w:szCs w:val="24"/>
        </w:rPr>
        <w:t>ni</w:t>
      </w:r>
      <w:r w:rsidRPr="007E06D4">
        <w:rPr>
          <w:rFonts w:ascii="Times New Roman" w:hAnsi="Times New Roman" w:cs="Times New Roman"/>
          <w:sz w:val="24"/>
          <w:szCs w:val="24"/>
        </w:rPr>
        <w:t>, ikramiye puantajlarını, personellerin ek mesai tutarlarını ve tahakkukunu hazırlamak,</w:t>
      </w:r>
    </w:p>
    <w:p w:rsidR="00FC7BE6" w:rsidRPr="007E06D4" w:rsidRDefault="007775E2" w:rsidP="00DB3F77">
      <w:pPr>
        <w:pStyle w:val="ListeParagraf"/>
        <w:numPr>
          <w:ilvl w:val="0"/>
          <w:numId w:val="6"/>
        </w:numPr>
        <w:ind w:left="1134" w:hanging="426"/>
        <w:jc w:val="both"/>
        <w:rPr>
          <w:rFonts w:ascii="Times New Roman" w:hAnsi="Times New Roman" w:cs="Times New Roman"/>
          <w:sz w:val="24"/>
          <w:szCs w:val="24"/>
        </w:rPr>
      </w:pPr>
      <w:r w:rsidRPr="007E06D4">
        <w:rPr>
          <w:rFonts w:ascii="Times New Roman" w:hAnsi="Times New Roman" w:cs="Times New Roman"/>
          <w:sz w:val="24"/>
          <w:szCs w:val="24"/>
        </w:rPr>
        <w:t>İlgili birimden b</w:t>
      </w:r>
      <w:r w:rsidR="00FC7BE6" w:rsidRPr="007E06D4">
        <w:rPr>
          <w:rFonts w:ascii="Times New Roman" w:hAnsi="Times New Roman" w:cs="Times New Roman"/>
          <w:sz w:val="24"/>
          <w:szCs w:val="24"/>
        </w:rPr>
        <w:t>elediye sınırları dışında görevlendiril</w:t>
      </w:r>
      <w:r w:rsidRPr="007E06D4">
        <w:rPr>
          <w:rFonts w:ascii="Times New Roman" w:hAnsi="Times New Roman" w:cs="Times New Roman"/>
          <w:sz w:val="24"/>
          <w:szCs w:val="24"/>
        </w:rPr>
        <w:t>ecek eleman ve araçların bilgisini</w:t>
      </w:r>
      <w:r w:rsidR="00FC7BE6" w:rsidRPr="007E06D4">
        <w:rPr>
          <w:rFonts w:ascii="Times New Roman" w:hAnsi="Times New Roman" w:cs="Times New Roman"/>
          <w:sz w:val="24"/>
          <w:szCs w:val="24"/>
        </w:rPr>
        <w:t xml:space="preserve"> almak ve harcırahlarına esas gerekli tahakkuk evraklarını hazırlamak,</w:t>
      </w:r>
    </w:p>
    <w:p w:rsidR="00FC7BE6" w:rsidRPr="00A0055C" w:rsidRDefault="00A0055C" w:rsidP="00DB3F77">
      <w:pPr>
        <w:ind w:left="708"/>
        <w:jc w:val="both"/>
        <w:rPr>
          <w:rFonts w:ascii="Times New Roman" w:hAnsi="Times New Roman" w:cs="Times New Roman"/>
          <w:sz w:val="24"/>
          <w:szCs w:val="24"/>
        </w:rPr>
      </w:pPr>
      <w:r>
        <w:rPr>
          <w:rFonts w:ascii="Times New Roman" w:hAnsi="Times New Roman" w:cs="Times New Roman"/>
          <w:sz w:val="24"/>
          <w:szCs w:val="24"/>
        </w:rPr>
        <w:lastRenderedPageBreak/>
        <w:t xml:space="preserve">ğ) </w:t>
      </w:r>
      <w:r w:rsidR="007F3A70">
        <w:rPr>
          <w:rFonts w:ascii="Times New Roman" w:hAnsi="Times New Roman" w:cs="Times New Roman"/>
          <w:sz w:val="24"/>
          <w:szCs w:val="24"/>
        </w:rPr>
        <w:t xml:space="preserve">   </w:t>
      </w:r>
      <w:r w:rsidR="00FC7BE6" w:rsidRPr="00A0055C">
        <w:rPr>
          <w:rFonts w:ascii="Times New Roman" w:hAnsi="Times New Roman" w:cs="Times New Roman"/>
          <w:sz w:val="24"/>
          <w:szCs w:val="24"/>
        </w:rPr>
        <w:t>Hasar tespit hizmet bedeli ve dosya bedelleri için makbuz hazırlamak,</w:t>
      </w:r>
    </w:p>
    <w:p w:rsidR="00FC7BE6" w:rsidRPr="007E06D4" w:rsidRDefault="00FC7BE6" w:rsidP="00DB3F77">
      <w:pPr>
        <w:pStyle w:val="ListeParagraf"/>
        <w:numPr>
          <w:ilvl w:val="0"/>
          <w:numId w:val="6"/>
        </w:numPr>
        <w:shd w:val="clear" w:color="auto" w:fill="FFFFFF"/>
        <w:spacing w:after="0" w:line="240" w:lineRule="auto"/>
        <w:ind w:left="1134" w:hanging="425"/>
        <w:jc w:val="both"/>
        <w:outlineLvl w:val="1"/>
        <w:rPr>
          <w:rFonts w:ascii="Times New Roman" w:eastAsia="Times New Roman" w:hAnsi="Times New Roman" w:cs="Times New Roman"/>
          <w:color w:val="000000" w:themeColor="text1"/>
          <w:sz w:val="24"/>
          <w:szCs w:val="24"/>
          <w:lang w:eastAsia="tr-TR"/>
        </w:rPr>
      </w:pPr>
      <w:r w:rsidRPr="007E06D4">
        <w:rPr>
          <w:rFonts w:ascii="Times New Roman" w:eastAsia="Times New Roman" w:hAnsi="Times New Roman" w:cs="Times New Roman"/>
          <w:color w:val="000000" w:themeColor="text1"/>
          <w:sz w:val="24"/>
          <w:szCs w:val="24"/>
          <w:lang w:eastAsia="tr-TR"/>
        </w:rPr>
        <w:t>Doğrudan temin (</w:t>
      </w:r>
      <w:r w:rsidRPr="007E06D4">
        <w:rPr>
          <w:rFonts w:ascii="Times New Roman" w:hAnsi="Times New Roman" w:cs="Times New Roman"/>
          <w:color w:val="000000" w:themeColor="text1"/>
          <w:sz w:val="24"/>
          <w:szCs w:val="24"/>
          <w:shd w:val="clear" w:color="auto" w:fill="FFFFFF"/>
        </w:rPr>
        <w:t>4734 sayılı Kamu İhale Kanununun 22. maddesinin (d) bendine göre yapılan satın almalar)</w:t>
      </w:r>
      <w:r w:rsidRPr="007E06D4">
        <w:rPr>
          <w:rFonts w:ascii="Times New Roman" w:eastAsia="Times New Roman" w:hAnsi="Times New Roman" w:cs="Times New Roman"/>
          <w:color w:val="000000" w:themeColor="text1"/>
          <w:sz w:val="24"/>
          <w:szCs w:val="24"/>
          <w:lang w:eastAsia="tr-TR"/>
        </w:rPr>
        <w:t xml:space="preserve"> yöntemiyle yapılan mal ve hizmet alımları ile ilgili tüm dokümanları toplayarak gerekli evrakları hazırlamak,</w:t>
      </w:r>
    </w:p>
    <w:p w:rsidR="00D96525" w:rsidRPr="00A0055C" w:rsidRDefault="00A0055C" w:rsidP="00DB3F77">
      <w:pPr>
        <w:ind w:left="1134" w:hanging="426"/>
        <w:jc w:val="both"/>
        <w:rPr>
          <w:rFonts w:ascii="Times New Roman" w:hAnsi="Times New Roman" w:cs="Times New Roman"/>
          <w:sz w:val="24"/>
          <w:szCs w:val="24"/>
        </w:rPr>
      </w:pPr>
      <w:r>
        <w:rPr>
          <w:rFonts w:ascii="Times New Roman" w:hAnsi="Times New Roman" w:cs="Times New Roman"/>
          <w:sz w:val="24"/>
          <w:szCs w:val="24"/>
        </w:rPr>
        <w:t xml:space="preserve">ı) </w:t>
      </w:r>
      <w:r w:rsidR="00E440D6">
        <w:rPr>
          <w:rFonts w:ascii="Times New Roman" w:hAnsi="Times New Roman" w:cs="Times New Roman"/>
          <w:sz w:val="24"/>
          <w:szCs w:val="24"/>
        </w:rPr>
        <w:t xml:space="preserve"> </w:t>
      </w:r>
      <w:r w:rsidR="00FC7BE6" w:rsidRPr="00A0055C">
        <w:rPr>
          <w:rFonts w:ascii="Times New Roman" w:hAnsi="Times New Roman" w:cs="Times New Roman"/>
          <w:sz w:val="24"/>
          <w:szCs w:val="24"/>
        </w:rPr>
        <w:t>Bir harcama birimi olarak müdürlüğün her türlü mali iş ve işlemlerini ilgili mevzuata göre yürütmek,</w:t>
      </w:r>
    </w:p>
    <w:p w:rsidR="00D96525" w:rsidRPr="00A0055C" w:rsidRDefault="00A0055C" w:rsidP="00DB3F77">
      <w:pPr>
        <w:tabs>
          <w:tab w:val="left" w:pos="709"/>
        </w:tabs>
        <w:ind w:left="993" w:hanging="284"/>
        <w:jc w:val="both"/>
        <w:rPr>
          <w:rFonts w:ascii="Times New Roman" w:hAnsi="Times New Roman" w:cs="Times New Roman"/>
          <w:sz w:val="24"/>
          <w:szCs w:val="24"/>
        </w:rPr>
      </w:pPr>
      <w:r>
        <w:rPr>
          <w:rFonts w:ascii="Times New Roman" w:hAnsi="Times New Roman" w:cs="Times New Roman"/>
          <w:sz w:val="24"/>
          <w:szCs w:val="24"/>
        </w:rPr>
        <w:t>i)</w:t>
      </w:r>
      <w:r w:rsidR="00510A84">
        <w:rPr>
          <w:rFonts w:ascii="Times New Roman" w:hAnsi="Times New Roman" w:cs="Times New Roman"/>
          <w:sz w:val="24"/>
          <w:szCs w:val="24"/>
        </w:rPr>
        <w:t xml:space="preserve">  </w:t>
      </w:r>
      <w:r w:rsidR="00D96525" w:rsidRPr="00A0055C">
        <w:rPr>
          <w:rFonts w:ascii="Times New Roman" w:hAnsi="Times New Roman" w:cs="Times New Roman"/>
          <w:sz w:val="24"/>
          <w:szCs w:val="24"/>
        </w:rPr>
        <w:t xml:space="preserve">Müdürlüğün ulaşım, haberleşme, dayanışma, aydınlatma, ısınma, temizlik, sağlık </w:t>
      </w:r>
      <w:r w:rsidR="00510A84">
        <w:rPr>
          <w:rFonts w:ascii="Times New Roman" w:hAnsi="Times New Roman" w:cs="Times New Roman"/>
          <w:sz w:val="24"/>
          <w:szCs w:val="24"/>
        </w:rPr>
        <w:t xml:space="preserve"> </w:t>
      </w:r>
      <w:r w:rsidR="00B21951">
        <w:rPr>
          <w:rFonts w:ascii="Times New Roman" w:hAnsi="Times New Roman" w:cs="Times New Roman"/>
          <w:sz w:val="24"/>
          <w:szCs w:val="24"/>
        </w:rPr>
        <w:t xml:space="preserve"> </w:t>
      </w:r>
      <w:r w:rsidR="00D96525" w:rsidRPr="00A0055C">
        <w:rPr>
          <w:rFonts w:ascii="Times New Roman" w:hAnsi="Times New Roman" w:cs="Times New Roman"/>
          <w:sz w:val="24"/>
          <w:szCs w:val="24"/>
        </w:rPr>
        <w:t>ve tedavi giderlerine ait tüm ödeme işlemlerini yapmak,</w:t>
      </w:r>
    </w:p>
    <w:p w:rsidR="00592AB7" w:rsidRPr="00A0055C" w:rsidRDefault="00A0055C" w:rsidP="00DB3F77">
      <w:pPr>
        <w:ind w:left="993" w:hanging="285"/>
        <w:jc w:val="both"/>
        <w:rPr>
          <w:rFonts w:ascii="Times New Roman" w:hAnsi="Times New Roman" w:cs="Times New Roman"/>
          <w:sz w:val="24"/>
          <w:szCs w:val="24"/>
        </w:rPr>
      </w:pPr>
      <w:r>
        <w:rPr>
          <w:rFonts w:ascii="Times New Roman" w:hAnsi="Times New Roman" w:cs="Times New Roman"/>
          <w:sz w:val="24"/>
          <w:szCs w:val="24"/>
        </w:rPr>
        <w:t>j)</w:t>
      </w:r>
      <w:r w:rsidR="008F6786">
        <w:rPr>
          <w:rFonts w:ascii="Times New Roman" w:hAnsi="Times New Roman" w:cs="Times New Roman"/>
          <w:sz w:val="24"/>
          <w:szCs w:val="24"/>
        </w:rPr>
        <w:t xml:space="preserve"> </w:t>
      </w:r>
      <w:r w:rsidR="00CD37C7" w:rsidRPr="00A0055C">
        <w:rPr>
          <w:rFonts w:ascii="Times New Roman" w:hAnsi="Times New Roman" w:cs="Times New Roman"/>
          <w:sz w:val="24"/>
          <w:szCs w:val="24"/>
        </w:rPr>
        <w:t>Elektrik, su, telefon, faks v.b. her tür giderin takibini yaparak zamanında tahakkukunu hazırlamak, muhasebe birimine iletmek,</w:t>
      </w:r>
    </w:p>
    <w:p w:rsidR="00A673F5" w:rsidRPr="00A0055C" w:rsidRDefault="00A0055C" w:rsidP="00DB3F77">
      <w:pPr>
        <w:ind w:left="708"/>
        <w:jc w:val="both"/>
        <w:rPr>
          <w:rFonts w:ascii="Times New Roman" w:hAnsi="Times New Roman" w:cs="Times New Roman"/>
          <w:sz w:val="24"/>
          <w:szCs w:val="24"/>
        </w:rPr>
      </w:pPr>
      <w:r>
        <w:rPr>
          <w:rFonts w:ascii="Times New Roman" w:hAnsi="Times New Roman" w:cs="Times New Roman"/>
          <w:sz w:val="24"/>
          <w:szCs w:val="24"/>
        </w:rPr>
        <w:t>k)</w:t>
      </w:r>
      <w:r w:rsidR="008F6786">
        <w:rPr>
          <w:rFonts w:ascii="Times New Roman" w:hAnsi="Times New Roman" w:cs="Times New Roman"/>
          <w:sz w:val="24"/>
          <w:szCs w:val="24"/>
        </w:rPr>
        <w:t xml:space="preserve">  </w:t>
      </w:r>
      <w:r w:rsidR="00592AB7" w:rsidRPr="00A0055C">
        <w:rPr>
          <w:rFonts w:ascii="Times New Roman" w:hAnsi="Times New Roman" w:cs="Times New Roman"/>
          <w:sz w:val="24"/>
          <w:szCs w:val="24"/>
        </w:rPr>
        <w:t xml:space="preserve">Satın alma taleplerini ve siparişlerini yazmak, mali kayıtları tutmak, </w:t>
      </w:r>
    </w:p>
    <w:p w:rsidR="00284438" w:rsidRPr="00A0055C" w:rsidRDefault="00A0055C" w:rsidP="00DB3F77">
      <w:pPr>
        <w:ind w:left="708"/>
        <w:jc w:val="both"/>
        <w:rPr>
          <w:rFonts w:ascii="Times New Roman" w:hAnsi="Times New Roman" w:cs="Times New Roman"/>
          <w:sz w:val="24"/>
          <w:szCs w:val="24"/>
        </w:rPr>
      </w:pPr>
      <w:r>
        <w:rPr>
          <w:rFonts w:ascii="Times New Roman" w:hAnsi="Times New Roman" w:cs="Times New Roman"/>
          <w:sz w:val="24"/>
          <w:szCs w:val="24"/>
        </w:rPr>
        <w:t>l)</w:t>
      </w:r>
      <w:r w:rsidR="008F6786">
        <w:rPr>
          <w:rFonts w:ascii="Times New Roman" w:hAnsi="Times New Roman" w:cs="Times New Roman"/>
          <w:sz w:val="24"/>
          <w:szCs w:val="24"/>
        </w:rPr>
        <w:t xml:space="preserve">  </w:t>
      </w:r>
      <w:r w:rsidR="00A673F5" w:rsidRPr="00A0055C">
        <w:rPr>
          <w:rFonts w:ascii="Times New Roman" w:hAnsi="Times New Roman" w:cs="Times New Roman"/>
          <w:sz w:val="24"/>
          <w:szCs w:val="24"/>
        </w:rPr>
        <w:t>Görev alanına giren ve müdür tarafından verilen diğer görevleri yapmak</w:t>
      </w:r>
      <w:r w:rsidR="00284438" w:rsidRPr="00A0055C">
        <w:rPr>
          <w:rFonts w:ascii="Times New Roman" w:hAnsi="Times New Roman" w:cs="Times New Roman"/>
          <w:sz w:val="24"/>
          <w:szCs w:val="24"/>
        </w:rPr>
        <w:t>.</w:t>
      </w:r>
    </w:p>
    <w:p w:rsidR="00592AB7" w:rsidRPr="007E06D4" w:rsidRDefault="00592AB7" w:rsidP="00B21951">
      <w:pPr>
        <w:jc w:val="both"/>
        <w:rPr>
          <w:rFonts w:ascii="Times New Roman" w:hAnsi="Times New Roman" w:cs="Times New Roman"/>
          <w:sz w:val="24"/>
          <w:szCs w:val="24"/>
        </w:rPr>
      </w:pPr>
      <w:r w:rsidRPr="007E06D4">
        <w:rPr>
          <w:rFonts w:ascii="Times New Roman" w:hAnsi="Times New Roman" w:cs="Times New Roman"/>
          <w:sz w:val="24"/>
          <w:szCs w:val="24"/>
        </w:rPr>
        <w:t xml:space="preserve"> </w:t>
      </w:r>
    </w:p>
    <w:p w:rsidR="003C0CFA" w:rsidRPr="007E06D4" w:rsidRDefault="003C0CFA" w:rsidP="00284438">
      <w:pPr>
        <w:pStyle w:val="ListeParagraf"/>
        <w:numPr>
          <w:ilvl w:val="0"/>
          <w:numId w:val="18"/>
        </w:numPr>
        <w:rPr>
          <w:rFonts w:ascii="Times New Roman" w:hAnsi="Times New Roman" w:cs="Times New Roman"/>
          <w:b/>
          <w:sz w:val="24"/>
          <w:szCs w:val="24"/>
        </w:rPr>
      </w:pPr>
      <w:r w:rsidRPr="007E06D4">
        <w:rPr>
          <w:rFonts w:ascii="Times New Roman" w:hAnsi="Times New Roman" w:cs="Times New Roman"/>
          <w:b/>
          <w:sz w:val="24"/>
          <w:szCs w:val="24"/>
        </w:rPr>
        <w:t>Uygulama, Bakım ve Onarım Biriminin Görevleri</w:t>
      </w:r>
    </w:p>
    <w:p w:rsidR="003C0CFA" w:rsidRPr="007E06D4" w:rsidRDefault="00802174" w:rsidP="00DB3F77">
      <w:pPr>
        <w:jc w:val="both"/>
        <w:rPr>
          <w:rFonts w:ascii="Times New Roman" w:hAnsi="Times New Roman" w:cs="Times New Roman"/>
          <w:sz w:val="24"/>
          <w:szCs w:val="24"/>
        </w:rPr>
      </w:pPr>
      <w:r w:rsidRPr="007E06D4">
        <w:rPr>
          <w:rFonts w:ascii="Times New Roman" w:hAnsi="Times New Roman" w:cs="Times New Roman"/>
          <w:b/>
          <w:sz w:val="24"/>
          <w:szCs w:val="24"/>
        </w:rPr>
        <w:t>MADDE 14</w:t>
      </w:r>
      <w:r w:rsidR="0073221A">
        <w:rPr>
          <w:rFonts w:ascii="Times New Roman" w:hAnsi="Times New Roman" w:cs="Times New Roman"/>
          <w:b/>
          <w:sz w:val="24"/>
          <w:szCs w:val="24"/>
        </w:rPr>
        <w:t xml:space="preserve">- </w:t>
      </w:r>
      <w:r w:rsidR="0073221A" w:rsidRPr="0073221A">
        <w:rPr>
          <w:rFonts w:ascii="Times New Roman" w:hAnsi="Times New Roman" w:cs="Times New Roman"/>
          <w:sz w:val="24"/>
          <w:szCs w:val="24"/>
        </w:rPr>
        <w:t>(1)</w:t>
      </w:r>
      <w:r w:rsidR="003E1C6C">
        <w:rPr>
          <w:rFonts w:ascii="Times New Roman" w:hAnsi="Times New Roman" w:cs="Times New Roman"/>
          <w:sz w:val="24"/>
          <w:szCs w:val="24"/>
        </w:rPr>
        <w:t xml:space="preserve"> </w:t>
      </w:r>
      <w:r w:rsidR="003C0CFA" w:rsidRPr="007E06D4">
        <w:rPr>
          <w:rFonts w:ascii="Times New Roman" w:hAnsi="Times New Roman" w:cs="Times New Roman"/>
          <w:sz w:val="24"/>
          <w:szCs w:val="24"/>
        </w:rPr>
        <w:t>Uygul</w:t>
      </w:r>
      <w:r w:rsidR="00EA4518" w:rsidRPr="007E06D4">
        <w:rPr>
          <w:rFonts w:ascii="Times New Roman" w:hAnsi="Times New Roman" w:cs="Times New Roman"/>
          <w:sz w:val="24"/>
          <w:szCs w:val="24"/>
        </w:rPr>
        <w:t>ama, Bakım ve Onarım Birimi’nin g</w:t>
      </w:r>
      <w:r w:rsidR="003C0CFA" w:rsidRPr="007E06D4">
        <w:rPr>
          <w:rFonts w:ascii="Times New Roman" w:hAnsi="Times New Roman" w:cs="Times New Roman"/>
          <w:sz w:val="24"/>
          <w:szCs w:val="24"/>
        </w:rPr>
        <w:t>örevleri şunlardır;</w:t>
      </w:r>
    </w:p>
    <w:p w:rsidR="00127476" w:rsidRPr="007E06D4" w:rsidRDefault="00127476" w:rsidP="00DB3F77">
      <w:pPr>
        <w:pStyle w:val="ListeParagraf"/>
        <w:numPr>
          <w:ilvl w:val="0"/>
          <w:numId w:val="7"/>
        </w:numPr>
        <w:ind w:left="993" w:hanging="285"/>
        <w:jc w:val="both"/>
        <w:rPr>
          <w:rFonts w:ascii="Times New Roman" w:hAnsi="Times New Roman" w:cs="Times New Roman"/>
          <w:sz w:val="24"/>
          <w:szCs w:val="24"/>
        </w:rPr>
      </w:pPr>
      <w:r w:rsidRPr="007E06D4">
        <w:rPr>
          <w:rFonts w:ascii="Times New Roman" w:hAnsi="Times New Roman" w:cs="Times New Roman"/>
          <w:sz w:val="24"/>
          <w:szCs w:val="24"/>
        </w:rPr>
        <w:t>İlgili birim tarafından projelendirilen park alanlarının öncelikle alt yapısını hazırlayarak, yapısal ve bitkisel (çiçek, ağaç, ağaççık vb. dikim) uygulamasını yapmak gübreleme, sulama iş ve bakımlarını yapmak</w:t>
      </w:r>
    </w:p>
    <w:p w:rsidR="00A673F5" w:rsidRPr="007E06D4" w:rsidRDefault="00A673F5" w:rsidP="00DB3F77">
      <w:pPr>
        <w:pStyle w:val="ListeParagraf"/>
        <w:numPr>
          <w:ilvl w:val="0"/>
          <w:numId w:val="7"/>
        </w:numPr>
        <w:ind w:left="993" w:hanging="285"/>
        <w:jc w:val="both"/>
        <w:rPr>
          <w:rFonts w:ascii="Times New Roman" w:hAnsi="Times New Roman" w:cs="Times New Roman"/>
          <w:sz w:val="24"/>
          <w:szCs w:val="24"/>
        </w:rPr>
      </w:pPr>
      <w:r w:rsidRPr="007E06D4">
        <w:rPr>
          <w:rFonts w:ascii="Times New Roman" w:hAnsi="Times New Roman" w:cs="Times New Roman"/>
          <w:sz w:val="24"/>
          <w:szCs w:val="24"/>
        </w:rPr>
        <w:t xml:space="preserve">İlçe sınırları dâhilinde olan ve </w:t>
      </w:r>
      <w:r w:rsidR="00A82E3B" w:rsidRPr="007E06D4">
        <w:rPr>
          <w:rFonts w:ascii="Times New Roman" w:hAnsi="Times New Roman" w:cs="Times New Roman"/>
          <w:sz w:val="24"/>
          <w:szCs w:val="24"/>
        </w:rPr>
        <w:t>m</w:t>
      </w:r>
      <w:r w:rsidRPr="007E06D4">
        <w:rPr>
          <w:rFonts w:ascii="Times New Roman" w:hAnsi="Times New Roman" w:cs="Times New Roman"/>
          <w:sz w:val="24"/>
          <w:szCs w:val="24"/>
        </w:rPr>
        <w:t>üdürlük sorumluluk alanında bulunan düzenlemesi yapılmış yeşil alan ve parkların periyodik olarak bakım, temizlik, ilaçlama</w:t>
      </w:r>
      <w:r w:rsidR="00127476" w:rsidRPr="007E06D4">
        <w:rPr>
          <w:rFonts w:ascii="Times New Roman" w:hAnsi="Times New Roman" w:cs="Times New Roman"/>
          <w:sz w:val="24"/>
          <w:szCs w:val="24"/>
        </w:rPr>
        <w:t xml:space="preserve">, gübreleme ve </w:t>
      </w:r>
      <w:r w:rsidRPr="007E06D4">
        <w:rPr>
          <w:rFonts w:ascii="Times New Roman" w:hAnsi="Times New Roman" w:cs="Times New Roman"/>
          <w:sz w:val="24"/>
          <w:szCs w:val="24"/>
        </w:rPr>
        <w:t>sulanmasını yapmak</w:t>
      </w:r>
      <w:r w:rsidR="00127476" w:rsidRPr="007E06D4">
        <w:rPr>
          <w:rFonts w:ascii="Times New Roman" w:hAnsi="Times New Roman" w:cs="Times New Roman"/>
          <w:sz w:val="24"/>
          <w:szCs w:val="24"/>
        </w:rPr>
        <w:t>,</w:t>
      </w:r>
    </w:p>
    <w:p w:rsidR="00A673F5" w:rsidRPr="007E06D4" w:rsidRDefault="00A673F5" w:rsidP="00DB3F77">
      <w:pPr>
        <w:pStyle w:val="ListeParagraf"/>
        <w:numPr>
          <w:ilvl w:val="0"/>
          <w:numId w:val="7"/>
        </w:numPr>
        <w:ind w:left="993" w:hanging="285"/>
        <w:jc w:val="both"/>
        <w:rPr>
          <w:rFonts w:ascii="Times New Roman" w:hAnsi="Times New Roman" w:cs="Times New Roman"/>
          <w:sz w:val="24"/>
          <w:szCs w:val="24"/>
        </w:rPr>
      </w:pPr>
      <w:r w:rsidRPr="007E06D4">
        <w:rPr>
          <w:rFonts w:ascii="Times New Roman" w:hAnsi="Times New Roman" w:cs="Times New Roman"/>
          <w:sz w:val="24"/>
          <w:szCs w:val="24"/>
        </w:rPr>
        <w:t>Park ve yeşil alanlarda kullanılacak olan her türlü malzeme ve işgücü ihtiyac</w:t>
      </w:r>
      <w:r w:rsidR="00127476" w:rsidRPr="007E06D4">
        <w:rPr>
          <w:rFonts w:ascii="Times New Roman" w:hAnsi="Times New Roman" w:cs="Times New Roman"/>
          <w:sz w:val="24"/>
          <w:szCs w:val="24"/>
        </w:rPr>
        <w:t>ını tespit ederek üst makamlara</w:t>
      </w:r>
      <w:r w:rsidRPr="007E06D4">
        <w:rPr>
          <w:rFonts w:ascii="Times New Roman" w:hAnsi="Times New Roman" w:cs="Times New Roman"/>
          <w:sz w:val="24"/>
          <w:szCs w:val="24"/>
        </w:rPr>
        <w:t xml:space="preserve"> bildirmek</w:t>
      </w:r>
      <w:r w:rsidR="00127476" w:rsidRPr="007E06D4">
        <w:rPr>
          <w:rFonts w:ascii="Times New Roman" w:hAnsi="Times New Roman" w:cs="Times New Roman"/>
          <w:sz w:val="24"/>
          <w:szCs w:val="24"/>
        </w:rPr>
        <w:t>,</w:t>
      </w:r>
    </w:p>
    <w:p w:rsidR="00127476" w:rsidRPr="00B91779" w:rsidRDefault="00B91779" w:rsidP="00DB3F77">
      <w:pPr>
        <w:ind w:left="993" w:hanging="285"/>
        <w:jc w:val="both"/>
        <w:rPr>
          <w:rFonts w:ascii="Times New Roman" w:hAnsi="Times New Roman" w:cs="Times New Roman"/>
          <w:sz w:val="24"/>
          <w:szCs w:val="24"/>
        </w:rPr>
      </w:pPr>
      <w:r>
        <w:rPr>
          <w:rFonts w:ascii="Times New Roman" w:hAnsi="Times New Roman" w:cs="Times New Roman"/>
          <w:sz w:val="24"/>
          <w:szCs w:val="24"/>
        </w:rPr>
        <w:t>ç)</w:t>
      </w:r>
      <w:r w:rsidR="00C65F52">
        <w:rPr>
          <w:rFonts w:ascii="Times New Roman" w:hAnsi="Times New Roman" w:cs="Times New Roman"/>
          <w:sz w:val="24"/>
          <w:szCs w:val="24"/>
        </w:rPr>
        <w:t xml:space="preserve">  </w:t>
      </w:r>
      <w:r w:rsidR="00A673F5" w:rsidRPr="00B91779">
        <w:rPr>
          <w:rFonts w:ascii="Times New Roman" w:hAnsi="Times New Roman" w:cs="Times New Roman"/>
          <w:sz w:val="24"/>
          <w:szCs w:val="24"/>
        </w:rPr>
        <w:t>Arazi ekibi arasında koordinasyon sağlamak</w:t>
      </w:r>
      <w:r w:rsidR="00127476" w:rsidRPr="00B91779">
        <w:rPr>
          <w:rFonts w:ascii="Times New Roman" w:hAnsi="Times New Roman" w:cs="Times New Roman"/>
          <w:sz w:val="24"/>
          <w:szCs w:val="24"/>
        </w:rPr>
        <w:t>, parklarda görevli personelin görevlerini yapmalarını denetlemek, görevleri konusunda  bilgi ve becerilerini arttırmak,</w:t>
      </w:r>
    </w:p>
    <w:p w:rsidR="00A673F5" w:rsidRPr="007E06D4" w:rsidRDefault="00A673F5" w:rsidP="00DB3F77">
      <w:pPr>
        <w:pStyle w:val="ListeParagraf"/>
        <w:numPr>
          <w:ilvl w:val="0"/>
          <w:numId w:val="7"/>
        </w:numPr>
        <w:ind w:left="993" w:hanging="285"/>
        <w:jc w:val="both"/>
        <w:rPr>
          <w:rFonts w:ascii="Times New Roman" w:hAnsi="Times New Roman" w:cs="Times New Roman"/>
          <w:sz w:val="24"/>
          <w:szCs w:val="24"/>
        </w:rPr>
      </w:pPr>
      <w:r w:rsidRPr="007E06D4">
        <w:rPr>
          <w:rFonts w:ascii="Times New Roman" w:hAnsi="Times New Roman" w:cs="Times New Roman"/>
          <w:sz w:val="24"/>
          <w:szCs w:val="24"/>
        </w:rPr>
        <w:t>Sulama sistemlerinin ve araçlarının işletilmesi, bakımı ve sulama zamanlarının tespiti ve kontrolünü yapmak</w:t>
      </w:r>
      <w:r w:rsidR="00127476" w:rsidRPr="007E06D4">
        <w:rPr>
          <w:rFonts w:ascii="Times New Roman" w:hAnsi="Times New Roman" w:cs="Times New Roman"/>
          <w:sz w:val="24"/>
          <w:szCs w:val="24"/>
        </w:rPr>
        <w:t>,</w:t>
      </w:r>
    </w:p>
    <w:p w:rsidR="00A673F5" w:rsidRPr="007E06D4" w:rsidRDefault="00127476" w:rsidP="00DB3F77">
      <w:pPr>
        <w:pStyle w:val="ListeParagraf"/>
        <w:numPr>
          <w:ilvl w:val="0"/>
          <w:numId w:val="7"/>
        </w:numPr>
        <w:ind w:left="993" w:hanging="285"/>
        <w:jc w:val="both"/>
        <w:rPr>
          <w:rFonts w:ascii="Times New Roman" w:hAnsi="Times New Roman" w:cs="Times New Roman"/>
          <w:sz w:val="24"/>
          <w:szCs w:val="24"/>
        </w:rPr>
      </w:pPr>
      <w:r w:rsidRPr="007E06D4">
        <w:rPr>
          <w:rFonts w:ascii="Times New Roman" w:hAnsi="Times New Roman" w:cs="Times New Roman"/>
          <w:sz w:val="24"/>
          <w:szCs w:val="24"/>
        </w:rPr>
        <w:t xml:space="preserve">Park ve </w:t>
      </w:r>
      <w:r w:rsidR="00A673F5" w:rsidRPr="007E06D4">
        <w:rPr>
          <w:rFonts w:ascii="Times New Roman" w:hAnsi="Times New Roman" w:cs="Times New Roman"/>
          <w:sz w:val="24"/>
          <w:szCs w:val="24"/>
        </w:rPr>
        <w:t>yeşil alanlardaki ağaç ve çalıların doğru zamanda budanması ve kontrollerini yapmak</w:t>
      </w:r>
      <w:r w:rsidR="00765ABF" w:rsidRPr="007E06D4">
        <w:rPr>
          <w:rFonts w:ascii="Times New Roman" w:hAnsi="Times New Roman" w:cs="Times New Roman"/>
          <w:sz w:val="24"/>
          <w:szCs w:val="24"/>
        </w:rPr>
        <w:t>,</w:t>
      </w:r>
    </w:p>
    <w:p w:rsidR="00A673F5" w:rsidRPr="007E06D4" w:rsidRDefault="00765ABF" w:rsidP="00DB3F77">
      <w:pPr>
        <w:pStyle w:val="ListeParagraf"/>
        <w:numPr>
          <w:ilvl w:val="0"/>
          <w:numId w:val="7"/>
        </w:numPr>
        <w:ind w:left="993" w:hanging="285"/>
        <w:jc w:val="both"/>
        <w:rPr>
          <w:rFonts w:ascii="Times New Roman" w:hAnsi="Times New Roman" w:cs="Times New Roman"/>
          <w:sz w:val="24"/>
          <w:szCs w:val="24"/>
        </w:rPr>
      </w:pPr>
      <w:r w:rsidRPr="007E06D4">
        <w:rPr>
          <w:rFonts w:ascii="Times New Roman" w:hAnsi="Times New Roman" w:cs="Times New Roman"/>
          <w:sz w:val="24"/>
          <w:szCs w:val="24"/>
        </w:rPr>
        <w:t xml:space="preserve">Revize edilmesi gereken park ve yeşil alanları tespit ederek </w:t>
      </w:r>
      <w:r w:rsidR="00A673F5" w:rsidRPr="007E06D4">
        <w:rPr>
          <w:rFonts w:ascii="Times New Roman" w:hAnsi="Times New Roman" w:cs="Times New Roman"/>
          <w:sz w:val="24"/>
          <w:szCs w:val="24"/>
        </w:rPr>
        <w:t>eksilen bitkilerin, bozula</w:t>
      </w:r>
      <w:r w:rsidRPr="007E06D4">
        <w:rPr>
          <w:rFonts w:ascii="Times New Roman" w:hAnsi="Times New Roman" w:cs="Times New Roman"/>
          <w:sz w:val="24"/>
          <w:szCs w:val="24"/>
        </w:rPr>
        <w:t xml:space="preserve">n çim alanlarının belirlenmesi ve </w:t>
      </w:r>
      <w:r w:rsidR="00A673F5" w:rsidRPr="007E06D4">
        <w:rPr>
          <w:rFonts w:ascii="Times New Roman" w:hAnsi="Times New Roman" w:cs="Times New Roman"/>
          <w:sz w:val="24"/>
          <w:szCs w:val="24"/>
        </w:rPr>
        <w:t>eksikliklerin giderilmesini sağlamak</w:t>
      </w:r>
      <w:r w:rsidRPr="007E06D4">
        <w:rPr>
          <w:rFonts w:ascii="Times New Roman" w:hAnsi="Times New Roman" w:cs="Times New Roman"/>
          <w:sz w:val="24"/>
          <w:szCs w:val="24"/>
        </w:rPr>
        <w:t>,</w:t>
      </w:r>
    </w:p>
    <w:p w:rsidR="00127476" w:rsidRPr="007E06D4" w:rsidRDefault="00127476" w:rsidP="00DB3F77">
      <w:pPr>
        <w:pStyle w:val="ListeParagraf"/>
        <w:numPr>
          <w:ilvl w:val="0"/>
          <w:numId w:val="7"/>
        </w:numPr>
        <w:ind w:left="993" w:hanging="285"/>
        <w:jc w:val="both"/>
        <w:rPr>
          <w:rFonts w:ascii="Times New Roman" w:hAnsi="Times New Roman" w:cs="Times New Roman"/>
          <w:sz w:val="24"/>
          <w:szCs w:val="24"/>
        </w:rPr>
      </w:pPr>
      <w:r w:rsidRPr="007E06D4">
        <w:rPr>
          <w:rFonts w:ascii="Times New Roman" w:hAnsi="Times New Roman" w:cs="Times New Roman"/>
          <w:sz w:val="24"/>
          <w:szCs w:val="24"/>
        </w:rPr>
        <w:t>Satın alınan veya atölyede yapılan imalatların arazide ve yerinde uygulanması ve montaj işlerini yapmak</w:t>
      </w:r>
      <w:r w:rsidR="00765ABF" w:rsidRPr="007E06D4">
        <w:rPr>
          <w:rFonts w:ascii="Times New Roman" w:hAnsi="Times New Roman" w:cs="Times New Roman"/>
          <w:sz w:val="24"/>
          <w:szCs w:val="24"/>
        </w:rPr>
        <w:t>,</w:t>
      </w:r>
    </w:p>
    <w:p w:rsidR="00127476" w:rsidRPr="002221F7" w:rsidRDefault="002221F7" w:rsidP="00DB3F77">
      <w:pPr>
        <w:ind w:left="993" w:hanging="285"/>
        <w:jc w:val="both"/>
        <w:rPr>
          <w:rFonts w:ascii="Times New Roman" w:hAnsi="Times New Roman" w:cs="Times New Roman"/>
          <w:sz w:val="24"/>
          <w:szCs w:val="24"/>
        </w:rPr>
      </w:pPr>
      <w:r>
        <w:rPr>
          <w:rFonts w:ascii="Times New Roman" w:hAnsi="Times New Roman" w:cs="Times New Roman"/>
          <w:sz w:val="24"/>
          <w:szCs w:val="24"/>
        </w:rPr>
        <w:t>ğ)</w:t>
      </w:r>
      <w:r w:rsidR="00C65F52">
        <w:rPr>
          <w:rFonts w:ascii="Times New Roman" w:hAnsi="Times New Roman" w:cs="Times New Roman"/>
          <w:sz w:val="24"/>
          <w:szCs w:val="24"/>
        </w:rPr>
        <w:t xml:space="preserve"> </w:t>
      </w:r>
      <w:r w:rsidR="00127476" w:rsidRPr="002221F7">
        <w:rPr>
          <w:rFonts w:ascii="Times New Roman" w:hAnsi="Times New Roman" w:cs="Times New Roman"/>
          <w:sz w:val="24"/>
          <w:szCs w:val="24"/>
        </w:rPr>
        <w:t>Parklara konulacak oyun aletlerinin, spor aletlerinin, bankların, piknik masalarının vb. park mobilyalarının konulacak yerlere naklini sağlamak, monte etmek, bozulanların tamir işlerini yapmak</w:t>
      </w:r>
      <w:r w:rsidR="00765ABF" w:rsidRPr="002221F7">
        <w:rPr>
          <w:rFonts w:ascii="Times New Roman" w:hAnsi="Times New Roman" w:cs="Times New Roman"/>
          <w:sz w:val="24"/>
          <w:szCs w:val="24"/>
        </w:rPr>
        <w:t>,</w:t>
      </w:r>
    </w:p>
    <w:p w:rsidR="00127476" w:rsidRPr="007E06D4" w:rsidRDefault="00127476" w:rsidP="00DB3F77">
      <w:pPr>
        <w:pStyle w:val="ListeParagraf"/>
        <w:numPr>
          <w:ilvl w:val="0"/>
          <w:numId w:val="7"/>
        </w:numPr>
        <w:ind w:left="993" w:hanging="285"/>
        <w:jc w:val="both"/>
        <w:rPr>
          <w:rFonts w:ascii="Times New Roman" w:hAnsi="Times New Roman" w:cs="Times New Roman"/>
          <w:sz w:val="24"/>
          <w:szCs w:val="24"/>
        </w:rPr>
      </w:pPr>
      <w:r w:rsidRPr="007E06D4">
        <w:rPr>
          <w:rFonts w:ascii="Times New Roman" w:hAnsi="Times New Roman" w:cs="Times New Roman"/>
          <w:sz w:val="24"/>
          <w:szCs w:val="24"/>
        </w:rPr>
        <w:lastRenderedPageBreak/>
        <w:t>Parklarda ve yeşil alanlarda hizmetlerin devamlılığını sağlamak amacıyla gerekli müdürlük ve birimlerle iletişime geçerek boyama, kaynak işleri, elektrik ve su arızalarının giderilmesi ve bunların bakım-onarım çalışmalarını yapmak</w:t>
      </w:r>
      <w:r w:rsidR="00765ABF" w:rsidRPr="007E06D4">
        <w:rPr>
          <w:rFonts w:ascii="Times New Roman" w:hAnsi="Times New Roman" w:cs="Times New Roman"/>
          <w:sz w:val="24"/>
          <w:szCs w:val="24"/>
        </w:rPr>
        <w:t>,</w:t>
      </w:r>
    </w:p>
    <w:p w:rsidR="00765ABF" w:rsidRPr="002221F7" w:rsidRDefault="002221F7" w:rsidP="00DB3F77">
      <w:pPr>
        <w:ind w:left="993" w:hanging="285"/>
        <w:jc w:val="both"/>
        <w:rPr>
          <w:rFonts w:ascii="Times New Roman" w:hAnsi="Times New Roman" w:cs="Times New Roman"/>
          <w:sz w:val="24"/>
          <w:szCs w:val="24"/>
        </w:rPr>
      </w:pPr>
      <w:r>
        <w:rPr>
          <w:rFonts w:ascii="Times New Roman" w:hAnsi="Times New Roman" w:cs="Times New Roman"/>
          <w:sz w:val="24"/>
          <w:szCs w:val="24"/>
        </w:rPr>
        <w:t>ı)</w:t>
      </w:r>
      <w:r w:rsidR="00C65F52">
        <w:rPr>
          <w:rFonts w:ascii="Times New Roman" w:hAnsi="Times New Roman" w:cs="Times New Roman"/>
          <w:sz w:val="24"/>
          <w:szCs w:val="24"/>
        </w:rPr>
        <w:t xml:space="preserve">  </w:t>
      </w:r>
      <w:r w:rsidR="00765ABF" w:rsidRPr="002221F7">
        <w:rPr>
          <w:rFonts w:ascii="Times New Roman" w:hAnsi="Times New Roman" w:cs="Times New Roman"/>
          <w:sz w:val="24"/>
          <w:szCs w:val="24"/>
        </w:rPr>
        <w:t>Vatandaş ve muhtarlıklardan gelen, ot temizliği, ağaç budama, ağaçlandırma vb. talepleri uygun olması halinde organize etmek ve istenen işlemleri yapmak,</w:t>
      </w:r>
    </w:p>
    <w:p w:rsidR="00A673F5" w:rsidRPr="007E06D4" w:rsidRDefault="00A673F5" w:rsidP="00DB3F77">
      <w:pPr>
        <w:pStyle w:val="ListeParagraf"/>
        <w:numPr>
          <w:ilvl w:val="0"/>
          <w:numId w:val="7"/>
        </w:numPr>
        <w:ind w:left="993" w:hanging="285"/>
        <w:jc w:val="both"/>
        <w:rPr>
          <w:rFonts w:ascii="Times New Roman" w:hAnsi="Times New Roman" w:cs="Times New Roman"/>
          <w:sz w:val="24"/>
          <w:szCs w:val="24"/>
        </w:rPr>
      </w:pPr>
      <w:r w:rsidRPr="007E06D4">
        <w:rPr>
          <w:rFonts w:ascii="Times New Roman" w:hAnsi="Times New Roman" w:cs="Times New Roman"/>
          <w:sz w:val="24"/>
          <w:szCs w:val="24"/>
        </w:rPr>
        <w:t>Görev alanına giren ve müdür tarafından verilen diğer görevleri yapmak</w:t>
      </w:r>
      <w:r w:rsidR="00765ABF" w:rsidRPr="007E06D4">
        <w:rPr>
          <w:rFonts w:ascii="Times New Roman" w:hAnsi="Times New Roman" w:cs="Times New Roman"/>
          <w:sz w:val="24"/>
          <w:szCs w:val="24"/>
        </w:rPr>
        <w:t>.</w:t>
      </w:r>
    </w:p>
    <w:p w:rsidR="00284438" w:rsidRPr="007E06D4" w:rsidRDefault="00284438" w:rsidP="00C65F52">
      <w:pPr>
        <w:pStyle w:val="ListeParagraf"/>
        <w:ind w:left="993" w:hanging="285"/>
        <w:rPr>
          <w:rFonts w:ascii="Times New Roman" w:hAnsi="Times New Roman" w:cs="Times New Roman"/>
          <w:sz w:val="24"/>
          <w:szCs w:val="24"/>
        </w:rPr>
      </w:pPr>
    </w:p>
    <w:p w:rsidR="00EA4518" w:rsidRPr="007E06D4" w:rsidRDefault="00EA4518" w:rsidP="00284438">
      <w:pPr>
        <w:pStyle w:val="ListeParagraf"/>
        <w:numPr>
          <w:ilvl w:val="0"/>
          <w:numId w:val="18"/>
        </w:numPr>
        <w:rPr>
          <w:rFonts w:ascii="Times New Roman" w:hAnsi="Times New Roman" w:cs="Times New Roman"/>
          <w:b/>
          <w:sz w:val="24"/>
          <w:szCs w:val="24"/>
        </w:rPr>
      </w:pPr>
      <w:r w:rsidRPr="007E06D4">
        <w:rPr>
          <w:rFonts w:ascii="Times New Roman" w:hAnsi="Times New Roman" w:cs="Times New Roman"/>
          <w:b/>
          <w:sz w:val="24"/>
          <w:szCs w:val="24"/>
        </w:rPr>
        <w:t>Bitkisel Üretim, Fidanlık ve Seracılık Birimi</w:t>
      </w:r>
    </w:p>
    <w:p w:rsidR="00294C16" w:rsidRPr="007E06D4" w:rsidRDefault="00802174" w:rsidP="00294C16">
      <w:pPr>
        <w:rPr>
          <w:rFonts w:ascii="Times New Roman" w:hAnsi="Times New Roman" w:cs="Times New Roman"/>
          <w:sz w:val="24"/>
          <w:szCs w:val="24"/>
        </w:rPr>
      </w:pPr>
      <w:r w:rsidRPr="007E06D4">
        <w:rPr>
          <w:rFonts w:ascii="Times New Roman" w:hAnsi="Times New Roman" w:cs="Times New Roman"/>
          <w:b/>
          <w:sz w:val="24"/>
          <w:szCs w:val="24"/>
        </w:rPr>
        <w:t>MADDE 15</w:t>
      </w:r>
      <w:r w:rsidR="00FA7C23">
        <w:rPr>
          <w:rFonts w:ascii="Times New Roman" w:hAnsi="Times New Roman" w:cs="Times New Roman"/>
          <w:b/>
          <w:sz w:val="24"/>
          <w:szCs w:val="24"/>
        </w:rPr>
        <w:t xml:space="preserve">- </w:t>
      </w:r>
      <w:r w:rsidR="00FA7C23" w:rsidRPr="00FA7C23">
        <w:rPr>
          <w:rFonts w:ascii="Times New Roman" w:hAnsi="Times New Roman" w:cs="Times New Roman"/>
          <w:sz w:val="24"/>
          <w:szCs w:val="24"/>
        </w:rPr>
        <w:t>(1)</w:t>
      </w:r>
      <w:r w:rsidR="00FA7C23">
        <w:rPr>
          <w:rFonts w:ascii="Times New Roman" w:hAnsi="Times New Roman" w:cs="Times New Roman"/>
          <w:sz w:val="24"/>
          <w:szCs w:val="24"/>
        </w:rPr>
        <w:t xml:space="preserve"> </w:t>
      </w:r>
      <w:r w:rsidR="00EA4518" w:rsidRPr="007E06D4">
        <w:rPr>
          <w:rFonts w:ascii="Times New Roman" w:hAnsi="Times New Roman" w:cs="Times New Roman"/>
          <w:sz w:val="24"/>
          <w:szCs w:val="24"/>
        </w:rPr>
        <w:t>Bitkisel Üretim, Fidanlık ve Seracılık Birimi’nin görevleri şunlardır;</w:t>
      </w:r>
    </w:p>
    <w:p w:rsidR="00294C16" w:rsidRPr="007E06D4" w:rsidRDefault="00294C16" w:rsidP="00DB3F77">
      <w:pPr>
        <w:pStyle w:val="ListeParagraf"/>
        <w:numPr>
          <w:ilvl w:val="0"/>
          <w:numId w:val="9"/>
        </w:numPr>
        <w:ind w:left="993" w:hanging="284"/>
        <w:jc w:val="both"/>
        <w:rPr>
          <w:rFonts w:ascii="Times New Roman" w:hAnsi="Times New Roman" w:cs="Times New Roman"/>
          <w:sz w:val="24"/>
          <w:szCs w:val="24"/>
        </w:rPr>
      </w:pPr>
      <w:r w:rsidRPr="007E06D4">
        <w:rPr>
          <w:rFonts w:ascii="Times New Roman" w:hAnsi="Times New Roman" w:cs="Times New Roman"/>
          <w:sz w:val="24"/>
          <w:szCs w:val="24"/>
        </w:rPr>
        <w:t>Bitkisel materyal üretimi için sera ve fidanlık alanları kurmak veya kurdurmak, mevcutları ihtiyaçlara ve teknolojiye uygun geliştirmek, fidanlığı düzenli ve bakımlı ve tutmak</w:t>
      </w:r>
    </w:p>
    <w:p w:rsidR="00294C16" w:rsidRPr="007E06D4" w:rsidRDefault="00294C16" w:rsidP="00DB3F77">
      <w:pPr>
        <w:pStyle w:val="ListeParagraf"/>
        <w:numPr>
          <w:ilvl w:val="0"/>
          <w:numId w:val="9"/>
        </w:numPr>
        <w:ind w:left="993" w:hanging="284"/>
        <w:jc w:val="both"/>
        <w:rPr>
          <w:rFonts w:ascii="Times New Roman" w:hAnsi="Times New Roman" w:cs="Times New Roman"/>
          <w:sz w:val="24"/>
          <w:szCs w:val="24"/>
        </w:rPr>
      </w:pPr>
      <w:r w:rsidRPr="007E06D4">
        <w:rPr>
          <w:rFonts w:ascii="Times New Roman" w:hAnsi="Times New Roman" w:cs="Times New Roman"/>
          <w:sz w:val="24"/>
          <w:szCs w:val="24"/>
        </w:rPr>
        <w:t>Bölgemize uygun bitkilerin seçimi ve üretiminin yapılmasını sağlamak,</w:t>
      </w:r>
    </w:p>
    <w:p w:rsidR="00294C16" w:rsidRPr="007E06D4" w:rsidRDefault="00294C16" w:rsidP="00DB3F77">
      <w:pPr>
        <w:pStyle w:val="ListeParagraf"/>
        <w:numPr>
          <w:ilvl w:val="0"/>
          <w:numId w:val="9"/>
        </w:numPr>
        <w:ind w:left="993" w:hanging="284"/>
        <w:jc w:val="both"/>
        <w:rPr>
          <w:rFonts w:ascii="Times New Roman" w:hAnsi="Times New Roman" w:cs="Times New Roman"/>
          <w:sz w:val="24"/>
          <w:szCs w:val="24"/>
        </w:rPr>
      </w:pPr>
      <w:r w:rsidRPr="007E06D4">
        <w:rPr>
          <w:rFonts w:ascii="Times New Roman" w:hAnsi="Times New Roman" w:cs="Times New Roman"/>
          <w:sz w:val="24"/>
          <w:szCs w:val="24"/>
        </w:rPr>
        <w:t>Üretimi yapılacak olan türler için gereken ortam ve ekipmanın hazırlanmasını sağlamak,</w:t>
      </w:r>
    </w:p>
    <w:p w:rsidR="00294C16" w:rsidRPr="00667BAC" w:rsidRDefault="00667BAC" w:rsidP="00DB3F77">
      <w:pPr>
        <w:ind w:left="993" w:hanging="284"/>
        <w:jc w:val="both"/>
        <w:rPr>
          <w:rFonts w:ascii="Times New Roman" w:hAnsi="Times New Roman" w:cs="Times New Roman"/>
          <w:sz w:val="24"/>
          <w:szCs w:val="24"/>
        </w:rPr>
      </w:pPr>
      <w:r>
        <w:rPr>
          <w:rFonts w:ascii="Times New Roman" w:hAnsi="Times New Roman" w:cs="Times New Roman"/>
          <w:sz w:val="24"/>
          <w:szCs w:val="24"/>
        </w:rPr>
        <w:t xml:space="preserve">ç) </w:t>
      </w:r>
      <w:r w:rsidR="00294C16" w:rsidRPr="00667BAC">
        <w:rPr>
          <w:rFonts w:ascii="Times New Roman" w:hAnsi="Times New Roman" w:cs="Times New Roman"/>
          <w:sz w:val="24"/>
          <w:szCs w:val="24"/>
        </w:rPr>
        <w:t>Sera alanında üretimi yapılan veya satın alınan ağaç ve çalı fidanı ile mevsimlik çiçek türlerini muhafaza etmek, bakım ve sulamasını yapmak,</w:t>
      </w:r>
    </w:p>
    <w:p w:rsidR="00294C16" w:rsidRPr="007E06D4" w:rsidRDefault="00294C16" w:rsidP="00DB3F77">
      <w:pPr>
        <w:pStyle w:val="ListeParagraf"/>
        <w:numPr>
          <w:ilvl w:val="0"/>
          <w:numId w:val="9"/>
        </w:numPr>
        <w:ind w:left="993" w:hanging="284"/>
        <w:jc w:val="both"/>
        <w:rPr>
          <w:rFonts w:ascii="Times New Roman" w:hAnsi="Times New Roman" w:cs="Times New Roman"/>
          <w:sz w:val="24"/>
          <w:szCs w:val="24"/>
        </w:rPr>
      </w:pPr>
      <w:r w:rsidRPr="007E06D4">
        <w:rPr>
          <w:rFonts w:ascii="Times New Roman" w:hAnsi="Times New Roman" w:cs="Times New Roman"/>
          <w:sz w:val="24"/>
          <w:szCs w:val="24"/>
        </w:rPr>
        <w:t>Serada kullanılacak her tür malzemenin temin edilmesini sağlamak, temin edilen malzemelerin muhafazası için gereken tedbirleri almak,</w:t>
      </w:r>
    </w:p>
    <w:p w:rsidR="00294C16" w:rsidRPr="007E06D4" w:rsidRDefault="00294C16" w:rsidP="00DB3F77">
      <w:pPr>
        <w:pStyle w:val="ListeParagraf"/>
        <w:numPr>
          <w:ilvl w:val="0"/>
          <w:numId w:val="9"/>
        </w:numPr>
        <w:ind w:left="993" w:hanging="284"/>
        <w:jc w:val="both"/>
        <w:rPr>
          <w:rFonts w:ascii="Times New Roman" w:hAnsi="Times New Roman" w:cs="Times New Roman"/>
          <w:sz w:val="24"/>
          <w:szCs w:val="24"/>
        </w:rPr>
      </w:pPr>
      <w:r w:rsidRPr="007E06D4">
        <w:rPr>
          <w:rFonts w:ascii="Times New Roman" w:hAnsi="Times New Roman" w:cs="Times New Roman"/>
          <w:sz w:val="24"/>
          <w:szCs w:val="24"/>
        </w:rPr>
        <w:t>Park ve yeşil alanlarda kullanılacak olan ağaç, çalı, mevsimlik bitkileri koordineli olarak dikim alanına sevk etmek,</w:t>
      </w:r>
    </w:p>
    <w:p w:rsidR="00294C16" w:rsidRPr="007E06D4" w:rsidRDefault="00294C16" w:rsidP="00DB3F77">
      <w:pPr>
        <w:pStyle w:val="ListeParagraf"/>
        <w:numPr>
          <w:ilvl w:val="0"/>
          <w:numId w:val="9"/>
        </w:numPr>
        <w:ind w:left="993" w:hanging="284"/>
        <w:jc w:val="both"/>
        <w:rPr>
          <w:rFonts w:ascii="Times New Roman" w:hAnsi="Times New Roman" w:cs="Times New Roman"/>
          <w:sz w:val="24"/>
          <w:szCs w:val="24"/>
        </w:rPr>
      </w:pPr>
      <w:r w:rsidRPr="007E06D4">
        <w:rPr>
          <w:rFonts w:ascii="Times New Roman" w:hAnsi="Times New Roman" w:cs="Times New Roman"/>
          <w:sz w:val="24"/>
          <w:szCs w:val="24"/>
        </w:rPr>
        <w:t xml:space="preserve">Sera, Fidanlık ve düzenlemesi yapılmış/yapılacak olan yeşil alanlarda gereken bitkisel materyal (ağaç, süs bitkisi, mevsimlik çiçek vb.) tarımsal mücadele ilaçları, bitkisel toprak ve gübre temin etmek ya da satın almak, </w:t>
      </w:r>
    </w:p>
    <w:p w:rsidR="00294C16" w:rsidRPr="007E06D4" w:rsidRDefault="00294C16" w:rsidP="00DB3F77">
      <w:pPr>
        <w:pStyle w:val="ListeParagraf"/>
        <w:numPr>
          <w:ilvl w:val="0"/>
          <w:numId w:val="9"/>
        </w:numPr>
        <w:ind w:left="993" w:hanging="284"/>
        <w:jc w:val="both"/>
        <w:rPr>
          <w:rFonts w:ascii="Times New Roman" w:hAnsi="Times New Roman" w:cs="Times New Roman"/>
          <w:sz w:val="24"/>
          <w:szCs w:val="24"/>
        </w:rPr>
      </w:pPr>
      <w:r w:rsidRPr="007E06D4">
        <w:rPr>
          <w:rFonts w:ascii="Times New Roman" w:hAnsi="Times New Roman" w:cs="Times New Roman"/>
          <w:sz w:val="24"/>
          <w:szCs w:val="24"/>
        </w:rPr>
        <w:t>İlçe halkının yaşanabilir çevre konusunda bilgisini ve sevgisini geliştirmek için ağaç dikim kam</w:t>
      </w:r>
      <w:r w:rsidR="00A82E3B" w:rsidRPr="007E06D4">
        <w:rPr>
          <w:rFonts w:ascii="Times New Roman" w:hAnsi="Times New Roman" w:cs="Times New Roman"/>
          <w:sz w:val="24"/>
          <w:szCs w:val="24"/>
        </w:rPr>
        <w:t>panyaları</w:t>
      </w:r>
      <w:r w:rsidRPr="007E06D4">
        <w:rPr>
          <w:rFonts w:ascii="Times New Roman" w:hAnsi="Times New Roman" w:cs="Times New Roman"/>
          <w:sz w:val="24"/>
          <w:szCs w:val="24"/>
        </w:rPr>
        <w:t>, festivaller, sergiler, kurslar, eğlenceler ve yarışmalar tertip etmek, ettirmek,</w:t>
      </w:r>
    </w:p>
    <w:p w:rsidR="00294C16" w:rsidRPr="00667BAC" w:rsidRDefault="00667BAC" w:rsidP="00DB3F77">
      <w:pPr>
        <w:ind w:left="993" w:hanging="284"/>
        <w:jc w:val="both"/>
        <w:rPr>
          <w:rFonts w:ascii="Times New Roman" w:hAnsi="Times New Roman" w:cs="Times New Roman"/>
          <w:sz w:val="24"/>
          <w:szCs w:val="24"/>
        </w:rPr>
      </w:pPr>
      <w:r>
        <w:rPr>
          <w:rFonts w:ascii="Times New Roman" w:hAnsi="Times New Roman" w:cs="Times New Roman"/>
          <w:sz w:val="24"/>
          <w:szCs w:val="24"/>
        </w:rPr>
        <w:t>ğ)</w:t>
      </w:r>
      <w:r w:rsidR="002F478E">
        <w:rPr>
          <w:rFonts w:ascii="Times New Roman" w:hAnsi="Times New Roman" w:cs="Times New Roman"/>
          <w:sz w:val="24"/>
          <w:szCs w:val="24"/>
        </w:rPr>
        <w:t xml:space="preserve">  </w:t>
      </w:r>
      <w:r w:rsidR="00294C16" w:rsidRPr="00667BAC">
        <w:rPr>
          <w:rFonts w:ascii="Times New Roman" w:hAnsi="Times New Roman" w:cs="Times New Roman"/>
          <w:sz w:val="24"/>
          <w:szCs w:val="24"/>
        </w:rPr>
        <w:t>Park ve Bahçeler Müdürlüğünce yapılacak hizmetlere karşılık ücret tarife listeleri oluşturmak ve Belediye Meclisine takdim etmek,</w:t>
      </w:r>
    </w:p>
    <w:p w:rsidR="00294C16" w:rsidRPr="007E06D4" w:rsidRDefault="00294C16" w:rsidP="00DB3F77">
      <w:pPr>
        <w:pStyle w:val="ListeParagraf"/>
        <w:numPr>
          <w:ilvl w:val="0"/>
          <w:numId w:val="9"/>
        </w:numPr>
        <w:ind w:left="993" w:hanging="284"/>
        <w:jc w:val="both"/>
        <w:rPr>
          <w:rFonts w:ascii="Times New Roman" w:hAnsi="Times New Roman" w:cs="Times New Roman"/>
          <w:sz w:val="24"/>
          <w:szCs w:val="24"/>
        </w:rPr>
      </w:pPr>
      <w:r w:rsidRPr="007E06D4">
        <w:rPr>
          <w:rFonts w:ascii="Times New Roman" w:hAnsi="Times New Roman" w:cs="Times New Roman"/>
          <w:sz w:val="24"/>
          <w:szCs w:val="24"/>
        </w:rPr>
        <w:t>Görev alanına giren ve müdür tarafından verilen diğer görevleri yapmak.</w:t>
      </w:r>
    </w:p>
    <w:p w:rsidR="00420916" w:rsidRPr="007E06D4" w:rsidRDefault="00420916" w:rsidP="00420916">
      <w:pPr>
        <w:pStyle w:val="ListeParagraf"/>
        <w:ind w:left="1065"/>
        <w:rPr>
          <w:rFonts w:ascii="Times New Roman" w:hAnsi="Times New Roman" w:cs="Times New Roman"/>
          <w:sz w:val="24"/>
          <w:szCs w:val="24"/>
        </w:rPr>
      </w:pPr>
    </w:p>
    <w:p w:rsidR="00281039" w:rsidRPr="007E06D4" w:rsidRDefault="00281039" w:rsidP="00420916">
      <w:pPr>
        <w:pStyle w:val="ListeParagraf"/>
        <w:numPr>
          <w:ilvl w:val="0"/>
          <w:numId w:val="18"/>
        </w:numPr>
        <w:jc w:val="both"/>
        <w:rPr>
          <w:rFonts w:ascii="Times New Roman" w:hAnsi="Times New Roman" w:cs="Times New Roman"/>
          <w:b/>
          <w:sz w:val="24"/>
          <w:szCs w:val="24"/>
        </w:rPr>
      </w:pPr>
      <w:r w:rsidRPr="007E06D4">
        <w:rPr>
          <w:rFonts w:ascii="Times New Roman" w:hAnsi="Times New Roman" w:cs="Times New Roman"/>
          <w:b/>
          <w:sz w:val="24"/>
          <w:szCs w:val="24"/>
        </w:rPr>
        <w:t>Araç Sevk ve Bakım Birimi</w:t>
      </w:r>
    </w:p>
    <w:p w:rsidR="00281039" w:rsidRPr="007E06D4" w:rsidRDefault="00802174" w:rsidP="00281039">
      <w:pPr>
        <w:rPr>
          <w:rFonts w:ascii="Times New Roman" w:hAnsi="Times New Roman" w:cs="Times New Roman"/>
          <w:sz w:val="24"/>
          <w:szCs w:val="24"/>
        </w:rPr>
      </w:pPr>
      <w:r w:rsidRPr="007E06D4">
        <w:rPr>
          <w:rFonts w:ascii="Times New Roman" w:hAnsi="Times New Roman" w:cs="Times New Roman"/>
          <w:b/>
          <w:sz w:val="24"/>
          <w:szCs w:val="24"/>
        </w:rPr>
        <w:t>MADDE 16</w:t>
      </w:r>
      <w:r w:rsidR="00A206E1">
        <w:rPr>
          <w:rFonts w:ascii="Times New Roman" w:hAnsi="Times New Roman" w:cs="Times New Roman"/>
          <w:b/>
          <w:sz w:val="24"/>
          <w:szCs w:val="24"/>
        </w:rPr>
        <w:t xml:space="preserve">- </w:t>
      </w:r>
      <w:r w:rsidR="00A206E1" w:rsidRPr="00A206E1">
        <w:rPr>
          <w:rFonts w:ascii="Times New Roman" w:hAnsi="Times New Roman" w:cs="Times New Roman"/>
          <w:sz w:val="24"/>
          <w:szCs w:val="24"/>
        </w:rPr>
        <w:t>(1)</w:t>
      </w:r>
      <w:r w:rsidR="00A206E1">
        <w:rPr>
          <w:rFonts w:ascii="Times New Roman" w:hAnsi="Times New Roman" w:cs="Times New Roman"/>
          <w:sz w:val="24"/>
          <w:szCs w:val="24"/>
        </w:rPr>
        <w:t xml:space="preserve"> </w:t>
      </w:r>
      <w:r w:rsidR="00281039" w:rsidRPr="007E06D4">
        <w:rPr>
          <w:rFonts w:ascii="Times New Roman" w:hAnsi="Times New Roman" w:cs="Times New Roman"/>
          <w:sz w:val="24"/>
          <w:szCs w:val="24"/>
        </w:rPr>
        <w:t>Araç Sevk ve Bakım Birimi’’nin görevleri şunlardır;</w:t>
      </w:r>
    </w:p>
    <w:p w:rsidR="00281039" w:rsidRPr="007E06D4" w:rsidRDefault="00281039" w:rsidP="00281039">
      <w:pPr>
        <w:pStyle w:val="ListeParagraf"/>
        <w:numPr>
          <w:ilvl w:val="0"/>
          <w:numId w:val="10"/>
        </w:numPr>
        <w:rPr>
          <w:rFonts w:ascii="Times New Roman" w:hAnsi="Times New Roman" w:cs="Times New Roman"/>
          <w:sz w:val="24"/>
          <w:szCs w:val="24"/>
        </w:rPr>
      </w:pPr>
      <w:r w:rsidRPr="007E06D4">
        <w:rPr>
          <w:rFonts w:ascii="Times New Roman" w:hAnsi="Times New Roman" w:cs="Times New Roman"/>
          <w:sz w:val="24"/>
          <w:szCs w:val="24"/>
        </w:rPr>
        <w:t>Müdürlük emrindeki araç</w:t>
      </w:r>
      <w:r w:rsidR="007775E2" w:rsidRPr="007E06D4">
        <w:rPr>
          <w:rFonts w:ascii="Times New Roman" w:hAnsi="Times New Roman" w:cs="Times New Roman"/>
          <w:sz w:val="24"/>
          <w:szCs w:val="24"/>
        </w:rPr>
        <w:t xml:space="preserve"> ve gereçlerin </w:t>
      </w:r>
      <w:r w:rsidRPr="007E06D4">
        <w:rPr>
          <w:rFonts w:ascii="Times New Roman" w:hAnsi="Times New Roman" w:cs="Times New Roman"/>
          <w:sz w:val="24"/>
          <w:szCs w:val="24"/>
        </w:rPr>
        <w:t>sevk ve idaresinin yapılmasını sağlamak,</w:t>
      </w:r>
      <w:r w:rsidR="00784998" w:rsidRPr="007E06D4">
        <w:rPr>
          <w:rFonts w:ascii="Times New Roman" w:hAnsi="Times New Roman" w:cs="Times New Roman"/>
          <w:sz w:val="24"/>
          <w:szCs w:val="24"/>
        </w:rPr>
        <w:t xml:space="preserve"> tüm şoför ve operatörlerin koordinasyonunu sağlamak</w:t>
      </w:r>
    </w:p>
    <w:p w:rsidR="00784998" w:rsidRPr="007E06D4" w:rsidRDefault="00784998" w:rsidP="00281039">
      <w:pPr>
        <w:pStyle w:val="ListeParagraf"/>
        <w:numPr>
          <w:ilvl w:val="0"/>
          <w:numId w:val="10"/>
        </w:numPr>
        <w:rPr>
          <w:rFonts w:ascii="Times New Roman" w:hAnsi="Times New Roman" w:cs="Times New Roman"/>
          <w:sz w:val="24"/>
          <w:szCs w:val="24"/>
        </w:rPr>
      </w:pPr>
      <w:r w:rsidRPr="007E06D4">
        <w:rPr>
          <w:rFonts w:ascii="Times New Roman" w:hAnsi="Times New Roman" w:cs="Times New Roman"/>
          <w:sz w:val="24"/>
          <w:szCs w:val="24"/>
        </w:rPr>
        <w:t>Birimindeki personellerin işe devamını takip etmek, puantajlarını hazırlayıp idari işler birimine iletmek,</w:t>
      </w:r>
    </w:p>
    <w:p w:rsidR="00281039" w:rsidRPr="007E06D4" w:rsidRDefault="00281039" w:rsidP="00281039">
      <w:pPr>
        <w:pStyle w:val="ListeParagraf"/>
        <w:numPr>
          <w:ilvl w:val="0"/>
          <w:numId w:val="10"/>
        </w:numPr>
        <w:rPr>
          <w:rFonts w:ascii="Times New Roman" w:hAnsi="Times New Roman" w:cs="Times New Roman"/>
          <w:sz w:val="24"/>
          <w:szCs w:val="24"/>
        </w:rPr>
      </w:pPr>
      <w:r w:rsidRPr="007E06D4">
        <w:rPr>
          <w:rFonts w:ascii="Times New Roman" w:hAnsi="Times New Roman" w:cs="Times New Roman"/>
          <w:sz w:val="24"/>
          <w:szCs w:val="24"/>
        </w:rPr>
        <w:lastRenderedPageBreak/>
        <w:t>Müdürlüğe ait tüm araç ve iş makinelerinin sigorta, trafik muayenesi, yıllık bakım v.b işlemlerinin geçerlilik s</w:t>
      </w:r>
      <w:r w:rsidR="00784998" w:rsidRPr="007E06D4">
        <w:rPr>
          <w:rFonts w:ascii="Times New Roman" w:hAnsi="Times New Roman" w:cs="Times New Roman"/>
          <w:sz w:val="24"/>
          <w:szCs w:val="24"/>
        </w:rPr>
        <w:t>ürelerini takip ederek ilgili müdürlük ve birimlere bilgi vermek,</w:t>
      </w:r>
      <w:r w:rsidRPr="007E06D4">
        <w:rPr>
          <w:rFonts w:ascii="Times New Roman" w:hAnsi="Times New Roman" w:cs="Times New Roman"/>
          <w:sz w:val="24"/>
          <w:szCs w:val="24"/>
        </w:rPr>
        <w:t xml:space="preserve"> </w:t>
      </w:r>
    </w:p>
    <w:p w:rsidR="00281039" w:rsidRPr="00F23A6F" w:rsidRDefault="00F23A6F" w:rsidP="009B29AE">
      <w:pPr>
        <w:tabs>
          <w:tab w:val="left" w:pos="709"/>
        </w:tabs>
        <w:ind w:left="993" w:hanging="284"/>
        <w:rPr>
          <w:rFonts w:ascii="Times New Roman" w:hAnsi="Times New Roman" w:cs="Times New Roman"/>
          <w:sz w:val="24"/>
          <w:szCs w:val="24"/>
        </w:rPr>
      </w:pPr>
      <w:r>
        <w:rPr>
          <w:rFonts w:ascii="Times New Roman" w:hAnsi="Times New Roman" w:cs="Times New Roman"/>
          <w:sz w:val="24"/>
          <w:szCs w:val="24"/>
        </w:rPr>
        <w:t xml:space="preserve">ç) </w:t>
      </w:r>
      <w:r w:rsidR="00843700">
        <w:rPr>
          <w:rFonts w:ascii="Times New Roman" w:hAnsi="Times New Roman" w:cs="Times New Roman"/>
          <w:sz w:val="24"/>
          <w:szCs w:val="24"/>
        </w:rPr>
        <w:t xml:space="preserve">  </w:t>
      </w:r>
      <w:r w:rsidR="00784998" w:rsidRPr="00F23A6F">
        <w:rPr>
          <w:rFonts w:ascii="Times New Roman" w:hAnsi="Times New Roman" w:cs="Times New Roman"/>
          <w:sz w:val="24"/>
          <w:szCs w:val="24"/>
        </w:rPr>
        <w:t xml:space="preserve">Müdürlüğe ait makine taşıt görev emrinin kayıtlarının düzenli tutulmasını, </w:t>
      </w:r>
      <w:r w:rsidR="004155AD">
        <w:rPr>
          <w:rFonts w:ascii="Times New Roman" w:hAnsi="Times New Roman" w:cs="Times New Roman"/>
          <w:sz w:val="24"/>
          <w:szCs w:val="24"/>
        </w:rPr>
        <w:t xml:space="preserve">   </w:t>
      </w:r>
      <w:r w:rsidR="00784998" w:rsidRPr="00F23A6F">
        <w:rPr>
          <w:rFonts w:ascii="Times New Roman" w:hAnsi="Times New Roman" w:cs="Times New Roman"/>
          <w:sz w:val="24"/>
          <w:szCs w:val="24"/>
        </w:rPr>
        <w:t>kayıtları süresi dolduğunda arşivlenmesini sağlamak,</w:t>
      </w:r>
    </w:p>
    <w:p w:rsidR="00784998" w:rsidRPr="007E06D4" w:rsidRDefault="007775E2" w:rsidP="00784998">
      <w:pPr>
        <w:pStyle w:val="ListeParagraf"/>
        <w:numPr>
          <w:ilvl w:val="0"/>
          <w:numId w:val="10"/>
        </w:numPr>
        <w:rPr>
          <w:rFonts w:ascii="Times New Roman" w:hAnsi="Times New Roman" w:cs="Times New Roman"/>
          <w:sz w:val="24"/>
          <w:szCs w:val="24"/>
        </w:rPr>
      </w:pPr>
      <w:r w:rsidRPr="007E06D4">
        <w:rPr>
          <w:rFonts w:ascii="Times New Roman" w:hAnsi="Times New Roman" w:cs="Times New Roman"/>
          <w:sz w:val="24"/>
          <w:szCs w:val="24"/>
        </w:rPr>
        <w:t>Araç ve gereçler</w:t>
      </w:r>
      <w:r w:rsidR="00784998" w:rsidRPr="007E06D4">
        <w:rPr>
          <w:rFonts w:ascii="Times New Roman" w:hAnsi="Times New Roman" w:cs="Times New Roman"/>
          <w:sz w:val="24"/>
          <w:szCs w:val="24"/>
        </w:rPr>
        <w:t xml:space="preserve"> ile ilgili arıza ve aksaklıkları takip etmek ve müdürlüğe bildirmek.</w:t>
      </w:r>
      <w:r w:rsidRPr="007E06D4">
        <w:rPr>
          <w:rFonts w:ascii="Times New Roman" w:hAnsi="Times New Roman" w:cs="Times New Roman"/>
          <w:sz w:val="24"/>
          <w:szCs w:val="24"/>
        </w:rPr>
        <w:t xml:space="preserve"> Yapılacak olan tamiratları ve a</w:t>
      </w:r>
      <w:r w:rsidR="00784998" w:rsidRPr="007E06D4">
        <w:rPr>
          <w:rFonts w:ascii="Times New Roman" w:hAnsi="Times New Roman" w:cs="Times New Roman"/>
          <w:sz w:val="24"/>
          <w:szCs w:val="24"/>
        </w:rPr>
        <w:t>lınacak</w:t>
      </w:r>
      <w:r w:rsidRPr="007E06D4">
        <w:rPr>
          <w:rFonts w:ascii="Times New Roman" w:hAnsi="Times New Roman" w:cs="Times New Roman"/>
          <w:sz w:val="24"/>
          <w:szCs w:val="24"/>
        </w:rPr>
        <w:t xml:space="preserve"> </w:t>
      </w:r>
      <w:r w:rsidR="00784998" w:rsidRPr="007E06D4">
        <w:rPr>
          <w:rFonts w:ascii="Times New Roman" w:hAnsi="Times New Roman" w:cs="Times New Roman"/>
          <w:sz w:val="24"/>
          <w:szCs w:val="24"/>
        </w:rPr>
        <w:t>yedek parça</w:t>
      </w:r>
      <w:r w:rsidRPr="007E06D4">
        <w:rPr>
          <w:rFonts w:ascii="Times New Roman" w:hAnsi="Times New Roman" w:cs="Times New Roman"/>
          <w:sz w:val="24"/>
          <w:szCs w:val="24"/>
        </w:rPr>
        <w:t>ları y</w:t>
      </w:r>
      <w:r w:rsidR="00784998" w:rsidRPr="007E06D4">
        <w:rPr>
          <w:rFonts w:ascii="Times New Roman" w:hAnsi="Times New Roman" w:cs="Times New Roman"/>
          <w:sz w:val="24"/>
          <w:szCs w:val="24"/>
        </w:rPr>
        <w:t>erinde kontrol etmek</w:t>
      </w:r>
      <w:r w:rsidRPr="007E06D4">
        <w:rPr>
          <w:rFonts w:ascii="Times New Roman" w:hAnsi="Times New Roman" w:cs="Times New Roman"/>
          <w:sz w:val="24"/>
          <w:szCs w:val="24"/>
        </w:rPr>
        <w:t xml:space="preserve"> ve yedek parça alımları için gerekli olan listeleri düzgün ve eksiksiz bir şekilde hazırlayarak satın alma birimine iletmek,</w:t>
      </w:r>
    </w:p>
    <w:p w:rsidR="007775E2" w:rsidRPr="007E06D4" w:rsidRDefault="007775E2" w:rsidP="00784998">
      <w:pPr>
        <w:pStyle w:val="ListeParagraf"/>
        <w:numPr>
          <w:ilvl w:val="0"/>
          <w:numId w:val="10"/>
        </w:numPr>
        <w:rPr>
          <w:rFonts w:ascii="Times New Roman" w:hAnsi="Times New Roman" w:cs="Times New Roman"/>
          <w:sz w:val="24"/>
          <w:szCs w:val="24"/>
        </w:rPr>
      </w:pPr>
      <w:r w:rsidRPr="007E06D4">
        <w:rPr>
          <w:rFonts w:ascii="Times New Roman" w:hAnsi="Times New Roman" w:cs="Times New Roman"/>
          <w:sz w:val="24"/>
          <w:szCs w:val="24"/>
        </w:rPr>
        <w:t>Araçları, üzerinde bulundurulması gereken tüm ekipmanları, yardımcı personeli ve şoförü ile h</w:t>
      </w:r>
      <w:r w:rsidR="000936A4" w:rsidRPr="007E06D4">
        <w:rPr>
          <w:rFonts w:ascii="Times New Roman" w:hAnsi="Times New Roman" w:cs="Times New Roman"/>
          <w:sz w:val="24"/>
          <w:szCs w:val="24"/>
        </w:rPr>
        <w:t>arekete hazır halde bulundurmak. Araç ve gereçlerin her zaman bakımlı, temiz ve çalışmaya hazır halde olmasını sağlamak,</w:t>
      </w:r>
    </w:p>
    <w:p w:rsidR="007775E2" w:rsidRPr="007E06D4" w:rsidRDefault="007775E2" w:rsidP="00784998">
      <w:pPr>
        <w:pStyle w:val="ListeParagraf"/>
        <w:numPr>
          <w:ilvl w:val="0"/>
          <w:numId w:val="10"/>
        </w:numPr>
        <w:rPr>
          <w:rFonts w:ascii="Times New Roman" w:hAnsi="Times New Roman" w:cs="Times New Roman"/>
          <w:sz w:val="24"/>
          <w:szCs w:val="24"/>
        </w:rPr>
      </w:pPr>
      <w:r w:rsidRPr="007E06D4">
        <w:rPr>
          <w:rFonts w:ascii="Times New Roman" w:hAnsi="Times New Roman" w:cs="Times New Roman"/>
          <w:sz w:val="24"/>
          <w:szCs w:val="24"/>
        </w:rPr>
        <w:t>Belediye sınırları dışında görevlendirilecek eleman ve araçların bilgisini gerekli tahakkuk evraklarını hazırlaması için satın alma birimine vermek</w:t>
      </w:r>
      <w:r w:rsidR="000936A4" w:rsidRPr="007E06D4">
        <w:rPr>
          <w:rFonts w:ascii="Times New Roman" w:hAnsi="Times New Roman" w:cs="Times New Roman"/>
          <w:sz w:val="24"/>
          <w:szCs w:val="24"/>
        </w:rPr>
        <w:t>,</w:t>
      </w:r>
      <w:r w:rsidRPr="007E06D4">
        <w:rPr>
          <w:rFonts w:ascii="Times New Roman" w:hAnsi="Times New Roman" w:cs="Times New Roman"/>
          <w:sz w:val="24"/>
          <w:szCs w:val="24"/>
        </w:rPr>
        <w:t xml:space="preserve"> </w:t>
      </w:r>
    </w:p>
    <w:p w:rsidR="009E3F37" w:rsidRPr="007E06D4" w:rsidRDefault="000936A4" w:rsidP="009E3F37">
      <w:pPr>
        <w:pStyle w:val="ListeParagraf"/>
        <w:numPr>
          <w:ilvl w:val="0"/>
          <w:numId w:val="10"/>
        </w:numPr>
        <w:rPr>
          <w:rFonts w:ascii="Times New Roman" w:hAnsi="Times New Roman" w:cs="Times New Roman"/>
          <w:sz w:val="24"/>
          <w:szCs w:val="24"/>
        </w:rPr>
      </w:pPr>
      <w:r w:rsidRPr="007E06D4">
        <w:rPr>
          <w:rFonts w:ascii="Times New Roman" w:hAnsi="Times New Roman" w:cs="Times New Roman"/>
          <w:sz w:val="24"/>
          <w:szCs w:val="24"/>
        </w:rPr>
        <w:t>Görev alanına giren ve müdür tarafından verilen diğer görevleri yapmak.</w:t>
      </w:r>
    </w:p>
    <w:p w:rsidR="009E3F37" w:rsidRPr="007E06D4" w:rsidRDefault="009E3F37" w:rsidP="009E3F37">
      <w:pPr>
        <w:rPr>
          <w:rFonts w:ascii="Times New Roman" w:hAnsi="Times New Roman" w:cs="Times New Roman"/>
          <w:sz w:val="24"/>
          <w:szCs w:val="24"/>
        </w:rPr>
      </w:pPr>
    </w:p>
    <w:p w:rsidR="009E3F37" w:rsidRPr="00110F2C" w:rsidRDefault="009E3F37" w:rsidP="00110F2C">
      <w:pPr>
        <w:pStyle w:val="AralkYok"/>
        <w:jc w:val="center"/>
        <w:rPr>
          <w:rFonts w:ascii="Times New Roman" w:hAnsi="Times New Roman" w:cs="Times New Roman"/>
          <w:b/>
          <w:sz w:val="24"/>
          <w:szCs w:val="24"/>
        </w:rPr>
      </w:pPr>
      <w:r w:rsidRPr="00110F2C">
        <w:rPr>
          <w:rFonts w:ascii="Times New Roman" w:hAnsi="Times New Roman" w:cs="Times New Roman"/>
          <w:b/>
          <w:sz w:val="24"/>
          <w:szCs w:val="24"/>
        </w:rPr>
        <w:t>BEŞİNCİ BÖLÜM</w:t>
      </w:r>
    </w:p>
    <w:p w:rsidR="009E3F37" w:rsidRDefault="009E3F37" w:rsidP="00110F2C">
      <w:pPr>
        <w:pStyle w:val="AralkYok"/>
        <w:jc w:val="center"/>
        <w:rPr>
          <w:rFonts w:ascii="Times New Roman" w:hAnsi="Times New Roman" w:cs="Times New Roman"/>
          <w:b/>
          <w:sz w:val="24"/>
          <w:szCs w:val="24"/>
        </w:rPr>
      </w:pPr>
      <w:r w:rsidRPr="00110F2C">
        <w:rPr>
          <w:rFonts w:ascii="Times New Roman" w:hAnsi="Times New Roman" w:cs="Times New Roman"/>
          <w:b/>
          <w:sz w:val="24"/>
          <w:szCs w:val="24"/>
        </w:rPr>
        <w:t>Denetim ve Disiplin</w:t>
      </w:r>
    </w:p>
    <w:p w:rsidR="00110F2C" w:rsidRPr="007E06D4" w:rsidRDefault="00110F2C" w:rsidP="00110F2C">
      <w:pPr>
        <w:pStyle w:val="AralkYok"/>
        <w:jc w:val="center"/>
      </w:pPr>
    </w:p>
    <w:p w:rsidR="002952E0" w:rsidRDefault="009E3F37" w:rsidP="003503B4">
      <w:pPr>
        <w:tabs>
          <w:tab w:val="left" w:pos="709"/>
        </w:tabs>
        <w:rPr>
          <w:rFonts w:ascii="Times New Roman" w:hAnsi="Times New Roman" w:cs="Times New Roman"/>
          <w:b/>
          <w:sz w:val="24"/>
          <w:szCs w:val="24"/>
        </w:rPr>
      </w:pPr>
      <w:r w:rsidRPr="007E06D4">
        <w:rPr>
          <w:rFonts w:ascii="Times New Roman" w:hAnsi="Times New Roman" w:cs="Times New Roman"/>
          <w:b/>
          <w:sz w:val="24"/>
          <w:szCs w:val="24"/>
        </w:rPr>
        <w:t xml:space="preserve">Müdürlük İçi Denetim                                                                                                                                  MADDE </w:t>
      </w:r>
      <w:r w:rsidR="00802174" w:rsidRPr="007E06D4">
        <w:rPr>
          <w:rFonts w:ascii="Times New Roman" w:hAnsi="Times New Roman" w:cs="Times New Roman"/>
          <w:b/>
          <w:sz w:val="24"/>
          <w:szCs w:val="24"/>
        </w:rPr>
        <w:t>17</w:t>
      </w:r>
      <w:r w:rsidR="00110F2C">
        <w:rPr>
          <w:rFonts w:ascii="Times New Roman" w:hAnsi="Times New Roman" w:cs="Times New Roman"/>
          <w:b/>
          <w:sz w:val="24"/>
          <w:szCs w:val="24"/>
        </w:rPr>
        <w:t xml:space="preserve">- </w:t>
      </w:r>
      <w:r w:rsidRPr="007E06D4">
        <w:rPr>
          <w:rFonts w:ascii="Times New Roman" w:hAnsi="Times New Roman" w:cs="Times New Roman"/>
          <w:b/>
          <w:sz w:val="24"/>
          <w:szCs w:val="24"/>
        </w:rPr>
        <w:t xml:space="preserve">  </w:t>
      </w:r>
    </w:p>
    <w:p w:rsidR="009E3F37" w:rsidRPr="007E06D4" w:rsidRDefault="002952E0" w:rsidP="002952E0">
      <w:pPr>
        <w:tabs>
          <w:tab w:val="left" w:pos="709"/>
        </w:tabs>
        <w:ind w:left="709"/>
        <w:rPr>
          <w:rFonts w:ascii="Times New Roman" w:hAnsi="Times New Roman" w:cs="Times New Roman"/>
          <w:sz w:val="24"/>
          <w:szCs w:val="24"/>
        </w:rPr>
      </w:pPr>
      <w:r w:rsidRPr="002952E0">
        <w:rPr>
          <w:rFonts w:ascii="Times New Roman" w:hAnsi="Times New Roman" w:cs="Times New Roman"/>
          <w:sz w:val="24"/>
          <w:szCs w:val="24"/>
        </w:rPr>
        <w:t>a)</w:t>
      </w:r>
      <w:r w:rsidR="009E3F37" w:rsidRPr="002952E0">
        <w:rPr>
          <w:rFonts w:ascii="Times New Roman" w:hAnsi="Times New Roman" w:cs="Times New Roman"/>
          <w:sz w:val="24"/>
          <w:szCs w:val="24"/>
        </w:rPr>
        <w:t xml:space="preserve">  </w:t>
      </w:r>
      <w:r>
        <w:rPr>
          <w:rFonts w:ascii="Times New Roman" w:hAnsi="Times New Roman" w:cs="Times New Roman"/>
          <w:sz w:val="24"/>
          <w:szCs w:val="24"/>
        </w:rPr>
        <w:t xml:space="preserve">  </w:t>
      </w:r>
      <w:r w:rsidR="009E3F37" w:rsidRPr="007E06D4">
        <w:rPr>
          <w:rFonts w:ascii="Times New Roman" w:hAnsi="Times New Roman" w:cs="Times New Roman"/>
          <w:sz w:val="24"/>
          <w:szCs w:val="24"/>
        </w:rPr>
        <w:t>Personel en yakın amirinden başlayarak denetime tabi tutulur.</w:t>
      </w:r>
      <w:r w:rsidR="009E3F37" w:rsidRPr="007E06D4">
        <w:rPr>
          <w:rFonts w:ascii="Times New Roman" w:hAnsi="Times New Roman" w:cs="Times New Roman"/>
          <w:b/>
          <w:sz w:val="24"/>
          <w:szCs w:val="24"/>
        </w:rPr>
        <w:t xml:space="preserve">                                                 </w:t>
      </w:r>
      <w:r w:rsidR="009E3F37" w:rsidRPr="007E06D4">
        <w:rPr>
          <w:rFonts w:ascii="Times New Roman" w:hAnsi="Times New Roman" w:cs="Times New Roman"/>
          <w:sz w:val="24"/>
          <w:szCs w:val="24"/>
        </w:rPr>
        <w:t xml:space="preserve">b) </w:t>
      </w:r>
      <w:r>
        <w:rPr>
          <w:rFonts w:ascii="Times New Roman" w:hAnsi="Times New Roman" w:cs="Times New Roman"/>
          <w:sz w:val="24"/>
          <w:szCs w:val="24"/>
        </w:rPr>
        <w:t xml:space="preserve">   </w:t>
      </w:r>
      <w:r w:rsidR="009E3F37" w:rsidRPr="007E06D4">
        <w:rPr>
          <w:rFonts w:ascii="Times New Roman" w:hAnsi="Times New Roman" w:cs="Times New Roman"/>
          <w:sz w:val="24"/>
          <w:szCs w:val="24"/>
        </w:rPr>
        <w:t xml:space="preserve">Park ve Bahçeler Müdürü, Müdürlüğün tüm personelini her zaman gerek gördüğünde denetlemek ve ilgilileri yönlendirmek yetkisine sahiptir. </w:t>
      </w:r>
    </w:p>
    <w:p w:rsidR="009E3F37" w:rsidRPr="007E06D4" w:rsidRDefault="009E3F37" w:rsidP="003503B4">
      <w:pPr>
        <w:tabs>
          <w:tab w:val="left" w:pos="709"/>
        </w:tabs>
        <w:ind w:firstLine="709"/>
        <w:jc w:val="center"/>
        <w:rPr>
          <w:rFonts w:ascii="Times New Roman" w:hAnsi="Times New Roman" w:cs="Times New Roman"/>
          <w:b/>
          <w:sz w:val="24"/>
          <w:szCs w:val="24"/>
        </w:rPr>
      </w:pPr>
    </w:p>
    <w:p w:rsidR="009E3F37" w:rsidRPr="007E06D4" w:rsidRDefault="009E3F37" w:rsidP="00097A58">
      <w:pPr>
        <w:jc w:val="both"/>
        <w:rPr>
          <w:rFonts w:ascii="Times New Roman" w:hAnsi="Times New Roman" w:cs="Times New Roman"/>
          <w:sz w:val="24"/>
          <w:szCs w:val="24"/>
        </w:rPr>
      </w:pPr>
      <w:r w:rsidRPr="007E06D4">
        <w:rPr>
          <w:rFonts w:ascii="Times New Roman" w:hAnsi="Times New Roman" w:cs="Times New Roman"/>
          <w:b/>
          <w:sz w:val="24"/>
          <w:szCs w:val="24"/>
        </w:rPr>
        <w:t xml:space="preserve">Disiplin                                                                                                                       </w:t>
      </w:r>
      <w:r w:rsidR="00802174" w:rsidRPr="007E06D4">
        <w:rPr>
          <w:rFonts w:ascii="Times New Roman" w:hAnsi="Times New Roman" w:cs="Times New Roman"/>
          <w:b/>
          <w:sz w:val="24"/>
          <w:szCs w:val="24"/>
        </w:rPr>
        <w:t xml:space="preserve">                        MADDE 18</w:t>
      </w:r>
      <w:r w:rsidR="00110F2C">
        <w:rPr>
          <w:rFonts w:ascii="Times New Roman" w:hAnsi="Times New Roman" w:cs="Times New Roman"/>
          <w:b/>
          <w:sz w:val="24"/>
          <w:szCs w:val="24"/>
        </w:rPr>
        <w:t xml:space="preserve">- </w:t>
      </w:r>
      <w:r w:rsidR="00110F2C" w:rsidRPr="00110F2C">
        <w:rPr>
          <w:rFonts w:ascii="Times New Roman" w:hAnsi="Times New Roman" w:cs="Times New Roman"/>
          <w:sz w:val="24"/>
          <w:szCs w:val="24"/>
        </w:rPr>
        <w:t>(1)</w:t>
      </w:r>
      <w:r w:rsidR="00110F2C">
        <w:rPr>
          <w:rFonts w:ascii="Times New Roman" w:hAnsi="Times New Roman" w:cs="Times New Roman"/>
          <w:sz w:val="24"/>
          <w:szCs w:val="24"/>
        </w:rPr>
        <w:t xml:space="preserve"> </w:t>
      </w:r>
      <w:r w:rsidRPr="007E06D4">
        <w:rPr>
          <w:rFonts w:ascii="Times New Roman" w:hAnsi="Times New Roman" w:cs="Times New Roman"/>
          <w:sz w:val="24"/>
          <w:szCs w:val="24"/>
        </w:rPr>
        <w:t xml:space="preserve">Park ve Bahçeler Müdürlüğü emrinde görev yapan tüm personelle ilgili disiplin işlemleri,657 sayılı Devlet Memurları Kanunu, 4483 sayılı Memurlar ve Diğer Kamu Görevlilerinin Yargılanması Hakkında Kanun,4857 Sayılı İş Kanunu ve yürürlükteki ilgili diğer mevzuata uygun olarak yürütülür. </w:t>
      </w:r>
    </w:p>
    <w:p w:rsidR="009E3F37" w:rsidRPr="007E06D4" w:rsidRDefault="009E3F37" w:rsidP="00AE7CCE">
      <w:pPr>
        <w:jc w:val="center"/>
        <w:rPr>
          <w:rFonts w:ascii="Times New Roman" w:hAnsi="Times New Roman" w:cs="Times New Roman"/>
          <w:b/>
          <w:sz w:val="24"/>
          <w:szCs w:val="24"/>
        </w:rPr>
      </w:pPr>
    </w:p>
    <w:p w:rsidR="009E3F37" w:rsidRPr="001C7DAB" w:rsidRDefault="009E3F37" w:rsidP="001C7DAB">
      <w:pPr>
        <w:pStyle w:val="AralkYok"/>
        <w:jc w:val="center"/>
        <w:rPr>
          <w:rFonts w:ascii="Times New Roman" w:hAnsi="Times New Roman" w:cs="Times New Roman"/>
          <w:b/>
          <w:sz w:val="24"/>
          <w:szCs w:val="24"/>
        </w:rPr>
      </w:pPr>
      <w:r w:rsidRPr="001C7DAB">
        <w:rPr>
          <w:rFonts w:ascii="Times New Roman" w:hAnsi="Times New Roman" w:cs="Times New Roman"/>
          <w:b/>
          <w:sz w:val="24"/>
          <w:szCs w:val="24"/>
        </w:rPr>
        <w:t>ALTINCI BÖLÜM</w:t>
      </w:r>
    </w:p>
    <w:p w:rsidR="009E3F37" w:rsidRDefault="009E3F37" w:rsidP="001C7DAB">
      <w:pPr>
        <w:pStyle w:val="AralkYok"/>
        <w:jc w:val="center"/>
        <w:rPr>
          <w:rFonts w:ascii="Times New Roman" w:hAnsi="Times New Roman" w:cs="Times New Roman"/>
          <w:b/>
          <w:sz w:val="24"/>
          <w:szCs w:val="24"/>
        </w:rPr>
      </w:pPr>
      <w:r w:rsidRPr="001C7DAB">
        <w:rPr>
          <w:rFonts w:ascii="Times New Roman" w:hAnsi="Times New Roman" w:cs="Times New Roman"/>
          <w:b/>
          <w:sz w:val="24"/>
          <w:szCs w:val="24"/>
        </w:rPr>
        <w:t>Çeşitli ve Son Hükümler</w:t>
      </w:r>
    </w:p>
    <w:p w:rsidR="001C7DAB" w:rsidRPr="001C7DAB" w:rsidRDefault="001C7DAB" w:rsidP="001C7DAB">
      <w:pPr>
        <w:pStyle w:val="AralkYok"/>
        <w:jc w:val="center"/>
        <w:rPr>
          <w:rFonts w:ascii="Times New Roman" w:hAnsi="Times New Roman" w:cs="Times New Roman"/>
          <w:b/>
          <w:sz w:val="24"/>
          <w:szCs w:val="24"/>
        </w:rPr>
      </w:pPr>
    </w:p>
    <w:p w:rsidR="009E3F37" w:rsidRPr="007E06D4" w:rsidRDefault="009E3F37" w:rsidP="00097A58">
      <w:pPr>
        <w:rPr>
          <w:rFonts w:ascii="Times New Roman" w:hAnsi="Times New Roman" w:cs="Times New Roman"/>
          <w:b/>
          <w:sz w:val="24"/>
          <w:szCs w:val="24"/>
        </w:rPr>
      </w:pPr>
      <w:r w:rsidRPr="007E06D4">
        <w:rPr>
          <w:rFonts w:ascii="Times New Roman" w:hAnsi="Times New Roman" w:cs="Times New Roman"/>
          <w:b/>
          <w:sz w:val="24"/>
          <w:szCs w:val="24"/>
        </w:rPr>
        <w:t xml:space="preserve">Yönetmelikte hüküm bulunmayan haller                                                        </w:t>
      </w:r>
      <w:r w:rsidR="00802174" w:rsidRPr="007E06D4">
        <w:rPr>
          <w:rFonts w:ascii="Times New Roman" w:hAnsi="Times New Roman" w:cs="Times New Roman"/>
          <w:b/>
          <w:sz w:val="24"/>
          <w:szCs w:val="24"/>
        </w:rPr>
        <w:t xml:space="preserve">                        MADDE 19</w:t>
      </w:r>
      <w:r w:rsidR="00802A3D">
        <w:rPr>
          <w:rFonts w:ascii="Times New Roman" w:hAnsi="Times New Roman" w:cs="Times New Roman"/>
          <w:b/>
          <w:sz w:val="24"/>
          <w:szCs w:val="24"/>
        </w:rPr>
        <w:t xml:space="preserve">- </w:t>
      </w:r>
      <w:r w:rsidR="00802A3D" w:rsidRPr="00802A3D">
        <w:rPr>
          <w:rFonts w:ascii="Times New Roman" w:hAnsi="Times New Roman" w:cs="Times New Roman"/>
          <w:sz w:val="24"/>
          <w:szCs w:val="24"/>
        </w:rPr>
        <w:t>(1)</w:t>
      </w:r>
      <w:r w:rsidRPr="00802A3D">
        <w:rPr>
          <w:rFonts w:ascii="Times New Roman" w:hAnsi="Times New Roman" w:cs="Times New Roman"/>
          <w:sz w:val="24"/>
          <w:szCs w:val="24"/>
        </w:rPr>
        <w:t xml:space="preserve">  </w:t>
      </w:r>
      <w:r w:rsidR="00802A3D" w:rsidRPr="007E06D4">
        <w:rPr>
          <w:rFonts w:ascii="Times New Roman" w:hAnsi="Times New Roman" w:cs="Times New Roman"/>
          <w:sz w:val="24"/>
          <w:szCs w:val="24"/>
        </w:rPr>
        <w:t xml:space="preserve">İşbu yönetmelikte hüküm bulunmayan hallerde yürürlükteki ilgili mevzuat hükümlerine uyulur. </w:t>
      </w:r>
      <w:r w:rsidRPr="00802A3D">
        <w:rPr>
          <w:rFonts w:ascii="Times New Roman" w:hAnsi="Times New Roman" w:cs="Times New Roman"/>
          <w:b/>
          <w:sz w:val="24"/>
          <w:szCs w:val="24"/>
        </w:rPr>
        <w:t xml:space="preserve">                                                                                                                                    </w:t>
      </w:r>
    </w:p>
    <w:p w:rsidR="0012551E" w:rsidRPr="007E06D4" w:rsidRDefault="009E3F37" w:rsidP="00097A58">
      <w:pPr>
        <w:jc w:val="both"/>
        <w:rPr>
          <w:rFonts w:ascii="Times New Roman" w:hAnsi="Times New Roman" w:cs="Times New Roman"/>
          <w:sz w:val="24"/>
          <w:szCs w:val="24"/>
        </w:rPr>
      </w:pPr>
      <w:r w:rsidRPr="007E06D4">
        <w:rPr>
          <w:rFonts w:ascii="Times New Roman" w:hAnsi="Times New Roman" w:cs="Times New Roman"/>
          <w:b/>
          <w:sz w:val="24"/>
          <w:szCs w:val="24"/>
        </w:rPr>
        <w:lastRenderedPageBreak/>
        <w:t>Yürürlük</w:t>
      </w:r>
      <w:r w:rsidR="0012551E" w:rsidRPr="007E06D4">
        <w:rPr>
          <w:rFonts w:ascii="Times New Roman" w:hAnsi="Times New Roman" w:cs="Times New Roman"/>
          <w:b/>
          <w:sz w:val="24"/>
          <w:szCs w:val="24"/>
        </w:rPr>
        <w:t xml:space="preserve">                                                                                                                       </w:t>
      </w:r>
      <w:r w:rsidR="00802174" w:rsidRPr="007E06D4">
        <w:rPr>
          <w:rFonts w:ascii="Times New Roman" w:hAnsi="Times New Roman" w:cs="Times New Roman"/>
          <w:b/>
          <w:sz w:val="24"/>
          <w:szCs w:val="24"/>
        </w:rPr>
        <w:t xml:space="preserve">                        MADDE 20</w:t>
      </w:r>
      <w:r w:rsidR="00802A3D">
        <w:rPr>
          <w:rFonts w:ascii="Times New Roman" w:hAnsi="Times New Roman" w:cs="Times New Roman"/>
          <w:b/>
          <w:sz w:val="24"/>
          <w:szCs w:val="24"/>
        </w:rPr>
        <w:t xml:space="preserve">- </w:t>
      </w:r>
      <w:r w:rsidR="00802A3D" w:rsidRPr="00802A3D">
        <w:rPr>
          <w:rFonts w:ascii="Times New Roman" w:hAnsi="Times New Roman" w:cs="Times New Roman"/>
          <w:sz w:val="24"/>
          <w:szCs w:val="24"/>
        </w:rPr>
        <w:t>(1)</w:t>
      </w:r>
      <w:r w:rsidR="00802A3D">
        <w:rPr>
          <w:rFonts w:ascii="Times New Roman" w:hAnsi="Times New Roman" w:cs="Times New Roman"/>
          <w:sz w:val="24"/>
          <w:szCs w:val="24"/>
        </w:rPr>
        <w:t xml:space="preserve"> </w:t>
      </w:r>
      <w:r w:rsidRPr="007E06D4">
        <w:rPr>
          <w:rFonts w:ascii="Times New Roman" w:hAnsi="Times New Roman" w:cs="Times New Roman"/>
          <w:sz w:val="24"/>
          <w:szCs w:val="24"/>
        </w:rPr>
        <w:t>Bu Yönetmelik Belediye Meclisi</w:t>
      </w:r>
      <w:r w:rsidR="0012551E" w:rsidRPr="007E06D4">
        <w:rPr>
          <w:rFonts w:ascii="Times New Roman" w:hAnsi="Times New Roman" w:cs="Times New Roman"/>
          <w:sz w:val="24"/>
          <w:szCs w:val="24"/>
        </w:rPr>
        <w:t>’</w:t>
      </w:r>
      <w:r w:rsidRPr="007E06D4">
        <w:rPr>
          <w:rFonts w:ascii="Times New Roman" w:hAnsi="Times New Roman" w:cs="Times New Roman"/>
          <w:sz w:val="24"/>
          <w:szCs w:val="24"/>
        </w:rPr>
        <w:t xml:space="preserve">nin kabulü </w:t>
      </w:r>
      <w:r w:rsidR="002A163B">
        <w:rPr>
          <w:rFonts w:ascii="Times New Roman" w:hAnsi="Times New Roman" w:cs="Times New Roman"/>
          <w:sz w:val="24"/>
          <w:szCs w:val="24"/>
        </w:rPr>
        <w:t xml:space="preserve">ve </w:t>
      </w:r>
      <w:r w:rsidR="007C6023">
        <w:rPr>
          <w:rFonts w:ascii="Times New Roman" w:hAnsi="Times New Roman" w:cs="Times New Roman"/>
          <w:sz w:val="24"/>
          <w:szCs w:val="24"/>
        </w:rPr>
        <w:t>y</w:t>
      </w:r>
      <w:r w:rsidRPr="007E06D4">
        <w:rPr>
          <w:rFonts w:ascii="Times New Roman" w:hAnsi="Times New Roman" w:cs="Times New Roman"/>
          <w:sz w:val="24"/>
          <w:szCs w:val="24"/>
        </w:rPr>
        <w:t>ayımlanması</w:t>
      </w:r>
      <w:r w:rsidR="007C6023">
        <w:rPr>
          <w:rFonts w:ascii="Times New Roman" w:hAnsi="Times New Roman" w:cs="Times New Roman"/>
          <w:sz w:val="24"/>
          <w:szCs w:val="24"/>
        </w:rPr>
        <w:t>na müteakip</w:t>
      </w:r>
      <w:r w:rsidRPr="007E06D4">
        <w:rPr>
          <w:rFonts w:ascii="Times New Roman" w:hAnsi="Times New Roman" w:cs="Times New Roman"/>
          <w:sz w:val="24"/>
          <w:szCs w:val="24"/>
        </w:rPr>
        <w:t xml:space="preserve"> yürürlüğe girer. </w:t>
      </w:r>
    </w:p>
    <w:p w:rsidR="000F4714" w:rsidRPr="007E06D4" w:rsidRDefault="009E3F37" w:rsidP="00097A58">
      <w:pPr>
        <w:jc w:val="both"/>
        <w:rPr>
          <w:rFonts w:ascii="Times New Roman" w:hAnsi="Times New Roman" w:cs="Times New Roman"/>
          <w:sz w:val="24"/>
          <w:szCs w:val="24"/>
        </w:rPr>
      </w:pPr>
      <w:r w:rsidRPr="007E06D4">
        <w:rPr>
          <w:rFonts w:ascii="Times New Roman" w:hAnsi="Times New Roman" w:cs="Times New Roman"/>
          <w:b/>
          <w:sz w:val="24"/>
          <w:szCs w:val="24"/>
        </w:rPr>
        <w:t xml:space="preserve">Yürütme  </w:t>
      </w:r>
      <w:r w:rsidR="0012551E" w:rsidRPr="007E06D4">
        <w:rPr>
          <w:rFonts w:ascii="Times New Roman" w:hAnsi="Times New Roman" w:cs="Times New Roman"/>
          <w:b/>
          <w:sz w:val="24"/>
          <w:szCs w:val="24"/>
        </w:rPr>
        <w:t xml:space="preserve">                                                                                                                   </w:t>
      </w:r>
      <w:r w:rsidR="00802174" w:rsidRPr="007E06D4">
        <w:rPr>
          <w:rFonts w:ascii="Times New Roman" w:hAnsi="Times New Roman" w:cs="Times New Roman"/>
          <w:b/>
          <w:sz w:val="24"/>
          <w:szCs w:val="24"/>
        </w:rPr>
        <w:t xml:space="preserve">                        MADDE 21</w:t>
      </w:r>
      <w:r w:rsidR="00E36194">
        <w:rPr>
          <w:rFonts w:ascii="Times New Roman" w:hAnsi="Times New Roman" w:cs="Times New Roman"/>
          <w:b/>
          <w:sz w:val="24"/>
          <w:szCs w:val="24"/>
        </w:rPr>
        <w:t xml:space="preserve">- </w:t>
      </w:r>
      <w:r w:rsidR="00E36194" w:rsidRPr="00E36194">
        <w:rPr>
          <w:rFonts w:ascii="Times New Roman" w:hAnsi="Times New Roman" w:cs="Times New Roman"/>
          <w:sz w:val="24"/>
          <w:szCs w:val="24"/>
        </w:rPr>
        <w:t>(1)</w:t>
      </w:r>
      <w:r w:rsidR="00E36194">
        <w:rPr>
          <w:rFonts w:ascii="Times New Roman" w:hAnsi="Times New Roman" w:cs="Times New Roman"/>
          <w:sz w:val="24"/>
          <w:szCs w:val="24"/>
        </w:rPr>
        <w:t xml:space="preserve"> </w:t>
      </w:r>
      <w:r w:rsidRPr="007E06D4">
        <w:rPr>
          <w:rFonts w:ascii="Times New Roman" w:hAnsi="Times New Roman" w:cs="Times New Roman"/>
          <w:b/>
          <w:sz w:val="24"/>
          <w:szCs w:val="24"/>
        </w:rPr>
        <w:t xml:space="preserve"> </w:t>
      </w:r>
      <w:r w:rsidR="00F233F4" w:rsidRPr="007E06D4">
        <w:rPr>
          <w:rFonts w:ascii="Times New Roman" w:hAnsi="Times New Roman" w:cs="Times New Roman"/>
          <w:sz w:val="24"/>
          <w:szCs w:val="24"/>
        </w:rPr>
        <w:t>Yirmi</w:t>
      </w:r>
      <w:r w:rsidR="00802174" w:rsidRPr="007E06D4">
        <w:rPr>
          <w:rFonts w:ascii="Times New Roman" w:hAnsi="Times New Roman" w:cs="Times New Roman"/>
          <w:sz w:val="24"/>
          <w:szCs w:val="24"/>
        </w:rPr>
        <w:t xml:space="preserve">bir </w:t>
      </w:r>
      <w:r w:rsidR="0012551E" w:rsidRPr="007E06D4">
        <w:rPr>
          <w:rFonts w:ascii="Times New Roman" w:hAnsi="Times New Roman" w:cs="Times New Roman"/>
          <w:sz w:val="24"/>
          <w:szCs w:val="24"/>
        </w:rPr>
        <w:t xml:space="preserve">maddeden oluşan, </w:t>
      </w:r>
      <w:r w:rsidRPr="007E06D4">
        <w:rPr>
          <w:rFonts w:ascii="Times New Roman" w:hAnsi="Times New Roman" w:cs="Times New Roman"/>
          <w:sz w:val="24"/>
          <w:szCs w:val="24"/>
        </w:rPr>
        <w:t>bu yönetmelik hükümlerini Belediye Başkanı yürütür.</w:t>
      </w:r>
    </w:p>
    <w:sectPr w:rsidR="000F4714" w:rsidRPr="007E06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notTrueType/>
    <w:pitch w:val="variable"/>
    <w:sig w:usb0="00000005" w:usb1="00000000" w:usb2="00000000" w:usb3="00000000" w:csb0="0000001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5451"/>
    <w:multiLevelType w:val="hybridMultilevel"/>
    <w:tmpl w:val="AF782706"/>
    <w:lvl w:ilvl="0" w:tplc="936C22A0">
      <w:start w:val="1"/>
      <w:numFmt w:val="upperLetter"/>
      <w:lvlText w:val="%1-"/>
      <w:lvlJc w:val="left"/>
      <w:pPr>
        <w:ind w:left="3138" w:hanging="360"/>
      </w:pPr>
      <w:rPr>
        <w:rFonts w:hint="default"/>
      </w:rPr>
    </w:lvl>
    <w:lvl w:ilvl="1" w:tplc="041F0019" w:tentative="1">
      <w:start w:val="1"/>
      <w:numFmt w:val="lowerLetter"/>
      <w:lvlText w:val="%2."/>
      <w:lvlJc w:val="left"/>
      <w:pPr>
        <w:ind w:left="3858" w:hanging="360"/>
      </w:pPr>
    </w:lvl>
    <w:lvl w:ilvl="2" w:tplc="041F001B" w:tentative="1">
      <w:start w:val="1"/>
      <w:numFmt w:val="lowerRoman"/>
      <w:lvlText w:val="%3."/>
      <w:lvlJc w:val="right"/>
      <w:pPr>
        <w:ind w:left="4578" w:hanging="180"/>
      </w:pPr>
    </w:lvl>
    <w:lvl w:ilvl="3" w:tplc="041F000F" w:tentative="1">
      <w:start w:val="1"/>
      <w:numFmt w:val="decimal"/>
      <w:lvlText w:val="%4."/>
      <w:lvlJc w:val="left"/>
      <w:pPr>
        <w:ind w:left="5298" w:hanging="360"/>
      </w:pPr>
    </w:lvl>
    <w:lvl w:ilvl="4" w:tplc="041F0019" w:tentative="1">
      <w:start w:val="1"/>
      <w:numFmt w:val="lowerLetter"/>
      <w:lvlText w:val="%5."/>
      <w:lvlJc w:val="left"/>
      <w:pPr>
        <w:ind w:left="6018" w:hanging="360"/>
      </w:pPr>
    </w:lvl>
    <w:lvl w:ilvl="5" w:tplc="041F001B" w:tentative="1">
      <w:start w:val="1"/>
      <w:numFmt w:val="lowerRoman"/>
      <w:lvlText w:val="%6."/>
      <w:lvlJc w:val="right"/>
      <w:pPr>
        <w:ind w:left="6738" w:hanging="180"/>
      </w:pPr>
    </w:lvl>
    <w:lvl w:ilvl="6" w:tplc="041F000F" w:tentative="1">
      <w:start w:val="1"/>
      <w:numFmt w:val="decimal"/>
      <w:lvlText w:val="%7."/>
      <w:lvlJc w:val="left"/>
      <w:pPr>
        <w:ind w:left="7458" w:hanging="360"/>
      </w:pPr>
    </w:lvl>
    <w:lvl w:ilvl="7" w:tplc="041F0019" w:tentative="1">
      <w:start w:val="1"/>
      <w:numFmt w:val="lowerLetter"/>
      <w:lvlText w:val="%8."/>
      <w:lvlJc w:val="left"/>
      <w:pPr>
        <w:ind w:left="8178" w:hanging="360"/>
      </w:pPr>
    </w:lvl>
    <w:lvl w:ilvl="8" w:tplc="041F001B" w:tentative="1">
      <w:start w:val="1"/>
      <w:numFmt w:val="lowerRoman"/>
      <w:lvlText w:val="%9."/>
      <w:lvlJc w:val="right"/>
      <w:pPr>
        <w:ind w:left="8898" w:hanging="180"/>
      </w:pPr>
    </w:lvl>
  </w:abstractNum>
  <w:abstractNum w:abstractNumId="1">
    <w:nsid w:val="0729702E"/>
    <w:multiLevelType w:val="hybridMultilevel"/>
    <w:tmpl w:val="6B0C0870"/>
    <w:lvl w:ilvl="0" w:tplc="D4B4B8D6">
      <w:start w:val="1"/>
      <w:numFmt w:val="lowerLetter"/>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1529006A"/>
    <w:multiLevelType w:val="hybridMultilevel"/>
    <w:tmpl w:val="503C866C"/>
    <w:lvl w:ilvl="0" w:tplc="5D70ECC8">
      <w:start w:val="1"/>
      <w:numFmt w:val="lowerLetter"/>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175A09C2"/>
    <w:multiLevelType w:val="hybridMultilevel"/>
    <w:tmpl w:val="2B246F16"/>
    <w:lvl w:ilvl="0" w:tplc="AC2A45E0">
      <w:start w:val="1"/>
      <w:numFmt w:val="lowerLetter"/>
      <w:lvlText w:val="%1)"/>
      <w:lvlJc w:val="left"/>
      <w:pPr>
        <w:ind w:left="1065" w:hanging="360"/>
      </w:pPr>
      <w:rPr>
        <w:rFonts w:hint="default"/>
      </w:rPr>
    </w:lvl>
    <w:lvl w:ilvl="1" w:tplc="041F0019">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186B728F"/>
    <w:multiLevelType w:val="hybridMultilevel"/>
    <w:tmpl w:val="14348948"/>
    <w:lvl w:ilvl="0" w:tplc="38C2E0C2">
      <w:start w:val="1"/>
      <w:numFmt w:val="lowerLetter"/>
      <w:lvlText w:val="%1)"/>
      <w:lvlJc w:val="left"/>
      <w:pPr>
        <w:ind w:left="1638" w:hanging="93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BCF7863"/>
    <w:multiLevelType w:val="hybridMultilevel"/>
    <w:tmpl w:val="5CD4C7BE"/>
    <w:lvl w:ilvl="0" w:tplc="61B85064">
      <w:start w:val="1"/>
      <w:numFmt w:val="upp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1E4B6570"/>
    <w:multiLevelType w:val="hybridMultilevel"/>
    <w:tmpl w:val="DE46AB2C"/>
    <w:lvl w:ilvl="0" w:tplc="F976B352">
      <w:start w:val="1"/>
      <w:numFmt w:val="lowerLetter"/>
      <w:lvlText w:val="%1)"/>
      <w:lvlJc w:val="left"/>
      <w:pPr>
        <w:ind w:left="2155" w:hanging="1020"/>
      </w:pPr>
      <w:rPr>
        <w:rFonts w:hint="default"/>
      </w:rPr>
    </w:lvl>
    <w:lvl w:ilvl="1" w:tplc="041F0019" w:tentative="1">
      <w:start w:val="1"/>
      <w:numFmt w:val="lowerLetter"/>
      <w:lvlText w:val="%2."/>
      <w:lvlJc w:val="left"/>
      <w:pPr>
        <w:ind w:left="2638" w:hanging="360"/>
      </w:pPr>
    </w:lvl>
    <w:lvl w:ilvl="2" w:tplc="041F001B" w:tentative="1">
      <w:start w:val="1"/>
      <w:numFmt w:val="lowerRoman"/>
      <w:lvlText w:val="%3."/>
      <w:lvlJc w:val="right"/>
      <w:pPr>
        <w:ind w:left="3358" w:hanging="180"/>
      </w:pPr>
    </w:lvl>
    <w:lvl w:ilvl="3" w:tplc="041F000F" w:tentative="1">
      <w:start w:val="1"/>
      <w:numFmt w:val="decimal"/>
      <w:lvlText w:val="%4."/>
      <w:lvlJc w:val="left"/>
      <w:pPr>
        <w:ind w:left="4078" w:hanging="360"/>
      </w:pPr>
    </w:lvl>
    <w:lvl w:ilvl="4" w:tplc="041F0019" w:tentative="1">
      <w:start w:val="1"/>
      <w:numFmt w:val="lowerLetter"/>
      <w:lvlText w:val="%5."/>
      <w:lvlJc w:val="left"/>
      <w:pPr>
        <w:ind w:left="4798" w:hanging="360"/>
      </w:pPr>
    </w:lvl>
    <w:lvl w:ilvl="5" w:tplc="041F001B" w:tentative="1">
      <w:start w:val="1"/>
      <w:numFmt w:val="lowerRoman"/>
      <w:lvlText w:val="%6."/>
      <w:lvlJc w:val="right"/>
      <w:pPr>
        <w:ind w:left="5518" w:hanging="180"/>
      </w:pPr>
    </w:lvl>
    <w:lvl w:ilvl="6" w:tplc="041F000F" w:tentative="1">
      <w:start w:val="1"/>
      <w:numFmt w:val="decimal"/>
      <w:lvlText w:val="%7."/>
      <w:lvlJc w:val="left"/>
      <w:pPr>
        <w:ind w:left="6238" w:hanging="360"/>
      </w:pPr>
    </w:lvl>
    <w:lvl w:ilvl="7" w:tplc="041F0019" w:tentative="1">
      <w:start w:val="1"/>
      <w:numFmt w:val="lowerLetter"/>
      <w:lvlText w:val="%8."/>
      <w:lvlJc w:val="left"/>
      <w:pPr>
        <w:ind w:left="6958" w:hanging="360"/>
      </w:pPr>
    </w:lvl>
    <w:lvl w:ilvl="8" w:tplc="041F001B" w:tentative="1">
      <w:start w:val="1"/>
      <w:numFmt w:val="lowerRoman"/>
      <w:lvlText w:val="%9."/>
      <w:lvlJc w:val="right"/>
      <w:pPr>
        <w:ind w:left="7678" w:hanging="180"/>
      </w:pPr>
    </w:lvl>
  </w:abstractNum>
  <w:abstractNum w:abstractNumId="7">
    <w:nsid w:val="22EE40BF"/>
    <w:multiLevelType w:val="hybridMultilevel"/>
    <w:tmpl w:val="6B66824E"/>
    <w:lvl w:ilvl="0" w:tplc="B8367358">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23F66025"/>
    <w:multiLevelType w:val="hybridMultilevel"/>
    <w:tmpl w:val="15387656"/>
    <w:lvl w:ilvl="0" w:tplc="C97ADCE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2C7B2F4B"/>
    <w:multiLevelType w:val="hybridMultilevel"/>
    <w:tmpl w:val="244E1D74"/>
    <w:lvl w:ilvl="0" w:tplc="C214078E">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nsid w:val="30473FB0"/>
    <w:multiLevelType w:val="hybridMultilevel"/>
    <w:tmpl w:val="1ADA823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2720354"/>
    <w:multiLevelType w:val="hybridMultilevel"/>
    <w:tmpl w:val="9E245C9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5942D47"/>
    <w:multiLevelType w:val="hybridMultilevel"/>
    <w:tmpl w:val="D3A6248A"/>
    <w:lvl w:ilvl="0" w:tplc="669006F8">
      <w:start w:val="1"/>
      <w:numFmt w:val="lowerLetter"/>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nsid w:val="3AE804E5"/>
    <w:multiLevelType w:val="hybridMultilevel"/>
    <w:tmpl w:val="4C3AB5F2"/>
    <w:lvl w:ilvl="0" w:tplc="FE106850">
      <w:start w:val="1"/>
      <w:numFmt w:val="upp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4">
    <w:nsid w:val="428E09D5"/>
    <w:multiLevelType w:val="hybridMultilevel"/>
    <w:tmpl w:val="40B61630"/>
    <w:lvl w:ilvl="0" w:tplc="A70E6968">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5">
    <w:nsid w:val="476B2432"/>
    <w:multiLevelType w:val="hybridMultilevel"/>
    <w:tmpl w:val="2BF24AEC"/>
    <w:lvl w:ilvl="0" w:tplc="1302A638">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nsid w:val="48AB187A"/>
    <w:multiLevelType w:val="hybridMultilevel"/>
    <w:tmpl w:val="C852843E"/>
    <w:lvl w:ilvl="0" w:tplc="076634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nsid w:val="54F03908"/>
    <w:multiLevelType w:val="hybridMultilevel"/>
    <w:tmpl w:val="18FCE5C0"/>
    <w:lvl w:ilvl="0" w:tplc="4182AC8C">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nsid w:val="7C2D222A"/>
    <w:multiLevelType w:val="hybridMultilevel"/>
    <w:tmpl w:val="F304835C"/>
    <w:lvl w:ilvl="0" w:tplc="87462014">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9">
    <w:nsid w:val="7DD64C05"/>
    <w:multiLevelType w:val="hybridMultilevel"/>
    <w:tmpl w:val="F858D030"/>
    <w:lvl w:ilvl="0" w:tplc="A386F8F8">
      <w:start w:val="1"/>
      <w:numFmt w:val="lowerLetter"/>
      <w:lvlText w:val="%1)"/>
      <w:lvlJc w:val="left"/>
      <w:pPr>
        <w:ind w:left="2118" w:hanging="141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1"/>
  </w:num>
  <w:num w:numId="2">
    <w:abstractNumId w:val="8"/>
  </w:num>
  <w:num w:numId="3">
    <w:abstractNumId w:val="1"/>
  </w:num>
  <w:num w:numId="4">
    <w:abstractNumId w:val="12"/>
  </w:num>
  <w:num w:numId="5">
    <w:abstractNumId w:val="6"/>
  </w:num>
  <w:num w:numId="6">
    <w:abstractNumId w:val="19"/>
  </w:num>
  <w:num w:numId="7">
    <w:abstractNumId w:val="4"/>
  </w:num>
  <w:num w:numId="8">
    <w:abstractNumId w:val="14"/>
  </w:num>
  <w:num w:numId="9">
    <w:abstractNumId w:val="3"/>
  </w:num>
  <w:num w:numId="10">
    <w:abstractNumId w:val="2"/>
  </w:num>
  <w:num w:numId="11">
    <w:abstractNumId w:val="9"/>
  </w:num>
  <w:num w:numId="12">
    <w:abstractNumId w:val="15"/>
  </w:num>
  <w:num w:numId="13">
    <w:abstractNumId w:val="18"/>
  </w:num>
  <w:num w:numId="14">
    <w:abstractNumId w:val="17"/>
  </w:num>
  <w:num w:numId="15">
    <w:abstractNumId w:val="16"/>
  </w:num>
  <w:num w:numId="16">
    <w:abstractNumId w:val="13"/>
  </w:num>
  <w:num w:numId="17">
    <w:abstractNumId w:val="0"/>
  </w:num>
  <w:num w:numId="18">
    <w:abstractNumId w:val="7"/>
  </w:num>
  <w:num w:numId="19">
    <w:abstractNumId w:val="1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714"/>
    <w:rsid w:val="00053E06"/>
    <w:rsid w:val="0005454C"/>
    <w:rsid w:val="000757A3"/>
    <w:rsid w:val="000842DC"/>
    <w:rsid w:val="000936A4"/>
    <w:rsid w:val="00097A58"/>
    <w:rsid w:val="000A060D"/>
    <w:rsid w:val="000C2AA2"/>
    <w:rsid w:val="000D038E"/>
    <w:rsid w:val="000D6178"/>
    <w:rsid w:val="000E1B0F"/>
    <w:rsid w:val="000F4714"/>
    <w:rsid w:val="000F5B35"/>
    <w:rsid w:val="00110F2C"/>
    <w:rsid w:val="0012144B"/>
    <w:rsid w:val="0012551E"/>
    <w:rsid w:val="00125B0A"/>
    <w:rsid w:val="00127476"/>
    <w:rsid w:val="001278AC"/>
    <w:rsid w:val="00130D73"/>
    <w:rsid w:val="001744A9"/>
    <w:rsid w:val="001C7DAB"/>
    <w:rsid w:val="001E390C"/>
    <w:rsid w:val="001E4859"/>
    <w:rsid w:val="001F2347"/>
    <w:rsid w:val="001F5B40"/>
    <w:rsid w:val="00201B5B"/>
    <w:rsid w:val="00202AEA"/>
    <w:rsid w:val="0020541D"/>
    <w:rsid w:val="00215AA9"/>
    <w:rsid w:val="002221F7"/>
    <w:rsid w:val="00230106"/>
    <w:rsid w:val="00240813"/>
    <w:rsid w:val="00246C1D"/>
    <w:rsid w:val="0025541B"/>
    <w:rsid w:val="0026610D"/>
    <w:rsid w:val="00266D3B"/>
    <w:rsid w:val="00281039"/>
    <w:rsid w:val="00284438"/>
    <w:rsid w:val="0028779D"/>
    <w:rsid w:val="00287C16"/>
    <w:rsid w:val="00294C16"/>
    <w:rsid w:val="002952E0"/>
    <w:rsid w:val="002A163B"/>
    <w:rsid w:val="002A3265"/>
    <w:rsid w:val="002E3B55"/>
    <w:rsid w:val="002F478E"/>
    <w:rsid w:val="003340B7"/>
    <w:rsid w:val="00334E3A"/>
    <w:rsid w:val="00341B59"/>
    <w:rsid w:val="00345AB7"/>
    <w:rsid w:val="003503B4"/>
    <w:rsid w:val="00367FE8"/>
    <w:rsid w:val="003737FB"/>
    <w:rsid w:val="0037463B"/>
    <w:rsid w:val="00383F78"/>
    <w:rsid w:val="00386B2C"/>
    <w:rsid w:val="0039228A"/>
    <w:rsid w:val="00397AE9"/>
    <w:rsid w:val="003B407C"/>
    <w:rsid w:val="003C0CFA"/>
    <w:rsid w:val="003E1C6C"/>
    <w:rsid w:val="003E54C5"/>
    <w:rsid w:val="004155AD"/>
    <w:rsid w:val="00420916"/>
    <w:rsid w:val="004237B2"/>
    <w:rsid w:val="004603C8"/>
    <w:rsid w:val="004742DD"/>
    <w:rsid w:val="00476D87"/>
    <w:rsid w:val="004A087F"/>
    <w:rsid w:val="004A7052"/>
    <w:rsid w:val="004C4771"/>
    <w:rsid w:val="004E316B"/>
    <w:rsid w:val="00510A84"/>
    <w:rsid w:val="005149B1"/>
    <w:rsid w:val="00525C20"/>
    <w:rsid w:val="005647B3"/>
    <w:rsid w:val="0057156F"/>
    <w:rsid w:val="00592AB7"/>
    <w:rsid w:val="005C2AAA"/>
    <w:rsid w:val="005D0B25"/>
    <w:rsid w:val="005E0A7E"/>
    <w:rsid w:val="005F77AB"/>
    <w:rsid w:val="006141C6"/>
    <w:rsid w:val="006466C4"/>
    <w:rsid w:val="00650658"/>
    <w:rsid w:val="00651C2D"/>
    <w:rsid w:val="00661F21"/>
    <w:rsid w:val="00667BAC"/>
    <w:rsid w:val="00682C19"/>
    <w:rsid w:val="006C5263"/>
    <w:rsid w:val="006C753F"/>
    <w:rsid w:val="006D3BA6"/>
    <w:rsid w:val="006D449E"/>
    <w:rsid w:val="007020B2"/>
    <w:rsid w:val="00702A4A"/>
    <w:rsid w:val="00712D2F"/>
    <w:rsid w:val="007207F8"/>
    <w:rsid w:val="00722F62"/>
    <w:rsid w:val="00724CB2"/>
    <w:rsid w:val="007274BA"/>
    <w:rsid w:val="0073221A"/>
    <w:rsid w:val="0074692D"/>
    <w:rsid w:val="0075541C"/>
    <w:rsid w:val="00757E51"/>
    <w:rsid w:val="00763C07"/>
    <w:rsid w:val="00765ABF"/>
    <w:rsid w:val="00775C2B"/>
    <w:rsid w:val="007775E2"/>
    <w:rsid w:val="00784998"/>
    <w:rsid w:val="007978F6"/>
    <w:rsid w:val="007C6023"/>
    <w:rsid w:val="007E06D4"/>
    <w:rsid w:val="007F3A70"/>
    <w:rsid w:val="007F6981"/>
    <w:rsid w:val="00802174"/>
    <w:rsid w:val="00802A3D"/>
    <w:rsid w:val="00822C08"/>
    <w:rsid w:val="00843700"/>
    <w:rsid w:val="008529CF"/>
    <w:rsid w:val="00852DC0"/>
    <w:rsid w:val="00853833"/>
    <w:rsid w:val="008800D9"/>
    <w:rsid w:val="008A63BD"/>
    <w:rsid w:val="008B02A0"/>
    <w:rsid w:val="008E6562"/>
    <w:rsid w:val="008F6786"/>
    <w:rsid w:val="008F7587"/>
    <w:rsid w:val="00910A09"/>
    <w:rsid w:val="00924AFD"/>
    <w:rsid w:val="00924D36"/>
    <w:rsid w:val="00924E78"/>
    <w:rsid w:val="00986D5E"/>
    <w:rsid w:val="009A24E1"/>
    <w:rsid w:val="009B0555"/>
    <w:rsid w:val="009B0697"/>
    <w:rsid w:val="009B29AE"/>
    <w:rsid w:val="009B34EE"/>
    <w:rsid w:val="009E3F37"/>
    <w:rsid w:val="009F0C27"/>
    <w:rsid w:val="00A0055C"/>
    <w:rsid w:val="00A028F4"/>
    <w:rsid w:val="00A12091"/>
    <w:rsid w:val="00A16354"/>
    <w:rsid w:val="00A206E1"/>
    <w:rsid w:val="00A2286D"/>
    <w:rsid w:val="00A446CE"/>
    <w:rsid w:val="00A46706"/>
    <w:rsid w:val="00A62E45"/>
    <w:rsid w:val="00A673F5"/>
    <w:rsid w:val="00A71EB1"/>
    <w:rsid w:val="00A82E3B"/>
    <w:rsid w:val="00AE7CCE"/>
    <w:rsid w:val="00B05FFE"/>
    <w:rsid w:val="00B139A2"/>
    <w:rsid w:val="00B21951"/>
    <w:rsid w:val="00B41F55"/>
    <w:rsid w:val="00B42B11"/>
    <w:rsid w:val="00B4677B"/>
    <w:rsid w:val="00B56C8C"/>
    <w:rsid w:val="00B66468"/>
    <w:rsid w:val="00B81007"/>
    <w:rsid w:val="00B91779"/>
    <w:rsid w:val="00B9215F"/>
    <w:rsid w:val="00B95631"/>
    <w:rsid w:val="00BB3540"/>
    <w:rsid w:val="00BF6203"/>
    <w:rsid w:val="00C2427B"/>
    <w:rsid w:val="00C3150B"/>
    <w:rsid w:val="00C350ED"/>
    <w:rsid w:val="00C61C88"/>
    <w:rsid w:val="00C65F52"/>
    <w:rsid w:val="00C84E04"/>
    <w:rsid w:val="00CB604E"/>
    <w:rsid w:val="00CC532D"/>
    <w:rsid w:val="00CD37C7"/>
    <w:rsid w:val="00CD68D2"/>
    <w:rsid w:val="00CE7F9F"/>
    <w:rsid w:val="00CF4139"/>
    <w:rsid w:val="00D2254D"/>
    <w:rsid w:val="00D52A14"/>
    <w:rsid w:val="00D52A65"/>
    <w:rsid w:val="00D64D74"/>
    <w:rsid w:val="00D81A7E"/>
    <w:rsid w:val="00D86C15"/>
    <w:rsid w:val="00D87D7B"/>
    <w:rsid w:val="00D96525"/>
    <w:rsid w:val="00DB3F77"/>
    <w:rsid w:val="00DD3672"/>
    <w:rsid w:val="00DE28AD"/>
    <w:rsid w:val="00E242D7"/>
    <w:rsid w:val="00E3406F"/>
    <w:rsid w:val="00E36194"/>
    <w:rsid w:val="00E440D6"/>
    <w:rsid w:val="00E468F1"/>
    <w:rsid w:val="00E51871"/>
    <w:rsid w:val="00E7739C"/>
    <w:rsid w:val="00EA4518"/>
    <w:rsid w:val="00EC37BE"/>
    <w:rsid w:val="00EC4A38"/>
    <w:rsid w:val="00ED1964"/>
    <w:rsid w:val="00EE5A60"/>
    <w:rsid w:val="00F05CCE"/>
    <w:rsid w:val="00F233F4"/>
    <w:rsid w:val="00F23A6F"/>
    <w:rsid w:val="00F25A5A"/>
    <w:rsid w:val="00F321D0"/>
    <w:rsid w:val="00F453E5"/>
    <w:rsid w:val="00F54FE3"/>
    <w:rsid w:val="00F769D8"/>
    <w:rsid w:val="00FA7C23"/>
    <w:rsid w:val="00FC7BE6"/>
    <w:rsid w:val="00FD5F6E"/>
    <w:rsid w:val="00FD7C97"/>
    <w:rsid w:val="00FE0512"/>
    <w:rsid w:val="00FE2DEC"/>
    <w:rsid w:val="00FF67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A3D"/>
  </w:style>
  <w:style w:type="paragraph" w:styleId="Balk2">
    <w:name w:val="heading 2"/>
    <w:basedOn w:val="Normal"/>
    <w:link w:val="Balk2Char"/>
    <w:uiPriority w:val="9"/>
    <w:qFormat/>
    <w:rsid w:val="00FC7BE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6610D"/>
    <w:pPr>
      <w:ind w:left="720"/>
      <w:contextualSpacing/>
    </w:pPr>
  </w:style>
  <w:style w:type="character" w:customStyle="1" w:styleId="Balk2Char">
    <w:name w:val="Başlık 2 Char"/>
    <w:basedOn w:val="VarsaylanParagrafYazTipi"/>
    <w:link w:val="Balk2"/>
    <w:uiPriority w:val="9"/>
    <w:rsid w:val="00FC7BE6"/>
    <w:rPr>
      <w:rFonts w:ascii="Times New Roman" w:eastAsia="Times New Roman" w:hAnsi="Times New Roman" w:cs="Times New Roman"/>
      <w:b/>
      <w:bCs/>
      <w:sz w:val="36"/>
      <w:szCs w:val="36"/>
      <w:lang w:eastAsia="tr-TR"/>
    </w:rPr>
  </w:style>
  <w:style w:type="character" w:styleId="Kpr">
    <w:name w:val="Hyperlink"/>
    <w:basedOn w:val="VarsaylanParagrafYazTipi"/>
    <w:uiPriority w:val="99"/>
    <w:unhideWhenUsed/>
    <w:rsid w:val="0012551E"/>
    <w:rPr>
      <w:color w:val="0000FF"/>
      <w:u w:val="single"/>
    </w:rPr>
  </w:style>
  <w:style w:type="paragraph" w:styleId="BalonMetni">
    <w:name w:val="Balloon Text"/>
    <w:basedOn w:val="Normal"/>
    <w:link w:val="BalonMetniChar"/>
    <w:uiPriority w:val="99"/>
    <w:semiHidden/>
    <w:unhideWhenUsed/>
    <w:rsid w:val="008800D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00D9"/>
    <w:rPr>
      <w:rFonts w:ascii="Tahoma" w:hAnsi="Tahoma" w:cs="Tahoma"/>
      <w:sz w:val="16"/>
      <w:szCs w:val="16"/>
    </w:rPr>
  </w:style>
  <w:style w:type="paragraph" w:styleId="AralkYok">
    <w:name w:val="No Spacing"/>
    <w:uiPriority w:val="1"/>
    <w:qFormat/>
    <w:rsid w:val="00651C2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A3D"/>
  </w:style>
  <w:style w:type="paragraph" w:styleId="Balk2">
    <w:name w:val="heading 2"/>
    <w:basedOn w:val="Normal"/>
    <w:link w:val="Balk2Char"/>
    <w:uiPriority w:val="9"/>
    <w:qFormat/>
    <w:rsid w:val="00FC7BE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6610D"/>
    <w:pPr>
      <w:ind w:left="720"/>
      <w:contextualSpacing/>
    </w:pPr>
  </w:style>
  <w:style w:type="character" w:customStyle="1" w:styleId="Balk2Char">
    <w:name w:val="Başlık 2 Char"/>
    <w:basedOn w:val="VarsaylanParagrafYazTipi"/>
    <w:link w:val="Balk2"/>
    <w:uiPriority w:val="9"/>
    <w:rsid w:val="00FC7BE6"/>
    <w:rPr>
      <w:rFonts w:ascii="Times New Roman" w:eastAsia="Times New Roman" w:hAnsi="Times New Roman" w:cs="Times New Roman"/>
      <w:b/>
      <w:bCs/>
      <w:sz w:val="36"/>
      <w:szCs w:val="36"/>
      <w:lang w:eastAsia="tr-TR"/>
    </w:rPr>
  </w:style>
  <w:style w:type="character" w:styleId="Kpr">
    <w:name w:val="Hyperlink"/>
    <w:basedOn w:val="VarsaylanParagrafYazTipi"/>
    <w:uiPriority w:val="99"/>
    <w:unhideWhenUsed/>
    <w:rsid w:val="0012551E"/>
    <w:rPr>
      <w:color w:val="0000FF"/>
      <w:u w:val="single"/>
    </w:rPr>
  </w:style>
  <w:style w:type="paragraph" w:styleId="BalonMetni">
    <w:name w:val="Balloon Text"/>
    <w:basedOn w:val="Normal"/>
    <w:link w:val="BalonMetniChar"/>
    <w:uiPriority w:val="99"/>
    <w:semiHidden/>
    <w:unhideWhenUsed/>
    <w:rsid w:val="008800D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00D9"/>
    <w:rPr>
      <w:rFonts w:ascii="Tahoma" w:hAnsi="Tahoma" w:cs="Tahoma"/>
      <w:sz w:val="16"/>
      <w:szCs w:val="16"/>
    </w:rPr>
  </w:style>
  <w:style w:type="paragraph" w:styleId="AralkYok">
    <w:name w:val="No Spacing"/>
    <w:uiPriority w:val="1"/>
    <w:qFormat/>
    <w:rsid w:val="00651C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12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diagramDrawing" Target="diagrams/drawing1.xml"/><Relationship Id="rId5" Type="http://schemas.openxmlformats.org/officeDocument/2006/relationships/settings" Target="settings.xml"/><Relationship Id="rId10"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74BE77-B8E4-47FA-A178-A84A34B5B034}"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tr-TR"/>
        </a:p>
      </dgm:t>
    </dgm:pt>
    <dgm:pt modelId="{AEEB9B0F-B38C-47F3-8CCB-690D694543FC}">
      <dgm:prSet phldrT="[Metin]"/>
      <dgm:spPr/>
      <dgm:t>
        <a:bodyPr/>
        <a:lstStyle/>
        <a:p>
          <a:pPr algn="ctr"/>
          <a:r>
            <a:rPr lang="tr-TR"/>
            <a:t>PARK VE BAHÇELER MÜDÜRÜ</a:t>
          </a:r>
        </a:p>
        <a:p>
          <a:pPr algn="ctr"/>
          <a:endParaRPr lang="tr-TR"/>
        </a:p>
      </dgm:t>
    </dgm:pt>
    <dgm:pt modelId="{28B9B935-803D-40BA-A0E4-E7BD4719D20A}" type="parTrans" cxnId="{ED7C9F50-F00A-4865-9926-366E1006A4FE}">
      <dgm:prSet/>
      <dgm:spPr/>
      <dgm:t>
        <a:bodyPr/>
        <a:lstStyle/>
        <a:p>
          <a:endParaRPr lang="tr-TR"/>
        </a:p>
      </dgm:t>
    </dgm:pt>
    <dgm:pt modelId="{ADE46C2B-52DE-4502-848B-F14972B5CBE7}" type="sibTrans" cxnId="{ED7C9F50-F00A-4865-9926-366E1006A4FE}">
      <dgm:prSet/>
      <dgm:spPr/>
      <dgm:t>
        <a:bodyPr/>
        <a:lstStyle/>
        <a:p>
          <a:endParaRPr lang="tr-TR"/>
        </a:p>
      </dgm:t>
    </dgm:pt>
    <dgm:pt modelId="{1757F878-ACBF-4E68-B412-4F505263B34A}">
      <dgm:prSet phldrT="[Metin]"/>
      <dgm:spPr/>
      <dgm:t>
        <a:bodyPr/>
        <a:lstStyle/>
        <a:p>
          <a:r>
            <a:rPr lang="tr-TR"/>
            <a:t>Plan, Etüt, Proje ve İdari İşler Birimi</a:t>
          </a:r>
        </a:p>
      </dgm:t>
    </dgm:pt>
    <dgm:pt modelId="{3D1E37AF-F7B1-4C3B-9FEC-822AE21C0CE4}" type="parTrans" cxnId="{19F3C1A4-408D-4691-B757-E704893B26D9}">
      <dgm:prSet/>
      <dgm:spPr/>
      <dgm:t>
        <a:bodyPr/>
        <a:lstStyle/>
        <a:p>
          <a:endParaRPr lang="tr-TR"/>
        </a:p>
      </dgm:t>
    </dgm:pt>
    <dgm:pt modelId="{2C23B696-8105-45F4-AC81-6781C191F98C}" type="sibTrans" cxnId="{19F3C1A4-408D-4691-B757-E704893B26D9}">
      <dgm:prSet/>
      <dgm:spPr/>
      <dgm:t>
        <a:bodyPr/>
        <a:lstStyle/>
        <a:p>
          <a:endParaRPr lang="tr-TR"/>
        </a:p>
      </dgm:t>
    </dgm:pt>
    <dgm:pt modelId="{CB5406AC-9275-4BC8-9559-1A7A5D427221}">
      <dgm:prSet phldrT="[Metin]"/>
      <dgm:spPr/>
      <dgm:t>
        <a:bodyPr/>
        <a:lstStyle/>
        <a:p>
          <a:r>
            <a:rPr lang="tr-TR"/>
            <a:t>Bitkisel Üretim, Fidanlık ve Seracılık Birimi</a:t>
          </a:r>
        </a:p>
      </dgm:t>
    </dgm:pt>
    <dgm:pt modelId="{C894154E-C951-43FD-B753-B5C45A302453}" type="parTrans" cxnId="{5BC03D93-0A14-4781-A4F5-5C0BACBDDE7A}">
      <dgm:prSet/>
      <dgm:spPr/>
      <dgm:t>
        <a:bodyPr/>
        <a:lstStyle/>
        <a:p>
          <a:endParaRPr lang="tr-TR"/>
        </a:p>
      </dgm:t>
    </dgm:pt>
    <dgm:pt modelId="{E6E3E6B1-2726-47F9-AE78-74755FFD7319}" type="sibTrans" cxnId="{5BC03D93-0A14-4781-A4F5-5C0BACBDDE7A}">
      <dgm:prSet/>
      <dgm:spPr/>
      <dgm:t>
        <a:bodyPr/>
        <a:lstStyle/>
        <a:p>
          <a:endParaRPr lang="tr-TR"/>
        </a:p>
      </dgm:t>
    </dgm:pt>
    <dgm:pt modelId="{4E3744CF-2B93-484D-AA73-ECE7BB2D8BC4}">
      <dgm:prSet phldrT="[Metin]"/>
      <dgm:spPr/>
      <dgm:t>
        <a:bodyPr/>
        <a:lstStyle/>
        <a:p>
          <a:r>
            <a:rPr lang="tr-TR"/>
            <a:t>Araç Sevk ve Bakım Birimi</a:t>
          </a:r>
        </a:p>
      </dgm:t>
    </dgm:pt>
    <dgm:pt modelId="{6EEDB0DA-19C6-4C66-925E-99AFF2E1A3BE}" type="parTrans" cxnId="{1032CFB7-73D3-4D40-B430-B429FD6B74D5}">
      <dgm:prSet/>
      <dgm:spPr/>
      <dgm:t>
        <a:bodyPr/>
        <a:lstStyle/>
        <a:p>
          <a:endParaRPr lang="tr-TR"/>
        </a:p>
      </dgm:t>
    </dgm:pt>
    <dgm:pt modelId="{7A8DF50B-5F59-40D0-8937-2470C1D01756}" type="sibTrans" cxnId="{1032CFB7-73D3-4D40-B430-B429FD6B74D5}">
      <dgm:prSet/>
      <dgm:spPr/>
      <dgm:t>
        <a:bodyPr/>
        <a:lstStyle/>
        <a:p>
          <a:endParaRPr lang="tr-TR"/>
        </a:p>
      </dgm:t>
    </dgm:pt>
    <dgm:pt modelId="{B45FB072-DB30-4CAA-AB96-423257C94D22}">
      <dgm:prSet/>
      <dgm:spPr/>
      <dgm:t>
        <a:bodyPr/>
        <a:lstStyle/>
        <a:p>
          <a:r>
            <a:rPr lang="tr-TR"/>
            <a:t>Uygulama , Bakım ve Onarım Birimi</a:t>
          </a:r>
        </a:p>
      </dgm:t>
    </dgm:pt>
    <dgm:pt modelId="{63F6F252-27E0-4B25-AFEB-ADA0091E6BCA}" type="parTrans" cxnId="{6D589E5F-3E68-4494-9C4D-F4AE266F4F97}">
      <dgm:prSet/>
      <dgm:spPr/>
      <dgm:t>
        <a:bodyPr/>
        <a:lstStyle/>
        <a:p>
          <a:endParaRPr lang="tr-TR"/>
        </a:p>
      </dgm:t>
    </dgm:pt>
    <dgm:pt modelId="{81CF9980-660C-4DAF-83BE-A1D56A9F34DE}" type="sibTrans" cxnId="{6D589E5F-3E68-4494-9C4D-F4AE266F4F97}">
      <dgm:prSet/>
      <dgm:spPr/>
      <dgm:t>
        <a:bodyPr/>
        <a:lstStyle/>
        <a:p>
          <a:endParaRPr lang="tr-TR"/>
        </a:p>
      </dgm:t>
    </dgm:pt>
    <dgm:pt modelId="{5875D8CF-69EB-4D82-9C22-F7542EB44CD0}" type="pres">
      <dgm:prSet presAssocID="{ED74BE77-B8E4-47FA-A178-A84A34B5B034}" presName="hierChild1" presStyleCnt="0">
        <dgm:presLayoutVars>
          <dgm:orgChart val="1"/>
          <dgm:chPref val="1"/>
          <dgm:dir/>
          <dgm:animOne val="branch"/>
          <dgm:animLvl val="lvl"/>
          <dgm:resizeHandles/>
        </dgm:presLayoutVars>
      </dgm:prSet>
      <dgm:spPr/>
      <dgm:t>
        <a:bodyPr/>
        <a:lstStyle/>
        <a:p>
          <a:endParaRPr lang="tr-TR"/>
        </a:p>
      </dgm:t>
    </dgm:pt>
    <dgm:pt modelId="{4C575F61-480A-4C1F-BB2F-145DAC552535}" type="pres">
      <dgm:prSet presAssocID="{AEEB9B0F-B38C-47F3-8CCB-690D694543FC}" presName="hierRoot1" presStyleCnt="0">
        <dgm:presLayoutVars>
          <dgm:hierBranch val="init"/>
        </dgm:presLayoutVars>
      </dgm:prSet>
      <dgm:spPr/>
    </dgm:pt>
    <dgm:pt modelId="{D082495D-1D3E-4FD3-A873-F38C61665913}" type="pres">
      <dgm:prSet presAssocID="{AEEB9B0F-B38C-47F3-8CCB-690D694543FC}" presName="rootComposite1" presStyleCnt="0"/>
      <dgm:spPr/>
    </dgm:pt>
    <dgm:pt modelId="{C673A0D6-95DF-440C-A6A8-772CB8125DE9}" type="pres">
      <dgm:prSet presAssocID="{AEEB9B0F-B38C-47F3-8CCB-690D694543FC}" presName="rootText1" presStyleLbl="node0" presStyleIdx="0" presStyleCnt="1" custScaleX="124415" custScaleY="83624" custLinFactNeighborX="-24" custLinFactNeighborY="-56348">
        <dgm:presLayoutVars>
          <dgm:chPref val="3"/>
        </dgm:presLayoutVars>
      </dgm:prSet>
      <dgm:spPr/>
      <dgm:t>
        <a:bodyPr/>
        <a:lstStyle/>
        <a:p>
          <a:endParaRPr lang="tr-TR"/>
        </a:p>
      </dgm:t>
    </dgm:pt>
    <dgm:pt modelId="{2BE3D125-CDD1-433C-90F2-2232E0698A27}" type="pres">
      <dgm:prSet presAssocID="{AEEB9B0F-B38C-47F3-8CCB-690D694543FC}" presName="rootConnector1" presStyleLbl="node1" presStyleIdx="0" presStyleCnt="0"/>
      <dgm:spPr/>
      <dgm:t>
        <a:bodyPr/>
        <a:lstStyle/>
        <a:p>
          <a:endParaRPr lang="tr-TR"/>
        </a:p>
      </dgm:t>
    </dgm:pt>
    <dgm:pt modelId="{E1C9CCA4-F6F4-4D63-AB0A-995D315459A9}" type="pres">
      <dgm:prSet presAssocID="{AEEB9B0F-B38C-47F3-8CCB-690D694543FC}" presName="hierChild2" presStyleCnt="0"/>
      <dgm:spPr/>
    </dgm:pt>
    <dgm:pt modelId="{7EEDDE38-6C1A-4418-A4E7-C07289747A87}" type="pres">
      <dgm:prSet presAssocID="{3D1E37AF-F7B1-4C3B-9FEC-822AE21C0CE4}" presName="Name37" presStyleLbl="parChTrans1D2" presStyleIdx="0" presStyleCnt="4"/>
      <dgm:spPr/>
      <dgm:t>
        <a:bodyPr/>
        <a:lstStyle/>
        <a:p>
          <a:endParaRPr lang="tr-TR"/>
        </a:p>
      </dgm:t>
    </dgm:pt>
    <dgm:pt modelId="{7E03E2AB-16CE-4D28-BCAA-8F53A71E3E05}" type="pres">
      <dgm:prSet presAssocID="{1757F878-ACBF-4E68-B412-4F505263B34A}" presName="hierRoot2" presStyleCnt="0">
        <dgm:presLayoutVars>
          <dgm:hierBranch val="init"/>
        </dgm:presLayoutVars>
      </dgm:prSet>
      <dgm:spPr/>
    </dgm:pt>
    <dgm:pt modelId="{5C0C9F4B-FD71-4164-9650-9CE806E54B4B}" type="pres">
      <dgm:prSet presAssocID="{1757F878-ACBF-4E68-B412-4F505263B34A}" presName="rootComposite" presStyleCnt="0"/>
      <dgm:spPr/>
    </dgm:pt>
    <dgm:pt modelId="{91FC766C-21D7-400A-8623-103BB0F67F2E}" type="pres">
      <dgm:prSet presAssocID="{1757F878-ACBF-4E68-B412-4F505263B34A}" presName="rootText" presStyleLbl="node2" presStyleIdx="0" presStyleCnt="4">
        <dgm:presLayoutVars>
          <dgm:chPref val="3"/>
        </dgm:presLayoutVars>
      </dgm:prSet>
      <dgm:spPr/>
      <dgm:t>
        <a:bodyPr/>
        <a:lstStyle/>
        <a:p>
          <a:endParaRPr lang="tr-TR"/>
        </a:p>
      </dgm:t>
    </dgm:pt>
    <dgm:pt modelId="{B5C78552-6901-4CD6-B3BE-0823507D7DEF}" type="pres">
      <dgm:prSet presAssocID="{1757F878-ACBF-4E68-B412-4F505263B34A}" presName="rootConnector" presStyleLbl="node2" presStyleIdx="0" presStyleCnt="4"/>
      <dgm:spPr/>
      <dgm:t>
        <a:bodyPr/>
        <a:lstStyle/>
        <a:p>
          <a:endParaRPr lang="tr-TR"/>
        </a:p>
      </dgm:t>
    </dgm:pt>
    <dgm:pt modelId="{8C4814E0-6EEC-40DA-84D0-DF12F15322A2}" type="pres">
      <dgm:prSet presAssocID="{1757F878-ACBF-4E68-B412-4F505263B34A}" presName="hierChild4" presStyleCnt="0"/>
      <dgm:spPr/>
    </dgm:pt>
    <dgm:pt modelId="{96961A08-29CF-49F1-9396-6454783099CA}" type="pres">
      <dgm:prSet presAssocID="{1757F878-ACBF-4E68-B412-4F505263B34A}" presName="hierChild5" presStyleCnt="0"/>
      <dgm:spPr/>
    </dgm:pt>
    <dgm:pt modelId="{2B761E8C-46E9-4748-AFE2-A87932797F91}" type="pres">
      <dgm:prSet presAssocID="{63F6F252-27E0-4B25-AFEB-ADA0091E6BCA}" presName="Name37" presStyleLbl="parChTrans1D2" presStyleIdx="1" presStyleCnt="4"/>
      <dgm:spPr/>
      <dgm:t>
        <a:bodyPr/>
        <a:lstStyle/>
        <a:p>
          <a:endParaRPr lang="tr-TR"/>
        </a:p>
      </dgm:t>
    </dgm:pt>
    <dgm:pt modelId="{CBD53085-5C02-46CE-BED0-19E4FC2FD70E}" type="pres">
      <dgm:prSet presAssocID="{B45FB072-DB30-4CAA-AB96-423257C94D22}" presName="hierRoot2" presStyleCnt="0">
        <dgm:presLayoutVars>
          <dgm:hierBranch val="init"/>
        </dgm:presLayoutVars>
      </dgm:prSet>
      <dgm:spPr/>
    </dgm:pt>
    <dgm:pt modelId="{85582E24-1FE2-4DA9-BA6B-B5315964B7C4}" type="pres">
      <dgm:prSet presAssocID="{B45FB072-DB30-4CAA-AB96-423257C94D22}" presName="rootComposite" presStyleCnt="0"/>
      <dgm:spPr/>
    </dgm:pt>
    <dgm:pt modelId="{CCCCC418-36C7-41F9-BDA7-E525E4546883}" type="pres">
      <dgm:prSet presAssocID="{B45FB072-DB30-4CAA-AB96-423257C94D22}" presName="rootText" presStyleLbl="node2" presStyleIdx="1" presStyleCnt="4">
        <dgm:presLayoutVars>
          <dgm:chPref val="3"/>
        </dgm:presLayoutVars>
      </dgm:prSet>
      <dgm:spPr/>
      <dgm:t>
        <a:bodyPr/>
        <a:lstStyle/>
        <a:p>
          <a:endParaRPr lang="tr-TR"/>
        </a:p>
      </dgm:t>
    </dgm:pt>
    <dgm:pt modelId="{05AB7E73-454E-4151-B6F7-9E89C58C3B02}" type="pres">
      <dgm:prSet presAssocID="{B45FB072-DB30-4CAA-AB96-423257C94D22}" presName="rootConnector" presStyleLbl="node2" presStyleIdx="1" presStyleCnt="4"/>
      <dgm:spPr/>
      <dgm:t>
        <a:bodyPr/>
        <a:lstStyle/>
        <a:p>
          <a:endParaRPr lang="tr-TR"/>
        </a:p>
      </dgm:t>
    </dgm:pt>
    <dgm:pt modelId="{78DDD500-CFFE-4FC2-8D4E-AE03E00F03AD}" type="pres">
      <dgm:prSet presAssocID="{B45FB072-DB30-4CAA-AB96-423257C94D22}" presName="hierChild4" presStyleCnt="0"/>
      <dgm:spPr/>
    </dgm:pt>
    <dgm:pt modelId="{5D79850B-C399-4B3A-BA71-DD112CA2E95A}" type="pres">
      <dgm:prSet presAssocID="{B45FB072-DB30-4CAA-AB96-423257C94D22}" presName="hierChild5" presStyleCnt="0"/>
      <dgm:spPr/>
    </dgm:pt>
    <dgm:pt modelId="{F3938895-A50E-40EB-943E-8DE957E6958E}" type="pres">
      <dgm:prSet presAssocID="{C894154E-C951-43FD-B753-B5C45A302453}" presName="Name37" presStyleLbl="parChTrans1D2" presStyleIdx="2" presStyleCnt="4"/>
      <dgm:spPr/>
      <dgm:t>
        <a:bodyPr/>
        <a:lstStyle/>
        <a:p>
          <a:endParaRPr lang="tr-TR"/>
        </a:p>
      </dgm:t>
    </dgm:pt>
    <dgm:pt modelId="{167456DA-1F26-4918-9093-A14053D2C288}" type="pres">
      <dgm:prSet presAssocID="{CB5406AC-9275-4BC8-9559-1A7A5D427221}" presName="hierRoot2" presStyleCnt="0">
        <dgm:presLayoutVars>
          <dgm:hierBranch val="init"/>
        </dgm:presLayoutVars>
      </dgm:prSet>
      <dgm:spPr/>
    </dgm:pt>
    <dgm:pt modelId="{B0DDFEBE-84F7-4CC2-B041-74AE9722C4B5}" type="pres">
      <dgm:prSet presAssocID="{CB5406AC-9275-4BC8-9559-1A7A5D427221}" presName="rootComposite" presStyleCnt="0"/>
      <dgm:spPr/>
    </dgm:pt>
    <dgm:pt modelId="{79E2901B-7A3A-462A-AA53-D76D4F95771E}" type="pres">
      <dgm:prSet presAssocID="{CB5406AC-9275-4BC8-9559-1A7A5D427221}" presName="rootText" presStyleLbl="node2" presStyleIdx="2" presStyleCnt="4">
        <dgm:presLayoutVars>
          <dgm:chPref val="3"/>
        </dgm:presLayoutVars>
      </dgm:prSet>
      <dgm:spPr/>
      <dgm:t>
        <a:bodyPr/>
        <a:lstStyle/>
        <a:p>
          <a:endParaRPr lang="tr-TR"/>
        </a:p>
      </dgm:t>
    </dgm:pt>
    <dgm:pt modelId="{C34597B4-CCB2-4EED-85D2-FF4DF92EDD60}" type="pres">
      <dgm:prSet presAssocID="{CB5406AC-9275-4BC8-9559-1A7A5D427221}" presName="rootConnector" presStyleLbl="node2" presStyleIdx="2" presStyleCnt="4"/>
      <dgm:spPr/>
      <dgm:t>
        <a:bodyPr/>
        <a:lstStyle/>
        <a:p>
          <a:endParaRPr lang="tr-TR"/>
        </a:p>
      </dgm:t>
    </dgm:pt>
    <dgm:pt modelId="{2E74D02D-78B9-44FD-B3B2-E7212FAB0CFA}" type="pres">
      <dgm:prSet presAssocID="{CB5406AC-9275-4BC8-9559-1A7A5D427221}" presName="hierChild4" presStyleCnt="0"/>
      <dgm:spPr/>
    </dgm:pt>
    <dgm:pt modelId="{E2026367-5A10-40C7-A8D2-13505CEB7D78}" type="pres">
      <dgm:prSet presAssocID="{CB5406AC-9275-4BC8-9559-1A7A5D427221}" presName="hierChild5" presStyleCnt="0"/>
      <dgm:spPr/>
    </dgm:pt>
    <dgm:pt modelId="{77102C83-3EC2-4EB3-ABC9-AA8F9A35CC55}" type="pres">
      <dgm:prSet presAssocID="{6EEDB0DA-19C6-4C66-925E-99AFF2E1A3BE}" presName="Name37" presStyleLbl="parChTrans1D2" presStyleIdx="3" presStyleCnt="4"/>
      <dgm:spPr/>
      <dgm:t>
        <a:bodyPr/>
        <a:lstStyle/>
        <a:p>
          <a:endParaRPr lang="tr-TR"/>
        </a:p>
      </dgm:t>
    </dgm:pt>
    <dgm:pt modelId="{F6BD7179-0E4E-4B59-97C4-246EFBE2CB15}" type="pres">
      <dgm:prSet presAssocID="{4E3744CF-2B93-484D-AA73-ECE7BB2D8BC4}" presName="hierRoot2" presStyleCnt="0">
        <dgm:presLayoutVars>
          <dgm:hierBranch val="init"/>
        </dgm:presLayoutVars>
      </dgm:prSet>
      <dgm:spPr/>
    </dgm:pt>
    <dgm:pt modelId="{ACAE288E-6082-4A8C-BD04-4CBCBB0B72FD}" type="pres">
      <dgm:prSet presAssocID="{4E3744CF-2B93-484D-AA73-ECE7BB2D8BC4}" presName="rootComposite" presStyleCnt="0"/>
      <dgm:spPr/>
    </dgm:pt>
    <dgm:pt modelId="{6962641F-90BA-4502-B468-D16FDEE7D187}" type="pres">
      <dgm:prSet presAssocID="{4E3744CF-2B93-484D-AA73-ECE7BB2D8BC4}" presName="rootText" presStyleLbl="node2" presStyleIdx="3" presStyleCnt="4">
        <dgm:presLayoutVars>
          <dgm:chPref val="3"/>
        </dgm:presLayoutVars>
      </dgm:prSet>
      <dgm:spPr/>
      <dgm:t>
        <a:bodyPr/>
        <a:lstStyle/>
        <a:p>
          <a:endParaRPr lang="tr-TR"/>
        </a:p>
      </dgm:t>
    </dgm:pt>
    <dgm:pt modelId="{D2343520-B2F8-4FF6-850F-11D0C85BD43F}" type="pres">
      <dgm:prSet presAssocID="{4E3744CF-2B93-484D-AA73-ECE7BB2D8BC4}" presName="rootConnector" presStyleLbl="node2" presStyleIdx="3" presStyleCnt="4"/>
      <dgm:spPr/>
      <dgm:t>
        <a:bodyPr/>
        <a:lstStyle/>
        <a:p>
          <a:endParaRPr lang="tr-TR"/>
        </a:p>
      </dgm:t>
    </dgm:pt>
    <dgm:pt modelId="{919D1C72-4F1D-41CD-AD23-9ADE42FAB0CA}" type="pres">
      <dgm:prSet presAssocID="{4E3744CF-2B93-484D-AA73-ECE7BB2D8BC4}" presName="hierChild4" presStyleCnt="0"/>
      <dgm:spPr/>
    </dgm:pt>
    <dgm:pt modelId="{67AB0E48-F00C-457A-8689-FE5E5209E47C}" type="pres">
      <dgm:prSet presAssocID="{4E3744CF-2B93-484D-AA73-ECE7BB2D8BC4}" presName="hierChild5" presStyleCnt="0"/>
      <dgm:spPr/>
    </dgm:pt>
    <dgm:pt modelId="{60498760-83BE-4603-840E-B0A867E44F8E}" type="pres">
      <dgm:prSet presAssocID="{AEEB9B0F-B38C-47F3-8CCB-690D694543FC}" presName="hierChild3" presStyleCnt="0"/>
      <dgm:spPr/>
    </dgm:pt>
  </dgm:ptLst>
  <dgm:cxnLst>
    <dgm:cxn modelId="{6D589E5F-3E68-4494-9C4D-F4AE266F4F97}" srcId="{AEEB9B0F-B38C-47F3-8CCB-690D694543FC}" destId="{B45FB072-DB30-4CAA-AB96-423257C94D22}" srcOrd="1" destOrd="0" parTransId="{63F6F252-27E0-4B25-AFEB-ADA0091E6BCA}" sibTransId="{81CF9980-660C-4DAF-83BE-A1D56A9F34DE}"/>
    <dgm:cxn modelId="{BC536F6B-884F-4232-8416-D60829BBE28F}" type="presOf" srcId="{CB5406AC-9275-4BC8-9559-1A7A5D427221}" destId="{79E2901B-7A3A-462A-AA53-D76D4F95771E}" srcOrd="0" destOrd="0" presId="urn:microsoft.com/office/officeart/2005/8/layout/orgChart1"/>
    <dgm:cxn modelId="{C5B2405D-DCFB-4AB6-8551-A7AC1E1800D9}" type="presOf" srcId="{63F6F252-27E0-4B25-AFEB-ADA0091E6BCA}" destId="{2B761E8C-46E9-4748-AFE2-A87932797F91}" srcOrd="0" destOrd="0" presId="urn:microsoft.com/office/officeart/2005/8/layout/orgChart1"/>
    <dgm:cxn modelId="{224F3AA9-BB91-41E0-9B63-1EAC1DA9FFCD}" type="presOf" srcId="{6EEDB0DA-19C6-4C66-925E-99AFF2E1A3BE}" destId="{77102C83-3EC2-4EB3-ABC9-AA8F9A35CC55}" srcOrd="0" destOrd="0" presId="urn:microsoft.com/office/officeart/2005/8/layout/orgChart1"/>
    <dgm:cxn modelId="{AFF4FC84-49D9-42C3-B687-D4B28D961DDA}" type="presOf" srcId="{4E3744CF-2B93-484D-AA73-ECE7BB2D8BC4}" destId="{6962641F-90BA-4502-B468-D16FDEE7D187}" srcOrd="0" destOrd="0" presId="urn:microsoft.com/office/officeart/2005/8/layout/orgChart1"/>
    <dgm:cxn modelId="{B3DB9FF2-BEAA-4EA5-9ABB-8087C2BA3507}" type="presOf" srcId="{AEEB9B0F-B38C-47F3-8CCB-690D694543FC}" destId="{2BE3D125-CDD1-433C-90F2-2232E0698A27}" srcOrd="1" destOrd="0" presId="urn:microsoft.com/office/officeart/2005/8/layout/orgChart1"/>
    <dgm:cxn modelId="{F82376EA-21CD-4C6A-9E62-964DF1463F2D}" type="presOf" srcId="{ED74BE77-B8E4-47FA-A178-A84A34B5B034}" destId="{5875D8CF-69EB-4D82-9C22-F7542EB44CD0}" srcOrd="0" destOrd="0" presId="urn:microsoft.com/office/officeart/2005/8/layout/orgChart1"/>
    <dgm:cxn modelId="{9BFE39BF-93D4-4210-B03D-737910C735B7}" type="presOf" srcId="{1757F878-ACBF-4E68-B412-4F505263B34A}" destId="{91FC766C-21D7-400A-8623-103BB0F67F2E}" srcOrd="0" destOrd="0" presId="urn:microsoft.com/office/officeart/2005/8/layout/orgChart1"/>
    <dgm:cxn modelId="{19F3C1A4-408D-4691-B757-E704893B26D9}" srcId="{AEEB9B0F-B38C-47F3-8CCB-690D694543FC}" destId="{1757F878-ACBF-4E68-B412-4F505263B34A}" srcOrd="0" destOrd="0" parTransId="{3D1E37AF-F7B1-4C3B-9FEC-822AE21C0CE4}" sibTransId="{2C23B696-8105-45F4-AC81-6781C191F98C}"/>
    <dgm:cxn modelId="{9C786C41-7C54-4217-8BBC-3C743DCD3C2F}" type="presOf" srcId="{C894154E-C951-43FD-B753-B5C45A302453}" destId="{F3938895-A50E-40EB-943E-8DE957E6958E}" srcOrd="0" destOrd="0" presId="urn:microsoft.com/office/officeart/2005/8/layout/orgChart1"/>
    <dgm:cxn modelId="{CEADCF8F-B0B5-4268-83A8-9E07DD4ECCB5}" type="presOf" srcId="{B45FB072-DB30-4CAA-AB96-423257C94D22}" destId="{CCCCC418-36C7-41F9-BDA7-E525E4546883}" srcOrd="0" destOrd="0" presId="urn:microsoft.com/office/officeart/2005/8/layout/orgChart1"/>
    <dgm:cxn modelId="{61DD52FE-93C8-4622-9781-9D0EAC241E2A}" type="presOf" srcId="{4E3744CF-2B93-484D-AA73-ECE7BB2D8BC4}" destId="{D2343520-B2F8-4FF6-850F-11D0C85BD43F}" srcOrd="1" destOrd="0" presId="urn:microsoft.com/office/officeart/2005/8/layout/orgChart1"/>
    <dgm:cxn modelId="{EBF6878A-E034-470A-BC5F-36E063CB9B49}" type="presOf" srcId="{CB5406AC-9275-4BC8-9559-1A7A5D427221}" destId="{C34597B4-CCB2-4EED-85D2-FF4DF92EDD60}" srcOrd="1" destOrd="0" presId="urn:microsoft.com/office/officeart/2005/8/layout/orgChart1"/>
    <dgm:cxn modelId="{1032CFB7-73D3-4D40-B430-B429FD6B74D5}" srcId="{AEEB9B0F-B38C-47F3-8CCB-690D694543FC}" destId="{4E3744CF-2B93-484D-AA73-ECE7BB2D8BC4}" srcOrd="3" destOrd="0" parTransId="{6EEDB0DA-19C6-4C66-925E-99AFF2E1A3BE}" sibTransId="{7A8DF50B-5F59-40D0-8937-2470C1D01756}"/>
    <dgm:cxn modelId="{5BC03D93-0A14-4781-A4F5-5C0BACBDDE7A}" srcId="{AEEB9B0F-B38C-47F3-8CCB-690D694543FC}" destId="{CB5406AC-9275-4BC8-9559-1A7A5D427221}" srcOrd="2" destOrd="0" parTransId="{C894154E-C951-43FD-B753-B5C45A302453}" sibTransId="{E6E3E6B1-2726-47F9-AE78-74755FFD7319}"/>
    <dgm:cxn modelId="{2A3523CF-0608-4797-9D85-BCB163ADC9B4}" type="presOf" srcId="{3D1E37AF-F7B1-4C3B-9FEC-822AE21C0CE4}" destId="{7EEDDE38-6C1A-4418-A4E7-C07289747A87}" srcOrd="0" destOrd="0" presId="urn:microsoft.com/office/officeart/2005/8/layout/orgChart1"/>
    <dgm:cxn modelId="{C75940ED-E2E5-44AB-9AD7-8FCD1D1475E4}" type="presOf" srcId="{AEEB9B0F-B38C-47F3-8CCB-690D694543FC}" destId="{C673A0D6-95DF-440C-A6A8-772CB8125DE9}" srcOrd="0" destOrd="0" presId="urn:microsoft.com/office/officeart/2005/8/layout/orgChart1"/>
    <dgm:cxn modelId="{ED7C9F50-F00A-4865-9926-366E1006A4FE}" srcId="{ED74BE77-B8E4-47FA-A178-A84A34B5B034}" destId="{AEEB9B0F-B38C-47F3-8CCB-690D694543FC}" srcOrd="0" destOrd="0" parTransId="{28B9B935-803D-40BA-A0E4-E7BD4719D20A}" sibTransId="{ADE46C2B-52DE-4502-848B-F14972B5CBE7}"/>
    <dgm:cxn modelId="{9BCD8BAF-1518-4527-8B2C-2D4D5DF5B866}" type="presOf" srcId="{1757F878-ACBF-4E68-B412-4F505263B34A}" destId="{B5C78552-6901-4CD6-B3BE-0823507D7DEF}" srcOrd="1" destOrd="0" presId="urn:microsoft.com/office/officeart/2005/8/layout/orgChart1"/>
    <dgm:cxn modelId="{18E166C9-7326-4561-9C5A-EB37F4C43B3F}" type="presOf" srcId="{B45FB072-DB30-4CAA-AB96-423257C94D22}" destId="{05AB7E73-454E-4151-B6F7-9E89C58C3B02}" srcOrd="1" destOrd="0" presId="urn:microsoft.com/office/officeart/2005/8/layout/orgChart1"/>
    <dgm:cxn modelId="{AD4EA6E2-6022-4F58-972A-B76A864D8AE7}" type="presParOf" srcId="{5875D8CF-69EB-4D82-9C22-F7542EB44CD0}" destId="{4C575F61-480A-4C1F-BB2F-145DAC552535}" srcOrd="0" destOrd="0" presId="urn:microsoft.com/office/officeart/2005/8/layout/orgChart1"/>
    <dgm:cxn modelId="{80774100-3EB8-48A6-8C8C-955B582EDD27}" type="presParOf" srcId="{4C575F61-480A-4C1F-BB2F-145DAC552535}" destId="{D082495D-1D3E-4FD3-A873-F38C61665913}" srcOrd="0" destOrd="0" presId="urn:microsoft.com/office/officeart/2005/8/layout/orgChart1"/>
    <dgm:cxn modelId="{0FC9ABDC-2AD8-413A-9CAD-40BE1C2D1E4B}" type="presParOf" srcId="{D082495D-1D3E-4FD3-A873-F38C61665913}" destId="{C673A0D6-95DF-440C-A6A8-772CB8125DE9}" srcOrd="0" destOrd="0" presId="urn:microsoft.com/office/officeart/2005/8/layout/orgChart1"/>
    <dgm:cxn modelId="{8643E1B9-232C-44C2-8D65-05B07DDDDF87}" type="presParOf" srcId="{D082495D-1D3E-4FD3-A873-F38C61665913}" destId="{2BE3D125-CDD1-433C-90F2-2232E0698A27}" srcOrd="1" destOrd="0" presId="urn:microsoft.com/office/officeart/2005/8/layout/orgChart1"/>
    <dgm:cxn modelId="{A6BCA2CE-0B28-4DF2-B237-08571074BEDF}" type="presParOf" srcId="{4C575F61-480A-4C1F-BB2F-145DAC552535}" destId="{E1C9CCA4-F6F4-4D63-AB0A-995D315459A9}" srcOrd="1" destOrd="0" presId="urn:microsoft.com/office/officeart/2005/8/layout/orgChart1"/>
    <dgm:cxn modelId="{160661FB-0FF1-4E20-945B-F122732EC6BD}" type="presParOf" srcId="{E1C9CCA4-F6F4-4D63-AB0A-995D315459A9}" destId="{7EEDDE38-6C1A-4418-A4E7-C07289747A87}" srcOrd="0" destOrd="0" presId="urn:microsoft.com/office/officeart/2005/8/layout/orgChart1"/>
    <dgm:cxn modelId="{CACE60F9-A93F-4083-878C-04EFF3AB6406}" type="presParOf" srcId="{E1C9CCA4-F6F4-4D63-AB0A-995D315459A9}" destId="{7E03E2AB-16CE-4D28-BCAA-8F53A71E3E05}" srcOrd="1" destOrd="0" presId="urn:microsoft.com/office/officeart/2005/8/layout/orgChart1"/>
    <dgm:cxn modelId="{93ADFF53-4BD3-4060-B007-08A4805673E0}" type="presParOf" srcId="{7E03E2AB-16CE-4D28-BCAA-8F53A71E3E05}" destId="{5C0C9F4B-FD71-4164-9650-9CE806E54B4B}" srcOrd="0" destOrd="0" presId="urn:microsoft.com/office/officeart/2005/8/layout/orgChart1"/>
    <dgm:cxn modelId="{E69FEF7E-C277-48C7-8B67-AA472ACDA122}" type="presParOf" srcId="{5C0C9F4B-FD71-4164-9650-9CE806E54B4B}" destId="{91FC766C-21D7-400A-8623-103BB0F67F2E}" srcOrd="0" destOrd="0" presId="urn:microsoft.com/office/officeart/2005/8/layout/orgChart1"/>
    <dgm:cxn modelId="{9013F610-9D8F-4AA2-980C-51ADB825A823}" type="presParOf" srcId="{5C0C9F4B-FD71-4164-9650-9CE806E54B4B}" destId="{B5C78552-6901-4CD6-B3BE-0823507D7DEF}" srcOrd="1" destOrd="0" presId="urn:microsoft.com/office/officeart/2005/8/layout/orgChart1"/>
    <dgm:cxn modelId="{121A1D84-5298-4E74-91C6-A426479C5024}" type="presParOf" srcId="{7E03E2AB-16CE-4D28-BCAA-8F53A71E3E05}" destId="{8C4814E0-6EEC-40DA-84D0-DF12F15322A2}" srcOrd="1" destOrd="0" presId="urn:microsoft.com/office/officeart/2005/8/layout/orgChart1"/>
    <dgm:cxn modelId="{A27A3A12-587A-4FB3-8949-5F22774FD9BD}" type="presParOf" srcId="{7E03E2AB-16CE-4D28-BCAA-8F53A71E3E05}" destId="{96961A08-29CF-49F1-9396-6454783099CA}" srcOrd="2" destOrd="0" presId="urn:microsoft.com/office/officeart/2005/8/layout/orgChart1"/>
    <dgm:cxn modelId="{4C44C26D-AC3D-404E-B4FF-6BC6F9042120}" type="presParOf" srcId="{E1C9CCA4-F6F4-4D63-AB0A-995D315459A9}" destId="{2B761E8C-46E9-4748-AFE2-A87932797F91}" srcOrd="2" destOrd="0" presId="urn:microsoft.com/office/officeart/2005/8/layout/orgChart1"/>
    <dgm:cxn modelId="{D33D5FDF-2B79-4B3E-B925-D9459284F386}" type="presParOf" srcId="{E1C9CCA4-F6F4-4D63-AB0A-995D315459A9}" destId="{CBD53085-5C02-46CE-BED0-19E4FC2FD70E}" srcOrd="3" destOrd="0" presId="urn:microsoft.com/office/officeart/2005/8/layout/orgChart1"/>
    <dgm:cxn modelId="{2E286E4B-5CD2-4B19-9C1E-EF401E94EF2D}" type="presParOf" srcId="{CBD53085-5C02-46CE-BED0-19E4FC2FD70E}" destId="{85582E24-1FE2-4DA9-BA6B-B5315964B7C4}" srcOrd="0" destOrd="0" presId="urn:microsoft.com/office/officeart/2005/8/layout/orgChart1"/>
    <dgm:cxn modelId="{0F51CCC8-7D8C-4FB3-807F-9811C81248D9}" type="presParOf" srcId="{85582E24-1FE2-4DA9-BA6B-B5315964B7C4}" destId="{CCCCC418-36C7-41F9-BDA7-E525E4546883}" srcOrd="0" destOrd="0" presId="urn:microsoft.com/office/officeart/2005/8/layout/orgChart1"/>
    <dgm:cxn modelId="{37102CC4-D0A5-4ED2-B3FA-D6CF7F8D6F31}" type="presParOf" srcId="{85582E24-1FE2-4DA9-BA6B-B5315964B7C4}" destId="{05AB7E73-454E-4151-B6F7-9E89C58C3B02}" srcOrd="1" destOrd="0" presId="urn:microsoft.com/office/officeart/2005/8/layout/orgChart1"/>
    <dgm:cxn modelId="{33A88D3E-F34C-4B91-A1A2-4E30690B7B71}" type="presParOf" srcId="{CBD53085-5C02-46CE-BED0-19E4FC2FD70E}" destId="{78DDD500-CFFE-4FC2-8D4E-AE03E00F03AD}" srcOrd="1" destOrd="0" presId="urn:microsoft.com/office/officeart/2005/8/layout/orgChart1"/>
    <dgm:cxn modelId="{5D646771-544E-46BE-937C-6181093FBE70}" type="presParOf" srcId="{CBD53085-5C02-46CE-BED0-19E4FC2FD70E}" destId="{5D79850B-C399-4B3A-BA71-DD112CA2E95A}" srcOrd="2" destOrd="0" presId="urn:microsoft.com/office/officeart/2005/8/layout/orgChart1"/>
    <dgm:cxn modelId="{839A3816-A8EC-4256-9ECD-2431C5EE345E}" type="presParOf" srcId="{E1C9CCA4-F6F4-4D63-AB0A-995D315459A9}" destId="{F3938895-A50E-40EB-943E-8DE957E6958E}" srcOrd="4" destOrd="0" presId="urn:microsoft.com/office/officeart/2005/8/layout/orgChart1"/>
    <dgm:cxn modelId="{62AD2D9D-3915-4BEE-8A14-7DDFEF7A0ED4}" type="presParOf" srcId="{E1C9CCA4-F6F4-4D63-AB0A-995D315459A9}" destId="{167456DA-1F26-4918-9093-A14053D2C288}" srcOrd="5" destOrd="0" presId="urn:microsoft.com/office/officeart/2005/8/layout/orgChart1"/>
    <dgm:cxn modelId="{BF5E108B-1B87-4934-A771-17F9091E2709}" type="presParOf" srcId="{167456DA-1F26-4918-9093-A14053D2C288}" destId="{B0DDFEBE-84F7-4CC2-B041-74AE9722C4B5}" srcOrd="0" destOrd="0" presId="urn:microsoft.com/office/officeart/2005/8/layout/orgChart1"/>
    <dgm:cxn modelId="{3B0E31ED-8C83-437A-A530-5CC4347F69CD}" type="presParOf" srcId="{B0DDFEBE-84F7-4CC2-B041-74AE9722C4B5}" destId="{79E2901B-7A3A-462A-AA53-D76D4F95771E}" srcOrd="0" destOrd="0" presId="urn:microsoft.com/office/officeart/2005/8/layout/orgChart1"/>
    <dgm:cxn modelId="{B520E4F5-D61E-4FF0-BCFA-CEE5E41BFB8B}" type="presParOf" srcId="{B0DDFEBE-84F7-4CC2-B041-74AE9722C4B5}" destId="{C34597B4-CCB2-4EED-85D2-FF4DF92EDD60}" srcOrd="1" destOrd="0" presId="urn:microsoft.com/office/officeart/2005/8/layout/orgChart1"/>
    <dgm:cxn modelId="{6250E404-5925-47C1-A1F2-9593BA457788}" type="presParOf" srcId="{167456DA-1F26-4918-9093-A14053D2C288}" destId="{2E74D02D-78B9-44FD-B3B2-E7212FAB0CFA}" srcOrd="1" destOrd="0" presId="urn:microsoft.com/office/officeart/2005/8/layout/orgChart1"/>
    <dgm:cxn modelId="{193E4CDD-AE43-4AAB-B138-E7DCC55B0AC3}" type="presParOf" srcId="{167456DA-1F26-4918-9093-A14053D2C288}" destId="{E2026367-5A10-40C7-A8D2-13505CEB7D78}" srcOrd="2" destOrd="0" presId="urn:microsoft.com/office/officeart/2005/8/layout/orgChart1"/>
    <dgm:cxn modelId="{2E8C05AF-73C5-41E2-8EC7-A22DCD22A32E}" type="presParOf" srcId="{E1C9CCA4-F6F4-4D63-AB0A-995D315459A9}" destId="{77102C83-3EC2-4EB3-ABC9-AA8F9A35CC55}" srcOrd="6" destOrd="0" presId="urn:microsoft.com/office/officeart/2005/8/layout/orgChart1"/>
    <dgm:cxn modelId="{65512617-391F-4293-8E14-FC6405DE8FA5}" type="presParOf" srcId="{E1C9CCA4-F6F4-4D63-AB0A-995D315459A9}" destId="{F6BD7179-0E4E-4B59-97C4-246EFBE2CB15}" srcOrd="7" destOrd="0" presId="urn:microsoft.com/office/officeart/2005/8/layout/orgChart1"/>
    <dgm:cxn modelId="{034D07FF-94F4-49FA-A26D-3DEF33ED048F}" type="presParOf" srcId="{F6BD7179-0E4E-4B59-97C4-246EFBE2CB15}" destId="{ACAE288E-6082-4A8C-BD04-4CBCBB0B72FD}" srcOrd="0" destOrd="0" presId="urn:microsoft.com/office/officeart/2005/8/layout/orgChart1"/>
    <dgm:cxn modelId="{57DF3E61-6E26-46D6-8A50-05AC63F21810}" type="presParOf" srcId="{ACAE288E-6082-4A8C-BD04-4CBCBB0B72FD}" destId="{6962641F-90BA-4502-B468-D16FDEE7D187}" srcOrd="0" destOrd="0" presId="urn:microsoft.com/office/officeart/2005/8/layout/orgChart1"/>
    <dgm:cxn modelId="{9BDF50B4-38E7-4EB7-88E2-21AE07D8A991}" type="presParOf" srcId="{ACAE288E-6082-4A8C-BD04-4CBCBB0B72FD}" destId="{D2343520-B2F8-4FF6-850F-11D0C85BD43F}" srcOrd="1" destOrd="0" presId="urn:microsoft.com/office/officeart/2005/8/layout/orgChart1"/>
    <dgm:cxn modelId="{EF8DEFD0-2CF1-45F4-935D-A3AE905A8798}" type="presParOf" srcId="{F6BD7179-0E4E-4B59-97C4-246EFBE2CB15}" destId="{919D1C72-4F1D-41CD-AD23-9ADE42FAB0CA}" srcOrd="1" destOrd="0" presId="urn:microsoft.com/office/officeart/2005/8/layout/orgChart1"/>
    <dgm:cxn modelId="{D216E5BD-18FA-41F7-AA24-7457674E4FCA}" type="presParOf" srcId="{F6BD7179-0E4E-4B59-97C4-246EFBE2CB15}" destId="{67AB0E48-F00C-457A-8689-FE5E5209E47C}" srcOrd="2" destOrd="0" presId="urn:microsoft.com/office/officeart/2005/8/layout/orgChart1"/>
    <dgm:cxn modelId="{B7E6A2F0-7F0A-4218-8134-FD8284F10338}" type="presParOf" srcId="{4C575F61-480A-4C1F-BB2F-145DAC552535}" destId="{60498760-83BE-4603-840E-B0A867E44F8E}"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102C83-3EC2-4EB3-ABC9-AA8F9A35CC55}">
      <dsp:nvSpPr>
        <dsp:cNvPr id="0" name=""/>
        <dsp:cNvSpPr/>
      </dsp:nvSpPr>
      <dsp:spPr>
        <a:xfrm>
          <a:off x="3108638" y="1192856"/>
          <a:ext cx="2435278" cy="659705"/>
        </a:xfrm>
        <a:custGeom>
          <a:avLst/>
          <a:gdLst/>
          <a:ahLst/>
          <a:cxnLst/>
          <a:rect l="0" t="0" r="0" b="0"/>
          <a:pathLst>
            <a:path>
              <a:moveTo>
                <a:pt x="0" y="0"/>
              </a:moveTo>
              <a:lnTo>
                <a:pt x="0" y="518840"/>
              </a:lnTo>
              <a:lnTo>
                <a:pt x="2435278" y="518840"/>
              </a:lnTo>
              <a:lnTo>
                <a:pt x="2435278" y="6597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3938895-A50E-40EB-943E-8DE957E6958E}">
      <dsp:nvSpPr>
        <dsp:cNvPr id="0" name=""/>
        <dsp:cNvSpPr/>
      </dsp:nvSpPr>
      <dsp:spPr>
        <a:xfrm>
          <a:off x="3108638" y="1192856"/>
          <a:ext cx="811974" cy="659705"/>
        </a:xfrm>
        <a:custGeom>
          <a:avLst/>
          <a:gdLst/>
          <a:ahLst/>
          <a:cxnLst/>
          <a:rect l="0" t="0" r="0" b="0"/>
          <a:pathLst>
            <a:path>
              <a:moveTo>
                <a:pt x="0" y="0"/>
              </a:moveTo>
              <a:lnTo>
                <a:pt x="0" y="518840"/>
              </a:lnTo>
              <a:lnTo>
                <a:pt x="811974" y="518840"/>
              </a:lnTo>
              <a:lnTo>
                <a:pt x="811974" y="6597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B761E8C-46E9-4748-AFE2-A87932797F91}">
      <dsp:nvSpPr>
        <dsp:cNvPr id="0" name=""/>
        <dsp:cNvSpPr/>
      </dsp:nvSpPr>
      <dsp:spPr>
        <a:xfrm>
          <a:off x="2297307" y="1192856"/>
          <a:ext cx="811330" cy="659705"/>
        </a:xfrm>
        <a:custGeom>
          <a:avLst/>
          <a:gdLst/>
          <a:ahLst/>
          <a:cxnLst/>
          <a:rect l="0" t="0" r="0" b="0"/>
          <a:pathLst>
            <a:path>
              <a:moveTo>
                <a:pt x="811330" y="0"/>
              </a:moveTo>
              <a:lnTo>
                <a:pt x="811330" y="518840"/>
              </a:lnTo>
              <a:lnTo>
                <a:pt x="0" y="518840"/>
              </a:lnTo>
              <a:lnTo>
                <a:pt x="0" y="6597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EDDE38-6C1A-4418-A4E7-C07289747A87}">
      <dsp:nvSpPr>
        <dsp:cNvPr id="0" name=""/>
        <dsp:cNvSpPr/>
      </dsp:nvSpPr>
      <dsp:spPr>
        <a:xfrm>
          <a:off x="674003" y="1192856"/>
          <a:ext cx="2434634" cy="659705"/>
        </a:xfrm>
        <a:custGeom>
          <a:avLst/>
          <a:gdLst/>
          <a:ahLst/>
          <a:cxnLst/>
          <a:rect l="0" t="0" r="0" b="0"/>
          <a:pathLst>
            <a:path>
              <a:moveTo>
                <a:pt x="2434634" y="0"/>
              </a:moveTo>
              <a:lnTo>
                <a:pt x="2434634" y="518840"/>
              </a:lnTo>
              <a:lnTo>
                <a:pt x="0" y="518840"/>
              </a:lnTo>
              <a:lnTo>
                <a:pt x="0" y="6597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73A0D6-95DF-440C-A6A8-772CB8125DE9}">
      <dsp:nvSpPr>
        <dsp:cNvPr id="0" name=""/>
        <dsp:cNvSpPr/>
      </dsp:nvSpPr>
      <dsp:spPr>
        <a:xfrm>
          <a:off x="2274078" y="631917"/>
          <a:ext cx="1669119" cy="560938"/>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PARK VE BAHÇELER MÜDÜRÜ</a:t>
          </a:r>
        </a:p>
        <a:p>
          <a:pPr lvl="0" algn="ctr" defTabSz="488950">
            <a:lnSpc>
              <a:spcPct val="90000"/>
            </a:lnSpc>
            <a:spcBef>
              <a:spcPct val="0"/>
            </a:spcBef>
            <a:spcAft>
              <a:spcPct val="35000"/>
            </a:spcAft>
          </a:pPr>
          <a:endParaRPr lang="tr-TR" sz="1100" kern="1200"/>
        </a:p>
      </dsp:txBody>
      <dsp:txXfrm>
        <a:off x="2274078" y="631917"/>
        <a:ext cx="1669119" cy="560938"/>
      </dsp:txXfrm>
    </dsp:sp>
    <dsp:sp modelId="{91FC766C-21D7-400A-8623-103BB0F67F2E}">
      <dsp:nvSpPr>
        <dsp:cNvPr id="0" name=""/>
        <dsp:cNvSpPr/>
      </dsp:nvSpPr>
      <dsp:spPr>
        <a:xfrm>
          <a:off x="3216" y="1852561"/>
          <a:ext cx="1341573" cy="67078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Plan, Etüt, Proje ve İdari İşler Birimi</a:t>
          </a:r>
        </a:p>
      </dsp:txBody>
      <dsp:txXfrm>
        <a:off x="3216" y="1852561"/>
        <a:ext cx="1341573" cy="670786"/>
      </dsp:txXfrm>
    </dsp:sp>
    <dsp:sp modelId="{CCCCC418-36C7-41F9-BDA7-E525E4546883}">
      <dsp:nvSpPr>
        <dsp:cNvPr id="0" name=""/>
        <dsp:cNvSpPr/>
      </dsp:nvSpPr>
      <dsp:spPr>
        <a:xfrm>
          <a:off x="1626520" y="1852561"/>
          <a:ext cx="1341573" cy="67078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Uygulama , Bakım ve Onarım Birimi</a:t>
          </a:r>
        </a:p>
      </dsp:txBody>
      <dsp:txXfrm>
        <a:off x="1626520" y="1852561"/>
        <a:ext cx="1341573" cy="670786"/>
      </dsp:txXfrm>
    </dsp:sp>
    <dsp:sp modelId="{79E2901B-7A3A-462A-AA53-D76D4F95771E}">
      <dsp:nvSpPr>
        <dsp:cNvPr id="0" name=""/>
        <dsp:cNvSpPr/>
      </dsp:nvSpPr>
      <dsp:spPr>
        <a:xfrm>
          <a:off x="3249825" y="1852561"/>
          <a:ext cx="1341573" cy="67078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Bitkisel Üretim, Fidanlık ve Seracılık Birimi</a:t>
          </a:r>
        </a:p>
      </dsp:txBody>
      <dsp:txXfrm>
        <a:off x="3249825" y="1852561"/>
        <a:ext cx="1341573" cy="670786"/>
      </dsp:txXfrm>
    </dsp:sp>
    <dsp:sp modelId="{6962641F-90BA-4502-B468-D16FDEE7D187}">
      <dsp:nvSpPr>
        <dsp:cNvPr id="0" name=""/>
        <dsp:cNvSpPr/>
      </dsp:nvSpPr>
      <dsp:spPr>
        <a:xfrm>
          <a:off x="4873129" y="1852561"/>
          <a:ext cx="1341573" cy="67078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tr-TR" sz="1100" kern="1200"/>
            <a:t>Araç Sevk ve Bakım Birimi</a:t>
          </a:r>
        </a:p>
      </dsp:txBody>
      <dsp:txXfrm>
        <a:off x="4873129" y="1852561"/>
        <a:ext cx="1341573" cy="67078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75B0B-FD8B-4FBC-8689-188ECC837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3353</Words>
  <Characters>19115</Characters>
  <Application>Microsoft Office Word</Application>
  <DocSecurity>0</DocSecurity>
  <Lines>159</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Etut Proje1</dc:creator>
  <cp:lastModifiedBy>Yazı İşleri11</cp:lastModifiedBy>
  <cp:revision>2</cp:revision>
  <cp:lastPrinted>2020-02-12T10:08:00Z</cp:lastPrinted>
  <dcterms:created xsi:type="dcterms:W3CDTF">2022-08-25T10:41:00Z</dcterms:created>
  <dcterms:modified xsi:type="dcterms:W3CDTF">2022-08-25T10:41:00Z</dcterms:modified>
</cp:coreProperties>
</file>